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C59FCC" w14:textId="77777777" w:rsidR="00E65619" w:rsidRPr="00E65619" w:rsidRDefault="00E65619" w:rsidP="00E65619">
      <w:pPr>
        <w:rPr>
          <w:rFonts w:ascii="Arial" w:hAnsi="Arial" w:cs="Arial"/>
        </w:rPr>
      </w:pPr>
    </w:p>
    <w:p w14:paraId="6F901D90" w14:textId="77777777" w:rsidR="00E65619" w:rsidRPr="00E65619" w:rsidRDefault="00E65619" w:rsidP="00E65619">
      <w:pPr>
        <w:rPr>
          <w:rFonts w:ascii="Arial" w:hAnsi="Arial" w:cs="Arial"/>
        </w:rPr>
      </w:pPr>
    </w:p>
    <w:p w14:paraId="06CB0FF5" w14:textId="77777777" w:rsidR="00E65619" w:rsidRPr="00E65619" w:rsidRDefault="00E65619" w:rsidP="00E65619">
      <w:pPr>
        <w:rPr>
          <w:rFonts w:ascii="Arial" w:hAnsi="Arial" w:cs="Arial"/>
        </w:rPr>
      </w:pPr>
    </w:p>
    <w:p w14:paraId="372FDA2F" w14:textId="77777777" w:rsidR="00E65619" w:rsidRPr="00E65619" w:rsidRDefault="00E65619" w:rsidP="00E65619">
      <w:pPr>
        <w:rPr>
          <w:rFonts w:ascii="Arial" w:hAnsi="Arial" w:cs="Arial"/>
        </w:rPr>
      </w:pPr>
    </w:p>
    <w:p w14:paraId="41D20F0C" w14:textId="77777777" w:rsidR="00E65619" w:rsidRPr="00E65619" w:rsidRDefault="00E65619" w:rsidP="00E65619">
      <w:pPr>
        <w:rPr>
          <w:rFonts w:ascii="Arial" w:hAnsi="Arial" w:cs="Arial"/>
        </w:rPr>
      </w:pPr>
    </w:p>
    <w:p w14:paraId="32980E43" w14:textId="77777777" w:rsidR="00E65619" w:rsidRPr="00E65619" w:rsidRDefault="00E65619" w:rsidP="00E65619">
      <w:pPr>
        <w:rPr>
          <w:rFonts w:ascii="Arial" w:hAnsi="Arial" w:cs="Arial"/>
        </w:rPr>
      </w:pPr>
    </w:p>
    <w:p w14:paraId="0E67DE16" w14:textId="77777777" w:rsidR="00E65619" w:rsidRPr="00E65619" w:rsidRDefault="00E65619" w:rsidP="00E65619">
      <w:pPr>
        <w:rPr>
          <w:rFonts w:ascii="Arial" w:hAnsi="Arial" w:cs="Arial"/>
        </w:rPr>
      </w:pPr>
    </w:p>
    <w:p w14:paraId="41BF98E1" w14:textId="77777777" w:rsidR="00E65619" w:rsidRPr="00E65619" w:rsidRDefault="00E65619" w:rsidP="00E65619">
      <w:pPr>
        <w:rPr>
          <w:rFonts w:ascii="Arial" w:hAnsi="Arial" w:cs="Arial"/>
        </w:rPr>
      </w:pPr>
    </w:p>
    <w:p w14:paraId="6E58D3FD" w14:textId="77777777" w:rsidR="00E65619" w:rsidRPr="00E65619" w:rsidRDefault="00E65619" w:rsidP="00E65619">
      <w:pPr>
        <w:rPr>
          <w:rFonts w:ascii="Arial" w:hAnsi="Arial" w:cs="Arial"/>
        </w:rPr>
      </w:pPr>
    </w:p>
    <w:p w14:paraId="60C99276" w14:textId="77777777" w:rsidR="00E65619" w:rsidRPr="00E65619" w:rsidRDefault="00E65619" w:rsidP="00E65619">
      <w:pPr>
        <w:rPr>
          <w:rFonts w:ascii="Arial" w:hAnsi="Arial" w:cs="Arial"/>
        </w:rPr>
      </w:pPr>
    </w:p>
    <w:p w14:paraId="300494F5" w14:textId="77777777" w:rsidR="00E65619" w:rsidRPr="00E65619" w:rsidRDefault="00E65619" w:rsidP="00E65619">
      <w:pPr>
        <w:rPr>
          <w:rFonts w:ascii="Arial" w:hAnsi="Arial" w:cs="Arial"/>
        </w:rPr>
      </w:pPr>
    </w:p>
    <w:p w14:paraId="3AD3378C" w14:textId="77777777" w:rsidR="00E65619" w:rsidRPr="00E65619" w:rsidRDefault="00E65619" w:rsidP="00E65619">
      <w:pPr>
        <w:rPr>
          <w:rFonts w:ascii="Arial" w:hAnsi="Arial" w:cs="Arial"/>
        </w:rPr>
      </w:pPr>
    </w:p>
    <w:p w14:paraId="5406C6B5" w14:textId="77777777" w:rsidR="00E65619" w:rsidRPr="00E65619" w:rsidRDefault="00E65619" w:rsidP="00E65619">
      <w:pPr>
        <w:rPr>
          <w:rFonts w:ascii="Arial" w:hAnsi="Arial" w:cs="Arial"/>
        </w:rPr>
      </w:pPr>
    </w:p>
    <w:p w14:paraId="2301E738" w14:textId="798FE1C2" w:rsidR="00E65619" w:rsidRPr="00E65619" w:rsidRDefault="005A1A88" w:rsidP="00E65619">
      <w:pPr>
        <w:jc w:val="center"/>
        <w:rPr>
          <w:rFonts w:ascii="Arial" w:hAnsi="Arial" w:cs="Arial"/>
          <w:b/>
          <w:sz w:val="32"/>
          <w:szCs w:val="32"/>
        </w:rPr>
      </w:pPr>
      <w:r>
        <w:rPr>
          <w:rFonts w:ascii="Arial" w:hAnsi="Arial" w:cs="Arial"/>
          <w:b/>
          <w:sz w:val="32"/>
          <w:szCs w:val="32"/>
        </w:rPr>
        <w:t>Chủ đề</w:t>
      </w:r>
      <w:r w:rsidR="00E65619" w:rsidRPr="00E65619">
        <w:rPr>
          <w:rFonts w:ascii="Arial" w:hAnsi="Arial" w:cs="Arial"/>
          <w:b/>
          <w:sz w:val="32"/>
          <w:szCs w:val="32"/>
        </w:rPr>
        <w:t xml:space="preserve"> 3</w:t>
      </w:r>
      <w:r w:rsidR="007A1109">
        <w:rPr>
          <w:rFonts w:ascii="Arial" w:hAnsi="Arial" w:cs="Arial"/>
          <w:b/>
          <w:sz w:val="32"/>
          <w:szCs w:val="32"/>
        </w:rPr>
        <w:t>:</w:t>
      </w:r>
      <w:r w:rsidR="00E65619" w:rsidRPr="00E65619">
        <w:rPr>
          <w:rFonts w:ascii="Arial" w:hAnsi="Arial" w:cs="Arial"/>
          <w:b/>
          <w:sz w:val="32"/>
          <w:szCs w:val="32"/>
        </w:rPr>
        <w:t xml:space="preserve"> </w:t>
      </w:r>
      <w:r>
        <w:rPr>
          <w:rFonts w:ascii="Arial" w:hAnsi="Arial" w:cs="Arial"/>
          <w:b/>
          <w:sz w:val="32"/>
          <w:szCs w:val="32"/>
        </w:rPr>
        <w:t>Lúa gạo và Gia vị</w:t>
      </w:r>
    </w:p>
    <w:p w14:paraId="1B10248A" w14:textId="77777777" w:rsidR="00E65619" w:rsidRPr="00E65619" w:rsidRDefault="00E65619" w:rsidP="00E65619">
      <w:pPr>
        <w:jc w:val="center"/>
        <w:rPr>
          <w:rFonts w:ascii="Arial" w:hAnsi="Arial" w:cs="Arial"/>
          <w:b/>
          <w:sz w:val="32"/>
          <w:szCs w:val="32"/>
        </w:rPr>
      </w:pPr>
    </w:p>
    <w:p w14:paraId="555689C3" w14:textId="5A7D35D1" w:rsidR="00E65619" w:rsidRPr="007A1109" w:rsidRDefault="00EE080D" w:rsidP="00E65619">
      <w:pPr>
        <w:jc w:val="center"/>
        <w:rPr>
          <w:rFonts w:ascii="Arial" w:hAnsi="Arial" w:cs="Arial"/>
          <w:b/>
          <w:i/>
          <w:sz w:val="32"/>
          <w:szCs w:val="32"/>
        </w:rPr>
      </w:pPr>
      <w:r>
        <w:rPr>
          <w:rFonts w:ascii="Arial" w:hAnsi="Arial" w:cs="Arial"/>
          <w:b/>
          <w:i/>
          <w:sz w:val="32"/>
          <w:szCs w:val="32"/>
        </w:rPr>
        <w:t>Bài</w:t>
      </w:r>
      <w:r w:rsidR="00E65619" w:rsidRPr="007A1109">
        <w:rPr>
          <w:rFonts w:ascii="Arial" w:hAnsi="Arial" w:cs="Arial"/>
          <w:b/>
          <w:i/>
          <w:sz w:val="32"/>
          <w:szCs w:val="32"/>
        </w:rPr>
        <w:t xml:space="preserve"> </w:t>
      </w:r>
      <w:r w:rsidR="009B2BB9" w:rsidRPr="007A1109">
        <w:rPr>
          <w:rFonts w:ascii="Arial" w:hAnsi="Arial" w:cs="Arial"/>
          <w:b/>
          <w:i/>
          <w:sz w:val="32"/>
          <w:szCs w:val="32"/>
        </w:rPr>
        <w:t>3</w:t>
      </w:r>
      <w:r w:rsidR="007A1109" w:rsidRPr="007A1109">
        <w:rPr>
          <w:rFonts w:ascii="Arial" w:hAnsi="Arial" w:cs="Arial"/>
          <w:b/>
          <w:i/>
          <w:sz w:val="32"/>
          <w:szCs w:val="32"/>
        </w:rPr>
        <w:t>:</w:t>
      </w:r>
      <w:r w:rsidR="00E65619" w:rsidRPr="007A1109">
        <w:rPr>
          <w:rFonts w:ascii="Arial" w:hAnsi="Arial" w:cs="Arial"/>
          <w:b/>
          <w:i/>
          <w:sz w:val="32"/>
          <w:szCs w:val="32"/>
        </w:rPr>
        <w:t xml:space="preserve"> </w:t>
      </w:r>
      <w:r w:rsidRPr="00EE080D">
        <w:rPr>
          <w:rFonts w:ascii="Arial" w:hAnsi="Arial" w:cs="Arial"/>
          <w:b/>
          <w:i/>
          <w:sz w:val="32"/>
          <w:szCs w:val="32"/>
        </w:rPr>
        <w:t>Thức ăn, Sức khoẻ và Chữa bệnh</w:t>
      </w:r>
    </w:p>
    <w:p w14:paraId="610A0EF9" w14:textId="77777777" w:rsidR="00F32A49" w:rsidRDefault="00F32A49" w:rsidP="00E65619">
      <w:pPr>
        <w:rPr>
          <w:b/>
          <w:bCs/>
          <w:color w:val="1F497D"/>
          <w:sz w:val="28"/>
          <w:szCs w:val="28"/>
        </w:rPr>
      </w:pPr>
    </w:p>
    <w:p w14:paraId="7D9A7759" w14:textId="77777777" w:rsidR="00F32A49" w:rsidRDefault="00F32A49" w:rsidP="00E65619">
      <w:pPr>
        <w:rPr>
          <w:b/>
          <w:bCs/>
          <w:color w:val="1F497D"/>
          <w:sz w:val="28"/>
          <w:szCs w:val="28"/>
        </w:rPr>
      </w:pPr>
    </w:p>
    <w:p w14:paraId="4BE9D9EA" w14:textId="77777777" w:rsidR="00F32A49" w:rsidRDefault="00F32A49" w:rsidP="00E65619">
      <w:pPr>
        <w:rPr>
          <w:b/>
          <w:bCs/>
          <w:color w:val="1F497D"/>
          <w:sz w:val="28"/>
          <w:szCs w:val="28"/>
        </w:rPr>
      </w:pPr>
    </w:p>
    <w:p w14:paraId="40C286C0" w14:textId="77777777" w:rsidR="00F32A49" w:rsidRDefault="00F32A49" w:rsidP="00E65619">
      <w:pPr>
        <w:rPr>
          <w:b/>
          <w:bCs/>
          <w:color w:val="1F497D"/>
          <w:sz w:val="28"/>
          <w:szCs w:val="28"/>
        </w:rPr>
      </w:pPr>
    </w:p>
    <w:p w14:paraId="18E3F03E" w14:textId="77777777" w:rsidR="00F32A49" w:rsidRDefault="00F32A49" w:rsidP="00E65619">
      <w:pPr>
        <w:rPr>
          <w:b/>
          <w:bCs/>
          <w:color w:val="1F497D"/>
          <w:sz w:val="28"/>
          <w:szCs w:val="28"/>
        </w:rPr>
      </w:pPr>
    </w:p>
    <w:p w14:paraId="73EFF08D" w14:textId="01B85D67" w:rsidR="00E65619" w:rsidRPr="00E65619" w:rsidRDefault="00F32A49" w:rsidP="00F32A49">
      <w:pPr>
        <w:jc w:val="center"/>
        <w:rPr>
          <w:rFonts w:ascii="Arial" w:hAnsi="Arial" w:cs="Arial"/>
          <w:b/>
          <w:sz w:val="32"/>
          <w:szCs w:val="32"/>
        </w:rPr>
        <w:sectPr w:rsidR="00E65619" w:rsidRPr="00E65619" w:rsidSect="00B74D29">
          <w:headerReference w:type="even" r:id="rId7"/>
          <w:headerReference w:type="default" r:id="rId8"/>
          <w:footerReference w:type="even" r:id="rId9"/>
          <w:footerReference w:type="default" r:id="rId10"/>
          <w:headerReference w:type="first" r:id="rId11"/>
          <w:footerReference w:type="first" r:id="rId12"/>
          <w:pgSz w:w="11900" w:h="16840"/>
          <w:pgMar w:top="1418" w:right="1134" w:bottom="1134" w:left="1418" w:header="709" w:footer="709" w:gutter="0"/>
          <w:cols w:space="708"/>
          <w:titlePg/>
          <w:docGrid w:linePitch="400"/>
        </w:sectPr>
      </w:pPr>
      <w:r>
        <w:rPr>
          <w:b/>
          <w:bCs/>
          <w:color w:val="1F497D"/>
          <w:sz w:val="28"/>
          <w:szCs w:val="28"/>
        </w:rPr>
        <w:t>Bản dịch không chính thức. Xin xem bản tiếng Anh nếu cần kiểm chứng.</w:t>
      </w:r>
    </w:p>
    <w:p w14:paraId="56EC54F2" w14:textId="5347B4FE" w:rsidR="00E74BEE" w:rsidRPr="007A1109" w:rsidRDefault="00FA177C">
      <w:pPr>
        <w:rPr>
          <w:rFonts w:ascii="Arial" w:hAnsi="Arial" w:cs="Arial"/>
          <w:sz w:val="22"/>
          <w:szCs w:val="22"/>
        </w:rPr>
      </w:pPr>
      <w:r>
        <w:rPr>
          <w:rFonts w:ascii="Arial" w:hAnsi="Arial" w:cs="Arial"/>
          <w:b/>
          <w:sz w:val="22"/>
          <w:szCs w:val="22"/>
        </w:rPr>
        <w:lastRenderedPageBreak/>
        <w:t xml:space="preserve">Chủ đề </w:t>
      </w:r>
      <w:r w:rsidR="00E65619" w:rsidRPr="007A1109">
        <w:rPr>
          <w:rFonts w:ascii="Arial" w:hAnsi="Arial" w:cs="Arial"/>
          <w:b/>
          <w:sz w:val="22"/>
          <w:szCs w:val="22"/>
        </w:rPr>
        <w:t>3</w:t>
      </w:r>
      <w:r w:rsidR="007A1109">
        <w:rPr>
          <w:rFonts w:ascii="Arial" w:hAnsi="Arial" w:cs="Arial"/>
          <w:b/>
          <w:sz w:val="22"/>
          <w:szCs w:val="22"/>
        </w:rPr>
        <w:t>:</w:t>
      </w:r>
      <w:r w:rsidR="006E22B0" w:rsidRPr="007A1109">
        <w:rPr>
          <w:rFonts w:ascii="Arial" w:hAnsi="Arial" w:cs="Arial"/>
          <w:b/>
          <w:sz w:val="22"/>
          <w:szCs w:val="22"/>
        </w:rPr>
        <w:t xml:space="preserve"> </w:t>
      </w:r>
      <w:r>
        <w:rPr>
          <w:rFonts w:ascii="Arial" w:hAnsi="Arial" w:cs="Arial"/>
          <w:b/>
          <w:sz w:val="22"/>
          <w:szCs w:val="22"/>
        </w:rPr>
        <w:t>Lúa gạo và Gia vị</w:t>
      </w:r>
    </w:p>
    <w:p w14:paraId="2BC28A86" w14:textId="45EBA891" w:rsidR="007A1109" w:rsidRDefault="00FA177C">
      <w:pPr>
        <w:rPr>
          <w:rFonts w:ascii="Arial" w:hAnsi="Arial" w:cs="Arial"/>
          <w:b/>
          <w:i/>
          <w:sz w:val="22"/>
          <w:szCs w:val="22"/>
        </w:rPr>
      </w:pPr>
      <w:r w:rsidRPr="00497925">
        <w:rPr>
          <w:rFonts w:ascii="Arial" w:hAnsi="Arial" w:cs="Arial"/>
          <w:b/>
          <w:i/>
          <w:sz w:val="22"/>
          <w:szCs w:val="22"/>
        </w:rPr>
        <w:t>Bài</w:t>
      </w:r>
      <w:r w:rsidR="001E0C07" w:rsidRPr="00497925">
        <w:rPr>
          <w:rFonts w:ascii="Arial" w:hAnsi="Arial" w:cs="Arial"/>
          <w:b/>
          <w:i/>
          <w:sz w:val="22"/>
          <w:szCs w:val="22"/>
        </w:rPr>
        <w:t xml:space="preserve"> </w:t>
      </w:r>
      <w:r w:rsidR="009B2BB9" w:rsidRPr="00497925">
        <w:rPr>
          <w:rFonts w:ascii="Arial" w:hAnsi="Arial" w:cs="Arial"/>
          <w:b/>
          <w:i/>
          <w:sz w:val="22"/>
          <w:szCs w:val="22"/>
        </w:rPr>
        <w:t>3</w:t>
      </w:r>
      <w:r w:rsidR="007A1109" w:rsidRPr="00497925">
        <w:rPr>
          <w:rFonts w:ascii="Arial" w:hAnsi="Arial" w:cs="Arial"/>
          <w:b/>
          <w:i/>
          <w:sz w:val="22"/>
          <w:szCs w:val="22"/>
        </w:rPr>
        <w:t>:</w:t>
      </w:r>
      <w:r w:rsidR="00E65619" w:rsidRPr="00497925">
        <w:rPr>
          <w:rFonts w:ascii="Arial" w:hAnsi="Arial" w:cs="Arial"/>
          <w:b/>
          <w:i/>
          <w:sz w:val="22"/>
          <w:szCs w:val="22"/>
        </w:rPr>
        <w:t xml:space="preserve"> </w:t>
      </w:r>
      <w:r w:rsidRPr="00497925">
        <w:rPr>
          <w:rFonts w:ascii="Arial" w:hAnsi="Arial" w:cs="Arial"/>
          <w:b/>
          <w:i/>
          <w:sz w:val="22"/>
          <w:szCs w:val="22"/>
        </w:rPr>
        <w:t xml:space="preserve">Thức ăn, Sức khoẻ và Chữa bệnh  </w:t>
      </w:r>
    </w:p>
    <w:p w14:paraId="4737E226" w14:textId="77777777" w:rsidR="00F672C8" w:rsidRPr="00497925" w:rsidRDefault="00F672C8">
      <w:pPr>
        <w:rPr>
          <w:rFonts w:ascii="Arial" w:hAnsi="Arial" w:cs="Arial"/>
          <w:b/>
          <w:i/>
          <w:sz w:val="22"/>
          <w:szCs w:val="22"/>
        </w:rPr>
      </w:pPr>
    </w:p>
    <w:tbl>
      <w:tblPr>
        <w:tblStyle w:val="TableGrid"/>
        <w:tblW w:w="14286" w:type="dxa"/>
        <w:tblLook w:val="04A0" w:firstRow="1" w:lastRow="0" w:firstColumn="1" w:lastColumn="0" w:noHBand="0" w:noVBand="1"/>
      </w:tblPr>
      <w:tblGrid>
        <w:gridCol w:w="4761"/>
        <w:gridCol w:w="4762"/>
        <w:gridCol w:w="4763"/>
      </w:tblGrid>
      <w:tr w:rsidR="00914922" w:rsidRPr="007A1109" w14:paraId="3F0D5A42" w14:textId="77777777" w:rsidTr="00E65619">
        <w:tc>
          <w:tcPr>
            <w:tcW w:w="4761" w:type="dxa"/>
            <w:vAlign w:val="center"/>
          </w:tcPr>
          <w:p w14:paraId="58CE880A" w14:textId="7CAE9791" w:rsidR="00914922" w:rsidRPr="007A1109" w:rsidRDefault="00914922" w:rsidP="00F672C8">
            <w:pPr>
              <w:ind w:right="-42"/>
              <w:rPr>
                <w:rFonts w:ascii="Arial" w:hAnsi="Arial" w:cs="Arial"/>
                <w:sz w:val="22"/>
                <w:szCs w:val="22"/>
              </w:rPr>
            </w:pPr>
            <w:r>
              <w:rPr>
                <w:rFonts w:ascii="Arial" w:hAnsi="Arial" w:cs="Arial"/>
                <w:sz w:val="22"/>
                <w:szCs w:val="22"/>
              </w:rPr>
              <w:t>Môn học</w:t>
            </w:r>
          </w:p>
        </w:tc>
        <w:tc>
          <w:tcPr>
            <w:tcW w:w="9525" w:type="dxa"/>
            <w:gridSpan w:val="2"/>
            <w:vAlign w:val="center"/>
          </w:tcPr>
          <w:p w14:paraId="0645CE70" w14:textId="0895059C" w:rsidR="00914922" w:rsidRPr="007A1109" w:rsidRDefault="00914922" w:rsidP="00E65619">
            <w:pPr>
              <w:rPr>
                <w:rFonts w:ascii="Arial" w:hAnsi="Arial" w:cs="Arial"/>
                <w:sz w:val="22"/>
                <w:szCs w:val="22"/>
              </w:rPr>
            </w:pPr>
            <w:r>
              <w:rPr>
                <w:rFonts w:ascii="Arial" w:hAnsi="Arial" w:cs="Arial"/>
                <w:sz w:val="22"/>
                <w:szCs w:val="22"/>
              </w:rPr>
              <w:t>Lịch sử / Khoa học xã hội</w:t>
            </w:r>
          </w:p>
        </w:tc>
      </w:tr>
      <w:tr w:rsidR="00914922" w:rsidRPr="007A1109" w14:paraId="0E707C66" w14:textId="77777777" w:rsidTr="00E65619">
        <w:trPr>
          <w:trHeight w:val="312"/>
        </w:trPr>
        <w:tc>
          <w:tcPr>
            <w:tcW w:w="4761" w:type="dxa"/>
            <w:vAlign w:val="center"/>
          </w:tcPr>
          <w:p w14:paraId="7E4C58F5" w14:textId="50F98E29" w:rsidR="00914922" w:rsidRPr="007A1109" w:rsidRDefault="00914922" w:rsidP="00F672C8">
            <w:pPr>
              <w:ind w:right="-42"/>
              <w:rPr>
                <w:rFonts w:ascii="Arial" w:hAnsi="Arial" w:cs="Arial"/>
                <w:sz w:val="22"/>
                <w:szCs w:val="22"/>
              </w:rPr>
            </w:pPr>
            <w:r>
              <w:rPr>
                <w:rFonts w:ascii="Arial" w:hAnsi="Arial" w:cs="Arial"/>
                <w:sz w:val="22"/>
                <w:szCs w:val="22"/>
              </w:rPr>
              <w:t>Chủ đề</w:t>
            </w:r>
            <w:r w:rsidRPr="00460639">
              <w:rPr>
                <w:rFonts w:ascii="Arial" w:hAnsi="Arial" w:cs="Arial"/>
                <w:sz w:val="22"/>
                <w:szCs w:val="22"/>
              </w:rPr>
              <w:t xml:space="preserve"> </w:t>
            </w:r>
          </w:p>
        </w:tc>
        <w:tc>
          <w:tcPr>
            <w:tcW w:w="9525" w:type="dxa"/>
            <w:gridSpan w:val="2"/>
            <w:vAlign w:val="center"/>
          </w:tcPr>
          <w:p w14:paraId="51FDBE0B" w14:textId="505EA2E3" w:rsidR="00914922" w:rsidRPr="007A1109" w:rsidRDefault="00914922" w:rsidP="00E65619">
            <w:pPr>
              <w:rPr>
                <w:rFonts w:ascii="Arial" w:hAnsi="Arial" w:cs="Arial"/>
                <w:sz w:val="22"/>
                <w:szCs w:val="22"/>
              </w:rPr>
            </w:pPr>
            <w:r>
              <w:rPr>
                <w:rFonts w:ascii="Arial" w:hAnsi="Arial" w:cs="Arial"/>
                <w:sz w:val="22"/>
                <w:szCs w:val="22"/>
              </w:rPr>
              <w:t xml:space="preserve">Mối liên hệ giữa thức ăn và sự khoẻ mạnh ở Đông Nam Á là gì? </w:t>
            </w:r>
          </w:p>
        </w:tc>
      </w:tr>
      <w:tr w:rsidR="00914922" w:rsidRPr="007A1109" w14:paraId="3EC18F3B" w14:textId="77777777" w:rsidTr="00E65619">
        <w:tc>
          <w:tcPr>
            <w:tcW w:w="4761" w:type="dxa"/>
            <w:vAlign w:val="center"/>
          </w:tcPr>
          <w:p w14:paraId="0C6104B6" w14:textId="10CF97BC" w:rsidR="00914922" w:rsidRPr="007A1109" w:rsidRDefault="00914922" w:rsidP="00F672C8">
            <w:pPr>
              <w:ind w:right="-42"/>
              <w:rPr>
                <w:rFonts w:ascii="Arial" w:hAnsi="Arial" w:cs="Arial"/>
                <w:sz w:val="22"/>
                <w:szCs w:val="22"/>
              </w:rPr>
            </w:pPr>
            <w:r>
              <w:rPr>
                <w:rFonts w:ascii="Arial" w:hAnsi="Arial" w:cs="Arial"/>
                <w:sz w:val="22"/>
                <w:szCs w:val="22"/>
              </w:rPr>
              <w:t>Bậc học</w:t>
            </w:r>
            <w:r w:rsidRPr="00460639">
              <w:rPr>
                <w:rFonts w:ascii="Arial" w:hAnsi="Arial" w:cs="Arial"/>
                <w:sz w:val="22"/>
                <w:szCs w:val="22"/>
              </w:rPr>
              <w:t xml:space="preserve"> </w:t>
            </w:r>
          </w:p>
        </w:tc>
        <w:tc>
          <w:tcPr>
            <w:tcW w:w="9525" w:type="dxa"/>
            <w:gridSpan w:val="2"/>
            <w:vAlign w:val="center"/>
          </w:tcPr>
          <w:p w14:paraId="00FE81AE" w14:textId="482800EB" w:rsidR="00914922" w:rsidRPr="007A1109" w:rsidRDefault="00914922" w:rsidP="00E65619">
            <w:pPr>
              <w:rPr>
                <w:rFonts w:ascii="Arial" w:hAnsi="Arial" w:cs="Arial"/>
                <w:sz w:val="22"/>
                <w:szCs w:val="22"/>
              </w:rPr>
            </w:pPr>
            <w:r>
              <w:rPr>
                <w:rFonts w:ascii="Arial" w:hAnsi="Arial" w:cs="Arial"/>
                <w:sz w:val="22"/>
                <w:szCs w:val="22"/>
              </w:rPr>
              <w:t>Trung học cơ sở</w:t>
            </w:r>
            <w:r w:rsidRPr="00E65619">
              <w:rPr>
                <w:rFonts w:ascii="Arial" w:hAnsi="Arial" w:cs="Arial"/>
                <w:sz w:val="22"/>
                <w:szCs w:val="22"/>
              </w:rPr>
              <w:t xml:space="preserve"> </w:t>
            </w:r>
          </w:p>
        </w:tc>
      </w:tr>
      <w:tr w:rsidR="00D87A32" w:rsidRPr="007A1109" w14:paraId="513B7DA1" w14:textId="77777777" w:rsidTr="000C586A">
        <w:tc>
          <w:tcPr>
            <w:tcW w:w="4761" w:type="dxa"/>
            <w:vAlign w:val="center"/>
          </w:tcPr>
          <w:p w14:paraId="17EBC829" w14:textId="1904214C" w:rsidR="00D87A32" w:rsidRPr="007A1109" w:rsidRDefault="00FA177C" w:rsidP="000C586A">
            <w:pPr>
              <w:ind w:right="-42"/>
              <w:rPr>
                <w:rFonts w:ascii="Arial" w:hAnsi="Arial" w:cs="Arial"/>
                <w:sz w:val="22"/>
                <w:szCs w:val="22"/>
              </w:rPr>
            </w:pPr>
            <w:r>
              <w:rPr>
                <w:rFonts w:ascii="Arial" w:hAnsi="Arial" w:cs="Arial"/>
                <w:sz w:val="22"/>
                <w:szCs w:val="22"/>
              </w:rPr>
              <w:t>Ý tưởng chính</w:t>
            </w:r>
          </w:p>
        </w:tc>
        <w:tc>
          <w:tcPr>
            <w:tcW w:w="9525" w:type="dxa"/>
            <w:gridSpan w:val="2"/>
            <w:vAlign w:val="center"/>
          </w:tcPr>
          <w:p w14:paraId="4B6A89F6" w14:textId="5D43D182" w:rsidR="002915F2" w:rsidRPr="007A1109" w:rsidRDefault="002915F2" w:rsidP="000C586A">
            <w:pPr>
              <w:rPr>
                <w:rFonts w:ascii="Arial" w:hAnsi="Arial" w:cs="Arial"/>
                <w:sz w:val="22"/>
                <w:szCs w:val="22"/>
              </w:rPr>
            </w:pPr>
            <w:r w:rsidRPr="002915F2">
              <w:rPr>
                <w:rFonts w:ascii="Arial" w:hAnsi="Arial" w:cs="Arial"/>
                <w:sz w:val="22"/>
                <w:szCs w:val="22"/>
              </w:rPr>
              <w:t>Ở nhiều vùng của Đông Nam Á, sức khỏ</w:t>
            </w:r>
            <w:r>
              <w:rPr>
                <w:rFonts w:ascii="Arial" w:hAnsi="Arial" w:cs="Arial"/>
                <w:sz w:val="22"/>
                <w:szCs w:val="22"/>
              </w:rPr>
              <w:t>e và sự khỏe mạnh tập trung vào</w:t>
            </w:r>
            <w:r w:rsidRPr="002915F2">
              <w:rPr>
                <w:rFonts w:ascii="Arial" w:hAnsi="Arial" w:cs="Arial"/>
                <w:sz w:val="22"/>
                <w:szCs w:val="22"/>
              </w:rPr>
              <w:t xml:space="preserve"> khái niệm</w:t>
            </w:r>
            <w:r>
              <w:rPr>
                <w:rFonts w:ascii="Arial" w:hAnsi="Arial" w:cs="Arial"/>
                <w:sz w:val="22"/>
                <w:szCs w:val="22"/>
              </w:rPr>
              <w:t xml:space="preserve"> về</w:t>
            </w:r>
            <w:r w:rsidRPr="002915F2">
              <w:rPr>
                <w:rFonts w:ascii="Arial" w:hAnsi="Arial" w:cs="Arial"/>
                <w:sz w:val="22"/>
                <w:szCs w:val="22"/>
              </w:rPr>
              <w:t xml:space="preserve"> cân bằng. Thực phẩm, thảo mộc và gia vị được sử dụng để đạt được trạng thái cân bằ</w:t>
            </w:r>
            <w:r>
              <w:rPr>
                <w:rFonts w:ascii="Arial" w:hAnsi="Arial" w:cs="Arial"/>
                <w:sz w:val="22"/>
                <w:szCs w:val="22"/>
              </w:rPr>
              <w:t>ng, cũng như trong các nghi thức</w:t>
            </w:r>
            <w:r w:rsidRPr="002915F2">
              <w:rPr>
                <w:rFonts w:ascii="Arial" w:hAnsi="Arial" w:cs="Arial"/>
                <w:sz w:val="22"/>
                <w:szCs w:val="22"/>
              </w:rPr>
              <w:t xml:space="preserve"> và </w:t>
            </w:r>
            <w:r>
              <w:rPr>
                <w:rFonts w:ascii="Arial" w:hAnsi="Arial" w:cs="Arial"/>
                <w:sz w:val="22"/>
                <w:szCs w:val="22"/>
              </w:rPr>
              <w:t>lễ nghi</w:t>
            </w:r>
            <w:r w:rsidRPr="002915F2">
              <w:rPr>
                <w:rFonts w:ascii="Arial" w:hAnsi="Arial" w:cs="Arial"/>
                <w:sz w:val="22"/>
                <w:szCs w:val="22"/>
              </w:rPr>
              <w:t>.</w:t>
            </w:r>
          </w:p>
        </w:tc>
      </w:tr>
      <w:tr w:rsidR="00D87A32" w:rsidRPr="007A1109" w14:paraId="185DD5AE" w14:textId="77777777" w:rsidTr="000C586A">
        <w:tc>
          <w:tcPr>
            <w:tcW w:w="4761" w:type="dxa"/>
            <w:vAlign w:val="center"/>
          </w:tcPr>
          <w:p w14:paraId="724F6C77" w14:textId="30097CC1" w:rsidR="00D87A32" w:rsidRPr="007A1109" w:rsidRDefault="00FA177C" w:rsidP="000C586A">
            <w:pPr>
              <w:ind w:right="-42"/>
              <w:rPr>
                <w:rFonts w:ascii="Arial" w:hAnsi="Arial" w:cs="Arial"/>
                <w:sz w:val="22"/>
                <w:szCs w:val="22"/>
              </w:rPr>
            </w:pPr>
            <w:r>
              <w:rPr>
                <w:rFonts w:ascii="Arial" w:hAnsi="Arial" w:cs="Arial"/>
                <w:sz w:val="22"/>
                <w:szCs w:val="22"/>
              </w:rPr>
              <w:t>Khái niệm chính</w:t>
            </w:r>
          </w:p>
        </w:tc>
        <w:tc>
          <w:tcPr>
            <w:tcW w:w="9525" w:type="dxa"/>
            <w:gridSpan w:val="2"/>
            <w:vAlign w:val="center"/>
          </w:tcPr>
          <w:p w14:paraId="5551D805" w14:textId="77777777" w:rsidR="007B260F" w:rsidRPr="007B260F" w:rsidRDefault="007B260F" w:rsidP="007B260F">
            <w:pPr>
              <w:rPr>
                <w:rFonts w:ascii="Arial" w:hAnsi="Arial" w:cs="Arial"/>
                <w:sz w:val="22"/>
                <w:szCs w:val="22"/>
              </w:rPr>
            </w:pPr>
            <w:r w:rsidRPr="007B260F">
              <w:rPr>
                <w:rFonts w:ascii="Arial" w:hAnsi="Arial" w:cs="Arial"/>
                <w:sz w:val="22"/>
                <w:szCs w:val="22"/>
              </w:rPr>
              <w:t>vũ trụ học</w:t>
            </w:r>
          </w:p>
          <w:p w14:paraId="3FD90A63" w14:textId="4EE98F68" w:rsidR="007B260F" w:rsidRPr="007B260F" w:rsidRDefault="007B260F" w:rsidP="007B260F">
            <w:pPr>
              <w:rPr>
                <w:rFonts w:ascii="Arial" w:hAnsi="Arial" w:cs="Arial"/>
                <w:sz w:val="22"/>
                <w:szCs w:val="22"/>
              </w:rPr>
            </w:pPr>
            <w:r w:rsidRPr="007B260F">
              <w:rPr>
                <w:rFonts w:ascii="Arial" w:hAnsi="Arial" w:cs="Arial"/>
                <w:sz w:val="22"/>
                <w:szCs w:val="22"/>
              </w:rPr>
              <w:t xml:space="preserve">ảnh hưởng </w:t>
            </w:r>
            <w:r w:rsidR="005C6887">
              <w:rPr>
                <w:rFonts w:ascii="Arial" w:hAnsi="Arial" w:cs="Arial"/>
                <w:sz w:val="22"/>
                <w:szCs w:val="22"/>
              </w:rPr>
              <w:t xml:space="preserve">của </w:t>
            </w:r>
            <w:r w:rsidR="00DA194C">
              <w:rPr>
                <w:rFonts w:ascii="Arial" w:hAnsi="Arial" w:cs="Arial"/>
                <w:sz w:val="22"/>
                <w:szCs w:val="22"/>
              </w:rPr>
              <w:t>ẩm thực</w:t>
            </w:r>
          </w:p>
          <w:p w14:paraId="04705840" w14:textId="7B976D77" w:rsidR="007B260F" w:rsidRPr="007B260F" w:rsidRDefault="007B260F" w:rsidP="007B260F">
            <w:pPr>
              <w:rPr>
                <w:rFonts w:ascii="Arial" w:hAnsi="Arial" w:cs="Arial"/>
                <w:sz w:val="22"/>
                <w:szCs w:val="22"/>
              </w:rPr>
            </w:pPr>
            <w:r w:rsidRPr="007B260F">
              <w:rPr>
                <w:rFonts w:ascii="Arial" w:hAnsi="Arial" w:cs="Arial"/>
                <w:sz w:val="22"/>
                <w:szCs w:val="22"/>
              </w:rPr>
              <w:t>cân bằ</w:t>
            </w:r>
            <w:r w:rsidR="00922815">
              <w:rPr>
                <w:rFonts w:ascii="Arial" w:hAnsi="Arial" w:cs="Arial"/>
                <w:sz w:val="22"/>
                <w:szCs w:val="22"/>
              </w:rPr>
              <w:t>ng và hệ thể dịch</w:t>
            </w:r>
          </w:p>
          <w:p w14:paraId="64F65262" w14:textId="77777777" w:rsidR="007B260F" w:rsidRPr="007B260F" w:rsidRDefault="007B260F" w:rsidP="007B260F">
            <w:pPr>
              <w:rPr>
                <w:rFonts w:ascii="Arial" w:hAnsi="Arial" w:cs="Arial"/>
                <w:sz w:val="22"/>
                <w:szCs w:val="22"/>
              </w:rPr>
            </w:pPr>
            <w:r w:rsidRPr="007B260F">
              <w:rPr>
                <w:rFonts w:ascii="Arial" w:hAnsi="Arial" w:cs="Arial"/>
                <w:sz w:val="22"/>
                <w:szCs w:val="22"/>
              </w:rPr>
              <w:t>chữa bệnh</w:t>
            </w:r>
          </w:p>
          <w:p w14:paraId="58C37036" w14:textId="328561B2" w:rsidR="007B260F" w:rsidRPr="007B260F" w:rsidRDefault="005C6887" w:rsidP="007B260F">
            <w:pPr>
              <w:rPr>
                <w:rFonts w:ascii="Arial" w:hAnsi="Arial" w:cs="Arial"/>
                <w:sz w:val="22"/>
                <w:szCs w:val="22"/>
              </w:rPr>
            </w:pPr>
            <w:r>
              <w:rPr>
                <w:rFonts w:ascii="Arial" w:hAnsi="Arial" w:cs="Arial"/>
                <w:sz w:val="22"/>
                <w:szCs w:val="22"/>
              </w:rPr>
              <w:t xml:space="preserve">liên </w:t>
            </w:r>
            <w:r w:rsidR="007B260F" w:rsidRPr="007B260F">
              <w:rPr>
                <w:rFonts w:ascii="Arial" w:hAnsi="Arial" w:cs="Arial"/>
                <w:sz w:val="22"/>
                <w:szCs w:val="22"/>
              </w:rPr>
              <w:t xml:space="preserve">kết </w:t>
            </w:r>
          </w:p>
          <w:p w14:paraId="5CB4B60F" w14:textId="77777777" w:rsidR="007B260F" w:rsidRPr="007B260F" w:rsidRDefault="007B260F" w:rsidP="007B260F">
            <w:pPr>
              <w:rPr>
                <w:rFonts w:ascii="Arial" w:hAnsi="Arial" w:cs="Arial"/>
                <w:sz w:val="22"/>
                <w:szCs w:val="22"/>
              </w:rPr>
            </w:pPr>
            <w:r w:rsidRPr="007B260F">
              <w:rPr>
                <w:rFonts w:ascii="Arial" w:hAnsi="Arial" w:cs="Arial"/>
                <w:sz w:val="22"/>
                <w:szCs w:val="22"/>
              </w:rPr>
              <w:t>làm công đức</w:t>
            </w:r>
          </w:p>
          <w:p w14:paraId="1BB9539D" w14:textId="53DA0D5E" w:rsidR="007B260F" w:rsidRPr="007B260F" w:rsidRDefault="007B260F" w:rsidP="007B260F">
            <w:pPr>
              <w:rPr>
                <w:rFonts w:ascii="Arial" w:hAnsi="Arial" w:cs="Arial"/>
                <w:sz w:val="22"/>
                <w:szCs w:val="22"/>
              </w:rPr>
            </w:pPr>
            <w:r w:rsidRPr="007B260F">
              <w:rPr>
                <w:rFonts w:ascii="Arial" w:hAnsi="Arial" w:cs="Arial"/>
                <w:sz w:val="22"/>
                <w:szCs w:val="22"/>
              </w:rPr>
              <w:t xml:space="preserve"> lễ</w:t>
            </w:r>
            <w:r w:rsidR="005C6887">
              <w:rPr>
                <w:rFonts w:ascii="Arial" w:hAnsi="Arial" w:cs="Arial"/>
                <w:sz w:val="22"/>
                <w:szCs w:val="22"/>
              </w:rPr>
              <w:t xml:space="preserve"> nghi</w:t>
            </w:r>
          </w:p>
          <w:p w14:paraId="2FC972AC" w14:textId="77777777" w:rsidR="007B260F" w:rsidRPr="007B260F" w:rsidRDefault="007B260F" w:rsidP="007B260F">
            <w:pPr>
              <w:rPr>
                <w:rFonts w:ascii="Arial" w:hAnsi="Arial" w:cs="Arial"/>
                <w:sz w:val="22"/>
                <w:szCs w:val="22"/>
              </w:rPr>
            </w:pPr>
            <w:r w:rsidRPr="007B260F">
              <w:rPr>
                <w:rFonts w:ascii="Arial" w:hAnsi="Arial" w:cs="Arial"/>
                <w:sz w:val="22"/>
                <w:szCs w:val="22"/>
              </w:rPr>
              <w:t>tâm linh</w:t>
            </w:r>
          </w:p>
          <w:p w14:paraId="5E40F2A5" w14:textId="77777777" w:rsidR="007B260F" w:rsidRPr="007B260F" w:rsidRDefault="007B260F" w:rsidP="007B260F">
            <w:pPr>
              <w:rPr>
                <w:rFonts w:ascii="Arial" w:hAnsi="Arial" w:cs="Arial"/>
                <w:sz w:val="22"/>
                <w:szCs w:val="22"/>
              </w:rPr>
            </w:pPr>
            <w:r w:rsidRPr="007B260F">
              <w:rPr>
                <w:rFonts w:ascii="Arial" w:hAnsi="Arial" w:cs="Arial"/>
                <w:sz w:val="22"/>
                <w:szCs w:val="22"/>
              </w:rPr>
              <w:t>tượng trưng</w:t>
            </w:r>
          </w:p>
          <w:p w14:paraId="7CA98CB0" w14:textId="77777777" w:rsidR="007B260F" w:rsidRPr="007B260F" w:rsidRDefault="007B260F" w:rsidP="007B260F">
            <w:pPr>
              <w:rPr>
                <w:rFonts w:ascii="Arial" w:hAnsi="Arial" w:cs="Arial"/>
                <w:sz w:val="22"/>
                <w:szCs w:val="22"/>
              </w:rPr>
            </w:pPr>
            <w:r w:rsidRPr="007B260F">
              <w:rPr>
                <w:rFonts w:ascii="Arial" w:hAnsi="Arial" w:cs="Arial"/>
                <w:sz w:val="22"/>
                <w:szCs w:val="22"/>
              </w:rPr>
              <w:t>kiến thức truyền thống</w:t>
            </w:r>
          </w:p>
          <w:p w14:paraId="3287A1FB" w14:textId="0F873998" w:rsidR="007B260F" w:rsidRPr="007A1109" w:rsidRDefault="007B260F" w:rsidP="007B260F">
            <w:pPr>
              <w:rPr>
                <w:rFonts w:ascii="Arial" w:hAnsi="Arial" w:cs="Arial"/>
                <w:sz w:val="22"/>
                <w:szCs w:val="22"/>
              </w:rPr>
            </w:pPr>
            <w:r w:rsidRPr="007B260F">
              <w:rPr>
                <w:rFonts w:ascii="Arial" w:hAnsi="Arial" w:cs="Arial"/>
                <w:sz w:val="22"/>
                <w:szCs w:val="22"/>
              </w:rPr>
              <w:t>hạnh phúc (như một khái niệm tổng thể)</w:t>
            </w:r>
          </w:p>
        </w:tc>
      </w:tr>
      <w:tr w:rsidR="008F0634" w:rsidRPr="007A1109" w14:paraId="7F3D32E4" w14:textId="77777777" w:rsidTr="00E65619">
        <w:tc>
          <w:tcPr>
            <w:tcW w:w="4761" w:type="dxa"/>
            <w:vAlign w:val="center"/>
          </w:tcPr>
          <w:p w14:paraId="22A0ABEB" w14:textId="06FCBCCD" w:rsidR="008F0634" w:rsidRPr="007A1109" w:rsidRDefault="008F0634" w:rsidP="00F672C8">
            <w:pPr>
              <w:ind w:right="-42"/>
              <w:rPr>
                <w:rFonts w:ascii="Arial" w:hAnsi="Arial" w:cs="Arial"/>
                <w:sz w:val="22"/>
                <w:szCs w:val="22"/>
              </w:rPr>
            </w:pPr>
            <w:r>
              <w:rPr>
                <w:rFonts w:ascii="Arial" w:hAnsi="Arial" w:cs="Arial"/>
                <w:sz w:val="22"/>
                <w:szCs w:val="22"/>
              </w:rPr>
              <w:t>Số lượng tiết học</w:t>
            </w:r>
            <w:r w:rsidRPr="00460639">
              <w:rPr>
                <w:rFonts w:ascii="Arial" w:hAnsi="Arial" w:cs="Arial"/>
                <w:sz w:val="22"/>
                <w:szCs w:val="22"/>
              </w:rPr>
              <w:t xml:space="preserve"> </w:t>
            </w:r>
          </w:p>
        </w:tc>
        <w:tc>
          <w:tcPr>
            <w:tcW w:w="9525" w:type="dxa"/>
            <w:gridSpan w:val="2"/>
            <w:vAlign w:val="center"/>
          </w:tcPr>
          <w:p w14:paraId="08F02161" w14:textId="3104DFC9" w:rsidR="008F0634" w:rsidRPr="007A1109" w:rsidRDefault="008F0634" w:rsidP="00DB6F48">
            <w:pPr>
              <w:rPr>
                <w:rFonts w:ascii="Arial" w:hAnsi="Arial" w:cs="Arial"/>
                <w:sz w:val="22"/>
                <w:szCs w:val="22"/>
              </w:rPr>
            </w:pPr>
            <w:r w:rsidRPr="007A1109">
              <w:rPr>
                <w:rFonts w:ascii="Arial" w:hAnsi="Arial" w:cs="Arial"/>
                <w:sz w:val="22"/>
                <w:szCs w:val="22"/>
              </w:rPr>
              <w:t>1</w:t>
            </w:r>
            <w:r>
              <w:rPr>
                <w:rFonts w:ascii="Arial" w:hAnsi="Arial" w:cs="Arial"/>
                <w:sz w:val="22"/>
                <w:szCs w:val="22"/>
              </w:rPr>
              <w:t xml:space="preserve"> hoặc 2 tiết nếu</w:t>
            </w:r>
            <w:r w:rsidRPr="007A1109">
              <w:rPr>
                <w:rFonts w:ascii="Arial" w:hAnsi="Arial" w:cs="Arial"/>
                <w:sz w:val="22"/>
                <w:szCs w:val="22"/>
              </w:rPr>
              <w:t xml:space="preserve"> </w:t>
            </w:r>
            <w:r w:rsidR="00773A71">
              <w:rPr>
                <w:rFonts w:ascii="Arial" w:hAnsi="Arial" w:cs="Arial"/>
                <w:sz w:val="22"/>
                <w:szCs w:val="22"/>
              </w:rPr>
              <w:t>mời một tiếp viên truyền thố</w:t>
            </w:r>
            <w:r w:rsidR="00265E28">
              <w:rPr>
                <w:rFonts w:ascii="Arial" w:hAnsi="Arial" w:cs="Arial"/>
                <w:sz w:val="22"/>
                <w:szCs w:val="22"/>
              </w:rPr>
              <w:t xml:space="preserve">ng </w:t>
            </w:r>
            <w:r w:rsidRPr="007A1109">
              <w:rPr>
                <w:rFonts w:ascii="Arial" w:hAnsi="Arial" w:cs="Arial"/>
                <w:sz w:val="22"/>
                <w:szCs w:val="22"/>
              </w:rPr>
              <w:t>(1</w:t>
            </w:r>
            <w:r w:rsidR="00773A71">
              <w:rPr>
                <w:rFonts w:ascii="Arial" w:hAnsi="Arial" w:cs="Arial"/>
                <w:sz w:val="22"/>
                <w:szCs w:val="22"/>
              </w:rPr>
              <w:t xml:space="preserve"> tiết khoảng 50 phút</w:t>
            </w:r>
            <w:r w:rsidRPr="007A1109">
              <w:rPr>
                <w:rFonts w:ascii="Arial" w:hAnsi="Arial" w:cs="Arial"/>
                <w:sz w:val="22"/>
                <w:szCs w:val="22"/>
              </w:rPr>
              <w:t>)</w:t>
            </w:r>
          </w:p>
        </w:tc>
      </w:tr>
      <w:tr w:rsidR="008F0634" w:rsidRPr="007A1109" w14:paraId="212DB198" w14:textId="77777777" w:rsidTr="00E65619">
        <w:tc>
          <w:tcPr>
            <w:tcW w:w="4761" w:type="dxa"/>
            <w:vAlign w:val="center"/>
          </w:tcPr>
          <w:p w14:paraId="69D65EEB" w14:textId="28E3AC1D" w:rsidR="008F0634" w:rsidRPr="007A1109" w:rsidRDefault="008F0634" w:rsidP="00F672C8">
            <w:pPr>
              <w:ind w:right="-42"/>
              <w:rPr>
                <w:rFonts w:ascii="Arial" w:hAnsi="Arial" w:cs="Arial"/>
                <w:sz w:val="22"/>
                <w:szCs w:val="22"/>
              </w:rPr>
            </w:pPr>
            <w:r>
              <w:rPr>
                <w:rFonts w:ascii="Arial" w:hAnsi="Arial" w:cs="Arial"/>
                <w:sz w:val="22"/>
                <w:szCs w:val="22"/>
              </w:rPr>
              <w:t>Đồ dùng và dụng cụ cần thiết</w:t>
            </w:r>
            <w:r w:rsidRPr="00460639">
              <w:rPr>
                <w:rFonts w:ascii="Arial" w:hAnsi="Arial" w:cs="Arial"/>
                <w:sz w:val="22"/>
                <w:szCs w:val="22"/>
              </w:rPr>
              <w:t xml:space="preserve"> </w:t>
            </w:r>
          </w:p>
        </w:tc>
        <w:tc>
          <w:tcPr>
            <w:tcW w:w="9525" w:type="dxa"/>
            <w:gridSpan w:val="2"/>
            <w:vAlign w:val="center"/>
          </w:tcPr>
          <w:p w14:paraId="60045495" w14:textId="3D6C70A5" w:rsidR="008F0634" w:rsidRPr="007A1109" w:rsidRDefault="00A91DDA" w:rsidP="00E65619">
            <w:pPr>
              <w:rPr>
                <w:rFonts w:ascii="Arial" w:hAnsi="Arial" w:cs="Arial"/>
                <w:sz w:val="22"/>
                <w:szCs w:val="22"/>
              </w:rPr>
            </w:pPr>
            <w:r>
              <w:rPr>
                <w:rFonts w:ascii="Arial" w:eastAsia="Times New Roman" w:hAnsi="Arial" w:cs="Arial"/>
                <w:sz w:val="22"/>
                <w:szCs w:val="22"/>
              </w:rPr>
              <w:t>Tài liệu và tài liệu phát tay</w:t>
            </w:r>
          </w:p>
        </w:tc>
      </w:tr>
      <w:tr w:rsidR="008F0634" w:rsidRPr="007A1109" w14:paraId="6E05E46D" w14:textId="77777777" w:rsidTr="00E65619">
        <w:tc>
          <w:tcPr>
            <w:tcW w:w="4761" w:type="dxa"/>
            <w:vAlign w:val="center"/>
          </w:tcPr>
          <w:p w14:paraId="7102E969" w14:textId="414E8B62" w:rsidR="008F0634" w:rsidRPr="007A1109" w:rsidRDefault="008F0634" w:rsidP="00F672C8">
            <w:pPr>
              <w:ind w:right="-42"/>
              <w:rPr>
                <w:rFonts w:ascii="Arial" w:hAnsi="Arial" w:cs="Arial"/>
                <w:sz w:val="22"/>
                <w:szCs w:val="22"/>
              </w:rPr>
            </w:pPr>
            <w:r>
              <w:rPr>
                <w:rFonts w:ascii="Arial" w:hAnsi="Arial" w:cs="Arial"/>
                <w:sz w:val="22"/>
                <w:szCs w:val="22"/>
              </w:rPr>
              <w:t>Yêu cầu kiến thức sẵn có</w:t>
            </w:r>
            <w:r w:rsidRPr="00460639">
              <w:rPr>
                <w:rFonts w:ascii="Arial" w:hAnsi="Arial" w:cs="Arial"/>
                <w:sz w:val="22"/>
                <w:szCs w:val="22"/>
              </w:rPr>
              <w:t xml:space="preserve"> </w:t>
            </w:r>
          </w:p>
        </w:tc>
        <w:tc>
          <w:tcPr>
            <w:tcW w:w="9525" w:type="dxa"/>
            <w:gridSpan w:val="2"/>
            <w:vAlign w:val="center"/>
          </w:tcPr>
          <w:p w14:paraId="17C14F24" w14:textId="059BBA33" w:rsidR="008F0634" w:rsidRPr="007A1109" w:rsidRDefault="00A91DDA" w:rsidP="00900A31">
            <w:pPr>
              <w:rPr>
                <w:rFonts w:ascii="Arial" w:hAnsi="Arial" w:cs="Arial"/>
                <w:sz w:val="22"/>
                <w:szCs w:val="22"/>
              </w:rPr>
            </w:pPr>
            <w:r>
              <w:rPr>
                <w:rFonts w:ascii="Arial" w:hAnsi="Arial" w:cs="Arial"/>
                <w:sz w:val="22"/>
                <w:szCs w:val="22"/>
              </w:rPr>
              <w:t xml:space="preserve">Không yêu cầu kiến thức </w:t>
            </w:r>
            <w:r w:rsidR="00900A31">
              <w:rPr>
                <w:rFonts w:ascii="Arial" w:hAnsi="Arial" w:cs="Arial"/>
                <w:sz w:val="22"/>
                <w:szCs w:val="22"/>
              </w:rPr>
              <w:t>trước bài học</w:t>
            </w:r>
          </w:p>
        </w:tc>
      </w:tr>
      <w:tr w:rsidR="004B4B22" w:rsidRPr="007A1109" w14:paraId="048D7CCD" w14:textId="77777777" w:rsidTr="00E65619">
        <w:trPr>
          <w:trHeight w:val="593"/>
        </w:trPr>
        <w:tc>
          <w:tcPr>
            <w:tcW w:w="14286" w:type="dxa"/>
            <w:gridSpan w:val="3"/>
          </w:tcPr>
          <w:p w14:paraId="673CFA45" w14:textId="77777777" w:rsidR="008F0634" w:rsidRPr="00E65619" w:rsidRDefault="008F0634" w:rsidP="008F0634">
            <w:pPr>
              <w:rPr>
                <w:rFonts w:ascii="Arial" w:hAnsi="Arial" w:cs="Arial"/>
                <w:sz w:val="22"/>
                <w:szCs w:val="22"/>
              </w:rPr>
            </w:pPr>
            <w:r>
              <w:rPr>
                <w:rFonts w:ascii="Arial" w:hAnsi="Arial" w:cs="Arial"/>
                <w:sz w:val="22"/>
                <w:szCs w:val="22"/>
              </w:rPr>
              <w:t>Mục tiêu học tập</w:t>
            </w:r>
            <w:r w:rsidRPr="00E65619">
              <w:rPr>
                <w:rFonts w:ascii="Arial" w:hAnsi="Arial" w:cs="Arial"/>
                <w:sz w:val="22"/>
                <w:szCs w:val="22"/>
              </w:rPr>
              <w:t xml:space="preserve">: </w:t>
            </w:r>
          </w:p>
          <w:p w14:paraId="7BF1C131" w14:textId="295A18C9" w:rsidR="001E0C07" w:rsidRPr="008F0634" w:rsidRDefault="008F0634" w:rsidP="008F0634">
            <w:pPr>
              <w:rPr>
                <w:rFonts w:ascii="Arial" w:hAnsi="Arial" w:cs="Arial"/>
                <w:i/>
                <w:sz w:val="22"/>
                <w:szCs w:val="22"/>
              </w:rPr>
            </w:pPr>
            <w:r w:rsidRPr="008F0634">
              <w:rPr>
                <w:rFonts w:ascii="Arial" w:hAnsi="Arial" w:cs="Arial"/>
                <w:i/>
                <w:sz w:val="22"/>
                <w:szCs w:val="22"/>
              </w:rPr>
              <w:t>Học xong bài này, học sinh có khả năng</w:t>
            </w:r>
            <w:r w:rsidR="001E0C07" w:rsidRPr="008F0634">
              <w:rPr>
                <w:rFonts w:ascii="Arial" w:hAnsi="Arial" w:cs="Arial"/>
                <w:i/>
                <w:sz w:val="22"/>
                <w:szCs w:val="22"/>
              </w:rPr>
              <w:t xml:space="preserve">: </w:t>
            </w:r>
          </w:p>
        </w:tc>
      </w:tr>
      <w:tr w:rsidR="00887C18" w:rsidRPr="007A1109" w14:paraId="2F280A2B" w14:textId="77777777" w:rsidTr="00D87A32">
        <w:tc>
          <w:tcPr>
            <w:tcW w:w="4761" w:type="dxa"/>
            <w:vAlign w:val="center"/>
          </w:tcPr>
          <w:p w14:paraId="42F96BA9" w14:textId="2ADF525C" w:rsidR="00887C18" w:rsidRPr="007A1109" w:rsidRDefault="00887C18" w:rsidP="00E65619">
            <w:pPr>
              <w:jc w:val="center"/>
              <w:rPr>
                <w:rFonts w:ascii="Arial" w:hAnsi="Arial" w:cs="Arial"/>
                <w:b/>
                <w:sz w:val="22"/>
                <w:szCs w:val="22"/>
              </w:rPr>
            </w:pPr>
            <w:r>
              <w:rPr>
                <w:rFonts w:ascii="Arial" w:hAnsi="Arial" w:cs="Arial"/>
                <w:b/>
                <w:sz w:val="22"/>
                <w:szCs w:val="22"/>
              </w:rPr>
              <w:t>KIẾN THỨC</w:t>
            </w:r>
          </w:p>
        </w:tc>
        <w:tc>
          <w:tcPr>
            <w:tcW w:w="4762" w:type="dxa"/>
            <w:vAlign w:val="center"/>
          </w:tcPr>
          <w:p w14:paraId="75A40C28" w14:textId="1BEEF682" w:rsidR="00887C18" w:rsidRPr="007A1109" w:rsidRDefault="00887C18" w:rsidP="00E65619">
            <w:pPr>
              <w:jc w:val="center"/>
              <w:rPr>
                <w:rFonts w:ascii="Arial" w:hAnsi="Arial" w:cs="Arial"/>
                <w:b/>
                <w:sz w:val="22"/>
                <w:szCs w:val="22"/>
              </w:rPr>
            </w:pPr>
            <w:r>
              <w:rPr>
                <w:rFonts w:ascii="Arial" w:hAnsi="Arial" w:cs="Arial"/>
                <w:b/>
                <w:sz w:val="22"/>
                <w:szCs w:val="22"/>
              </w:rPr>
              <w:t>KỸ NĂNG</w:t>
            </w:r>
          </w:p>
        </w:tc>
        <w:tc>
          <w:tcPr>
            <w:tcW w:w="4763" w:type="dxa"/>
            <w:vAlign w:val="center"/>
          </w:tcPr>
          <w:p w14:paraId="31734B99" w14:textId="25929165" w:rsidR="00887C18" w:rsidRPr="007A1109" w:rsidRDefault="00887C18" w:rsidP="00E65619">
            <w:pPr>
              <w:jc w:val="center"/>
              <w:rPr>
                <w:rFonts w:ascii="Arial" w:hAnsi="Arial" w:cs="Arial"/>
                <w:b/>
                <w:sz w:val="22"/>
                <w:szCs w:val="22"/>
              </w:rPr>
            </w:pPr>
            <w:r>
              <w:rPr>
                <w:rFonts w:ascii="Arial" w:hAnsi="Arial" w:cs="Arial"/>
                <w:b/>
                <w:sz w:val="22"/>
                <w:szCs w:val="22"/>
              </w:rPr>
              <w:t>THÁI ĐỘ</w:t>
            </w:r>
          </w:p>
        </w:tc>
      </w:tr>
      <w:tr w:rsidR="004B4B22" w:rsidRPr="007A1109" w14:paraId="6D52D03C" w14:textId="77777777" w:rsidTr="00D87A32">
        <w:tc>
          <w:tcPr>
            <w:tcW w:w="4761" w:type="dxa"/>
          </w:tcPr>
          <w:p w14:paraId="28B1B16D" w14:textId="77777777" w:rsidR="00D63313" w:rsidRPr="00E65619" w:rsidRDefault="00D63313" w:rsidP="00D63313">
            <w:pPr>
              <w:pStyle w:val="ListParagraph"/>
              <w:numPr>
                <w:ilvl w:val="0"/>
                <w:numId w:val="1"/>
              </w:numPr>
              <w:rPr>
                <w:rFonts w:ascii="Arial" w:hAnsi="Arial" w:cs="Arial"/>
                <w:sz w:val="22"/>
                <w:szCs w:val="22"/>
              </w:rPr>
            </w:pPr>
            <w:r>
              <w:rPr>
                <w:rFonts w:ascii="Arial" w:hAnsi="Arial" w:cs="Arial"/>
                <w:sz w:val="22"/>
                <w:szCs w:val="22"/>
              </w:rPr>
              <w:t xml:space="preserve">Mô tả hệ thể dịch ảnh hưởng tới tri thức y học truyền thống của người Đông Nam Á như thế nào </w:t>
            </w:r>
          </w:p>
          <w:p w14:paraId="43F06F79" w14:textId="77777777" w:rsidR="00D63313" w:rsidRPr="00E65619" w:rsidRDefault="00D63313" w:rsidP="00D63313">
            <w:pPr>
              <w:pStyle w:val="ListParagraph"/>
              <w:numPr>
                <w:ilvl w:val="0"/>
                <w:numId w:val="1"/>
              </w:numPr>
              <w:rPr>
                <w:rFonts w:ascii="Arial" w:hAnsi="Arial" w:cs="Arial"/>
                <w:sz w:val="22"/>
                <w:szCs w:val="22"/>
              </w:rPr>
            </w:pPr>
            <w:r>
              <w:rPr>
                <w:rFonts w:ascii="Arial" w:hAnsi="Arial" w:cs="Arial"/>
                <w:sz w:val="22"/>
                <w:szCs w:val="22"/>
              </w:rPr>
              <w:t>Mô tả sự ảnh hưởng của những hệ thể dịch này trong chế độ dinh dưỡng của người Đông Nam Á</w:t>
            </w:r>
          </w:p>
          <w:p w14:paraId="06E565DA" w14:textId="79F15CBB" w:rsidR="001E0C07" w:rsidRPr="007A1109" w:rsidRDefault="00D63313" w:rsidP="00D63313">
            <w:pPr>
              <w:pStyle w:val="ListParagraph"/>
              <w:numPr>
                <w:ilvl w:val="0"/>
                <w:numId w:val="1"/>
              </w:numPr>
              <w:rPr>
                <w:rFonts w:ascii="Arial" w:hAnsi="Arial" w:cs="Arial"/>
                <w:sz w:val="22"/>
                <w:szCs w:val="22"/>
              </w:rPr>
            </w:pPr>
            <w:r>
              <w:rPr>
                <w:rFonts w:ascii="Arial" w:hAnsi="Arial" w:cs="Arial"/>
                <w:sz w:val="22"/>
                <w:szCs w:val="22"/>
              </w:rPr>
              <w:t>Nêu một số thành phần được sử dụng trong chế biến thức ăn Đông Nam Á có chứa hoạt chất chữa bệnh</w:t>
            </w:r>
          </w:p>
        </w:tc>
        <w:tc>
          <w:tcPr>
            <w:tcW w:w="4762" w:type="dxa"/>
          </w:tcPr>
          <w:p w14:paraId="25A03CEC" w14:textId="77777777" w:rsidR="00BA3A88" w:rsidRDefault="00D63313" w:rsidP="00B83B8E">
            <w:pPr>
              <w:pStyle w:val="ListParagraph"/>
              <w:numPr>
                <w:ilvl w:val="0"/>
                <w:numId w:val="2"/>
              </w:numPr>
              <w:rPr>
                <w:rFonts w:ascii="Arial" w:hAnsi="Arial" w:cs="Arial"/>
                <w:sz w:val="22"/>
                <w:szCs w:val="22"/>
              </w:rPr>
            </w:pPr>
            <w:r>
              <w:rPr>
                <w:rFonts w:ascii="Arial" w:hAnsi="Arial" w:cs="Arial"/>
                <w:sz w:val="22"/>
                <w:szCs w:val="22"/>
              </w:rPr>
              <w:t xml:space="preserve">Tham gia nghiên cứu tài liệu để tìm hiểu về các hệ thể dịch từ nền y học cổ </w:t>
            </w:r>
          </w:p>
          <w:p w14:paraId="29811152" w14:textId="065C2E8F" w:rsidR="00B83B8E" w:rsidRPr="00BA3A88" w:rsidRDefault="00BA3A88" w:rsidP="00BA3A88">
            <w:pPr>
              <w:pStyle w:val="ListParagraph"/>
              <w:ind w:left="360"/>
              <w:rPr>
                <w:rFonts w:ascii="Arial" w:hAnsi="Arial" w:cs="Arial"/>
                <w:sz w:val="22"/>
                <w:szCs w:val="22"/>
              </w:rPr>
            </w:pPr>
            <w:r>
              <w:rPr>
                <w:rFonts w:ascii="Arial" w:hAnsi="Arial" w:cs="Arial"/>
                <w:sz w:val="22"/>
                <w:szCs w:val="22"/>
              </w:rPr>
              <w:t xml:space="preserve">Hy lạp, hệ thống y học Hindu của Ấn Độ và y học Hồi giáo để thấy được những hệ thống này ảnh hưởng tới chế độ ăn uống như thế nào. </w:t>
            </w:r>
          </w:p>
          <w:p w14:paraId="5782484F" w14:textId="55F70094" w:rsidR="001E0C07" w:rsidRPr="007A1109" w:rsidRDefault="00BA3A88" w:rsidP="00B83B8E">
            <w:pPr>
              <w:pStyle w:val="ListParagraph"/>
              <w:numPr>
                <w:ilvl w:val="0"/>
                <w:numId w:val="2"/>
              </w:numPr>
              <w:rPr>
                <w:rFonts w:ascii="Arial" w:hAnsi="Arial" w:cs="Arial"/>
                <w:sz w:val="22"/>
                <w:szCs w:val="22"/>
              </w:rPr>
            </w:pPr>
            <w:r>
              <w:rPr>
                <w:rFonts w:ascii="Arial" w:hAnsi="Arial" w:cs="Arial"/>
                <w:sz w:val="22"/>
                <w:szCs w:val="22"/>
              </w:rPr>
              <w:t xml:space="preserve">Tham gia nghiên cứu tài liệu để tìm hiểu về các thành phần cơ bản trong </w:t>
            </w:r>
            <w:r>
              <w:rPr>
                <w:rFonts w:ascii="Arial" w:hAnsi="Arial" w:cs="Arial"/>
                <w:i/>
                <w:sz w:val="22"/>
                <w:szCs w:val="22"/>
              </w:rPr>
              <w:t xml:space="preserve">jamu </w:t>
            </w:r>
            <w:r>
              <w:rPr>
                <w:rFonts w:ascii="Arial" w:hAnsi="Arial" w:cs="Arial"/>
                <w:sz w:val="22"/>
                <w:szCs w:val="22"/>
              </w:rPr>
              <w:t xml:space="preserve">(một chất bổ dưỡng truyền thống của </w:t>
            </w:r>
            <w:r>
              <w:rPr>
                <w:rFonts w:ascii="Arial" w:hAnsi="Arial" w:cs="Arial"/>
                <w:sz w:val="22"/>
                <w:szCs w:val="22"/>
              </w:rPr>
              <w:lastRenderedPageBreak/>
              <w:t xml:space="preserve">Indonesia) và một công thức chế biến đồ uống cho phụ nữ mới sinh </w:t>
            </w:r>
            <w:r w:rsidRPr="00E65619">
              <w:rPr>
                <w:rFonts w:ascii="Arial" w:hAnsi="Arial" w:cs="Arial"/>
                <w:sz w:val="22"/>
                <w:szCs w:val="22"/>
              </w:rPr>
              <w:t>(</w:t>
            </w:r>
            <w:r w:rsidRPr="00E65619">
              <w:rPr>
                <w:rFonts w:ascii="Arial" w:hAnsi="Arial" w:cs="Arial"/>
                <w:b/>
                <w:i/>
                <w:sz w:val="22"/>
                <w:szCs w:val="22"/>
                <w:lang w:val="en-GB"/>
              </w:rPr>
              <w:t>Jamu Kunyit)</w:t>
            </w:r>
            <w:r w:rsidRPr="00E65619">
              <w:rPr>
                <w:rFonts w:ascii="Arial" w:hAnsi="Arial" w:cs="Arial"/>
                <w:b/>
                <w:sz w:val="22"/>
                <w:szCs w:val="22"/>
                <w:lang w:val="en-GB"/>
              </w:rPr>
              <w:t xml:space="preserve"> </w:t>
            </w:r>
            <w:r>
              <w:rPr>
                <w:rFonts w:ascii="Arial" w:hAnsi="Arial" w:cs="Arial"/>
                <w:sz w:val="22"/>
                <w:szCs w:val="22"/>
              </w:rPr>
              <w:t>để thấy rằng người dân Đông Nam Á dựa vào kiến thức truyền thống về cây thuốc để chữa bệnh và phục hồi ra sao</w:t>
            </w:r>
          </w:p>
        </w:tc>
        <w:tc>
          <w:tcPr>
            <w:tcW w:w="4763" w:type="dxa"/>
          </w:tcPr>
          <w:p w14:paraId="0F2F128C" w14:textId="300050A6" w:rsidR="00BA3A88" w:rsidRPr="00E65619" w:rsidRDefault="00BA3A88" w:rsidP="00BA3A88">
            <w:pPr>
              <w:pStyle w:val="ListParagraph"/>
              <w:numPr>
                <w:ilvl w:val="0"/>
                <w:numId w:val="3"/>
              </w:numPr>
              <w:rPr>
                <w:rFonts w:ascii="Arial" w:hAnsi="Arial" w:cs="Arial"/>
                <w:sz w:val="22"/>
                <w:szCs w:val="22"/>
              </w:rPr>
            </w:pPr>
            <w:r>
              <w:rPr>
                <w:rFonts w:ascii="Arial" w:hAnsi="Arial" w:cs="Arial"/>
                <w:sz w:val="22"/>
                <w:szCs w:val="22"/>
              </w:rPr>
              <w:lastRenderedPageBreak/>
              <w:t xml:space="preserve">Nhận thức được </w:t>
            </w:r>
            <w:r w:rsidR="002D7BB7">
              <w:rPr>
                <w:rFonts w:ascii="Arial" w:hAnsi="Arial" w:cs="Arial"/>
                <w:sz w:val="22"/>
                <w:szCs w:val="22"/>
              </w:rPr>
              <w:t xml:space="preserve">cách </w:t>
            </w:r>
            <w:r>
              <w:rPr>
                <w:rFonts w:ascii="Arial" w:hAnsi="Arial" w:cs="Arial"/>
                <w:sz w:val="22"/>
                <w:szCs w:val="22"/>
              </w:rPr>
              <w:t>Đông Nam Á kết nối với các khu vực khác trên thế giới như Ấn Độ, Trung Quốc và Trung Đông thông qua tri thức y học truyền thống</w:t>
            </w:r>
            <w:r w:rsidRPr="00E65619">
              <w:rPr>
                <w:rFonts w:ascii="Arial" w:hAnsi="Arial" w:cs="Arial"/>
                <w:sz w:val="22"/>
                <w:szCs w:val="22"/>
              </w:rPr>
              <w:t xml:space="preserve">. </w:t>
            </w:r>
          </w:p>
          <w:p w14:paraId="3D43CE6C" w14:textId="5AAB14CA" w:rsidR="001E0C07" w:rsidRPr="007A1109" w:rsidRDefault="00BA3A88" w:rsidP="00BA3A88">
            <w:pPr>
              <w:pStyle w:val="ListParagraph"/>
              <w:numPr>
                <w:ilvl w:val="0"/>
                <w:numId w:val="3"/>
              </w:numPr>
              <w:rPr>
                <w:rFonts w:ascii="Arial" w:hAnsi="Arial" w:cs="Arial"/>
                <w:sz w:val="22"/>
                <w:szCs w:val="22"/>
              </w:rPr>
            </w:pPr>
            <w:r>
              <w:rPr>
                <w:rFonts w:ascii="Arial" w:hAnsi="Arial" w:cs="Arial"/>
                <w:sz w:val="22"/>
                <w:szCs w:val="22"/>
              </w:rPr>
              <w:t>Đề cao những người cao tuổi trong cộng đồng (người già và người đỡ đẻ truyền thống) vì lượng kiến thức họ có thông qua những trải nghiệm cá nhân, quan sát và chia sẻ thông tin bằng nhữ</w:t>
            </w:r>
            <w:r w:rsidR="00CE6A7F">
              <w:rPr>
                <w:rFonts w:ascii="Arial" w:hAnsi="Arial" w:cs="Arial"/>
                <w:sz w:val="22"/>
                <w:szCs w:val="22"/>
              </w:rPr>
              <w:t>ng hướng</w:t>
            </w:r>
            <w:r>
              <w:rPr>
                <w:rFonts w:ascii="Arial" w:hAnsi="Arial" w:cs="Arial"/>
                <w:sz w:val="22"/>
                <w:szCs w:val="22"/>
              </w:rPr>
              <w:t xml:space="preserve"> dẫn </w:t>
            </w:r>
            <w:r>
              <w:rPr>
                <w:rFonts w:ascii="Arial" w:hAnsi="Arial" w:cs="Arial"/>
                <w:sz w:val="22"/>
                <w:szCs w:val="22"/>
              </w:rPr>
              <w:lastRenderedPageBreak/>
              <w:t>truyền miệng.</w:t>
            </w:r>
          </w:p>
        </w:tc>
      </w:tr>
    </w:tbl>
    <w:p w14:paraId="5E4DD370" w14:textId="41F88DAE" w:rsidR="001E0C07" w:rsidRPr="007A1109" w:rsidRDefault="001E0C07">
      <w:pPr>
        <w:rPr>
          <w:rFonts w:ascii="Arial" w:hAnsi="Arial" w:cs="Arial"/>
          <w:sz w:val="22"/>
          <w:szCs w:val="22"/>
        </w:rPr>
      </w:pPr>
    </w:p>
    <w:tbl>
      <w:tblPr>
        <w:tblStyle w:val="TableGrid"/>
        <w:tblW w:w="14315" w:type="dxa"/>
        <w:tblLook w:val="04A0" w:firstRow="1" w:lastRow="0" w:firstColumn="1" w:lastColumn="0" w:noHBand="0" w:noVBand="1"/>
      </w:tblPr>
      <w:tblGrid>
        <w:gridCol w:w="1559"/>
        <w:gridCol w:w="6378"/>
        <w:gridCol w:w="2693"/>
        <w:gridCol w:w="3685"/>
      </w:tblGrid>
      <w:tr w:rsidR="002D5995" w:rsidRPr="007A1109" w14:paraId="6AF39830" w14:textId="77777777" w:rsidTr="00E65619">
        <w:tc>
          <w:tcPr>
            <w:tcW w:w="1559" w:type="dxa"/>
            <w:vAlign w:val="center"/>
          </w:tcPr>
          <w:p w14:paraId="6AB566D2" w14:textId="4412995A" w:rsidR="002D5995" w:rsidRPr="007A1109" w:rsidRDefault="002D5995" w:rsidP="00E65619">
            <w:pPr>
              <w:jc w:val="center"/>
              <w:rPr>
                <w:rFonts w:ascii="Arial" w:hAnsi="Arial" w:cs="Arial"/>
                <w:b/>
                <w:sz w:val="22"/>
                <w:szCs w:val="22"/>
              </w:rPr>
            </w:pPr>
            <w:r>
              <w:rPr>
                <w:rFonts w:ascii="Arial" w:hAnsi="Arial" w:cs="Arial"/>
                <w:b/>
                <w:sz w:val="22"/>
                <w:szCs w:val="22"/>
              </w:rPr>
              <w:t>Phần</w:t>
            </w:r>
          </w:p>
        </w:tc>
        <w:tc>
          <w:tcPr>
            <w:tcW w:w="6378" w:type="dxa"/>
            <w:vAlign w:val="center"/>
          </w:tcPr>
          <w:p w14:paraId="4C367F26" w14:textId="306D5F4C" w:rsidR="002D5995" w:rsidRPr="007A1109" w:rsidRDefault="002D5995" w:rsidP="00E65619">
            <w:pPr>
              <w:jc w:val="center"/>
              <w:rPr>
                <w:rFonts w:ascii="Arial" w:hAnsi="Arial" w:cs="Arial"/>
                <w:b/>
                <w:sz w:val="22"/>
                <w:szCs w:val="22"/>
              </w:rPr>
            </w:pPr>
            <w:r>
              <w:rPr>
                <w:rFonts w:ascii="Arial" w:hAnsi="Arial" w:cs="Arial"/>
                <w:b/>
                <w:sz w:val="22"/>
                <w:szCs w:val="22"/>
              </w:rPr>
              <w:t>Tiến trình bài học</w:t>
            </w:r>
          </w:p>
        </w:tc>
        <w:tc>
          <w:tcPr>
            <w:tcW w:w="2693" w:type="dxa"/>
            <w:vAlign w:val="center"/>
          </w:tcPr>
          <w:p w14:paraId="61B8AE1E" w14:textId="2860A4AB" w:rsidR="002D5995" w:rsidRPr="007A1109" w:rsidRDefault="002D5995" w:rsidP="00E65619">
            <w:pPr>
              <w:jc w:val="center"/>
              <w:rPr>
                <w:rFonts w:ascii="Arial" w:hAnsi="Arial" w:cs="Arial"/>
                <w:b/>
                <w:sz w:val="22"/>
                <w:szCs w:val="22"/>
              </w:rPr>
            </w:pPr>
            <w:r>
              <w:rPr>
                <w:rFonts w:ascii="Arial" w:hAnsi="Arial" w:cs="Arial"/>
                <w:b/>
                <w:sz w:val="22"/>
                <w:szCs w:val="22"/>
              </w:rPr>
              <w:t>Nguồn tài liệu</w:t>
            </w:r>
          </w:p>
        </w:tc>
        <w:tc>
          <w:tcPr>
            <w:tcW w:w="3685" w:type="dxa"/>
            <w:vAlign w:val="center"/>
          </w:tcPr>
          <w:p w14:paraId="04FCA286" w14:textId="38B20777" w:rsidR="002D5995" w:rsidRPr="007A1109" w:rsidRDefault="002D5995" w:rsidP="00E65619">
            <w:pPr>
              <w:jc w:val="center"/>
              <w:rPr>
                <w:rFonts w:ascii="Arial" w:hAnsi="Arial" w:cs="Arial"/>
                <w:b/>
                <w:sz w:val="22"/>
                <w:szCs w:val="22"/>
              </w:rPr>
            </w:pPr>
            <w:r>
              <w:rPr>
                <w:rFonts w:ascii="Arial" w:hAnsi="Arial" w:cs="Arial"/>
                <w:b/>
                <w:sz w:val="22"/>
                <w:szCs w:val="22"/>
              </w:rPr>
              <w:t>Yêu cầu</w:t>
            </w:r>
          </w:p>
        </w:tc>
      </w:tr>
      <w:tr w:rsidR="001E0C07" w:rsidRPr="007A1109" w14:paraId="64270869" w14:textId="77777777" w:rsidTr="00E65619">
        <w:tc>
          <w:tcPr>
            <w:tcW w:w="1559" w:type="dxa"/>
            <w:vAlign w:val="center"/>
          </w:tcPr>
          <w:p w14:paraId="1E225B68" w14:textId="32051A7F" w:rsidR="001A7681" w:rsidRPr="007A1109" w:rsidRDefault="002D5995" w:rsidP="00E65619">
            <w:pPr>
              <w:rPr>
                <w:rFonts w:ascii="Arial" w:hAnsi="Arial" w:cs="Arial"/>
                <w:sz w:val="22"/>
                <w:szCs w:val="22"/>
              </w:rPr>
            </w:pPr>
            <w:r>
              <w:rPr>
                <w:rFonts w:ascii="Arial" w:hAnsi="Arial" w:cs="Arial"/>
                <w:sz w:val="22"/>
                <w:szCs w:val="22"/>
              </w:rPr>
              <w:t>Giới thiệu</w:t>
            </w:r>
          </w:p>
          <w:p w14:paraId="271962E6" w14:textId="770651D8" w:rsidR="001E0C07" w:rsidRPr="007A1109" w:rsidRDefault="001A7681" w:rsidP="00E65619">
            <w:pPr>
              <w:rPr>
                <w:rFonts w:ascii="Arial" w:hAnsi="Arial" w:cs="Arial"/>
                <w:sz w:val="22"/>
                <w:szCs w:val="22"/>
              </w:rPr>
            </w:pPr>
            <w:r w:rsidRPr="007A1109">
              <w:rPr>
                <w:rFonts w:ascii="Arial" w:hAnsi="Arial" w:cs="Arial"/>
                <w:sz w:val="22"/>
                <w:szCs w:val="22"/>
              </w:rPr>
              <w:t xml:space="preserve"> </w:t>
            </w:r>
            <w:r w:rsidR="002D5995">
              <w:rPr>
                <w:rFonts w:ascii="Arial" w:hAnsi="Arial" w:cs="Arial"/>
                <w:sz w:val="22"/>
                <w:szCs w:val="22"/>
              </w:rPr>
              <w:t>[5 phút</w:t>
            </w:r>
            <w:r w:rsidR="00857150" w:rsidRPr="007A1109">
              <w:rPr>
                <w:rFonts w:ascii="Arial" w:hAnsi="Arial" w:cs="Arial"/>
                <w:sz w:val="22"/>
                <w:szCs w:val="22"/>
              </w:rPr>
              <w:t xml:space="preserve">] </w:t>
            </w:r>
          </w:p>
        </w:tc>
        <w:tc>
          <w:tcPr>
            <w:tcW w:w="6378" w:type="dxa"/>
          </w:tcPr>
          <w:p w14:paraId="13F3DB4A" w14:textId="704A0CAD" w:rsidR="00857150" w:rsidRPr="007A1109" w:rsidRDefault="002D5995" w:rsidP="00EF739A">
            <w:pPr>
              <w:pStyle w:val="ListParagraph"/>
              <w:numPr>
                <w:ilvl w:val="0"/>
                <w:numId w:val="15"/>
              </w:numPr>
              <w:tabs>
                <w:tab w:val="left" w:pos="396"/>
              </w:tabs>
              <w:ind w:left="425" w:hanging="424"/>
              <w:rPr>
                <w:rFonts w:ascii="Arial" w:hAnsi="Arial" w:cs="Arial"/>
                <w:b/>
                <w:bCs/>
                <w:sz w:val="22"/>
                <w:szCs w:val="22"/>
              </w:rPr>
            </w:pPr>
            <w:r>
              <w:rPr>
                <w:rFonts w:ascii="Arial" w:hAnsi="Arial" w:cs="Arial"/>
                <w:b/>
                <w:bCs/>
                <w:sz w:val="22"/>
                <w:szCs w:val="22"/>
              </w:rPr>
              <w:t>Hoạt động tạo tình huống</w:t>
            </w:r>
          </w:p>
          <w:p w14:paraId="4970DFCD" w14:textId="031B19D0" w:rsidR="0058686F" w:rsidRPr="007A1109" w:rsidRDefault="002D5995" w:rsidP="0058686F">
            <w:pPr>
              <w:pStyle w:val="ListParagraph"/>
              <w:numPr>
                <w:ilvl w:val="1"/>
                <w:numId w:val="15"/>
              </w:numPr>
              <w:tabs>
                <w:tab w:val="left" w:pos="396"/>
              </w:tabs>
              <w:ind w:left="425"/>
              <w:rPr>
                <w:rFonts w:ascii="Arial" w:hAnsi="Arial" w:cs="Arial"/>
                <w:sz w:val="22"/>
                <w:szCs w:val="22"/>
              </w:rPr>
            </w:pPr>
            <w:r>
              <w:rPr>
                <w:rFonts w:ascii="Arial" w:hAnsi="Arial" w:cs="Arial"/>
                <w:sz w:val="22"/>
                <w:szCs w:val="22"/>
              </w:rPr>
              <w:t>Hỏi học sinh</w:t>
            </w:r>
            <w:r w:rsidR="0058686F" w:rsidRPr="007A1109">
              <w:rPr>
                <w:rFonts w:ascii="Arial" w:hAnsi="Arial" w:cs="Arial"/>
                <w:sz w:val="22"/>
                <w:szCs w:val="22"/>
              </w:rPr>
              <w:t>:</w:t>
            </w:r>
          </w:p>
          <w:p w14:paraId="77458355" w14:textId="041718FF" w:rsidR="0058686F" w:rsidRPr="007A1109" w:rsidRDefault="008A0CF7" w:rsidP="00182C7A">
            <w:pPr>
              <w:pStyle w:val="ListParagraph"/>
              <w:numPr>
                <w:ilvl w:val="0"/>
                <w:numId w:val="16"/>
              </w:numPr>
              <w:ind w:left="206" w:hanging="153"/>
              <w:rPr>
                <w:rFonts w:ascii="Arial" w:hAnsi="Arial" w:cs="Arial"/>
                <w:sz w:val="22"/>
                <w:szCs w:val="22"/>
              </w:rPr>
            </w:pPr>
            <w:r>
              <w:rPr>
                <w:rFonts w:ascii="Arial" w:hAnsi="Arial" w:cs="Arial"/>
                <w:sz w:val="22"/>
                <w:szCs w:val="22"/>
              </w:rPr>
              <w:t>Các em thường làm gì khi bị những bệnh lặt vặt như đau họng, đau răng, đầy hơi...</w:t>
            </w:r>
            <w:r w:rsidR="000C586A">
              <w:rPr>
                <w:rFonts w:ascii="Arial" w:hAnsi="Arial" w:cs="Arial"/>
                <w:sz w:val="22"/>
                <w:szCs w:val="22"/>
              </w:rPr>
              <w:t>?</w:t>
            </w:r>
            <w:r w:rsidR="00857150" w:rsidRPr="007A1109">
              <w:rPr>
                <w:rFonts w:ascii="Arial" w:hAnsi="Arial" w:cs="Arial"/>
                <w:sz w:val="22"/>
                <w:szCs w:val="22"/>
              </w:rPr>
              <w:t xml:space="preserve"> </w:t>
            </w:r>
          </w:p>
          <w:p w14:paraId="18230C40" w14:textId="4CCC122A" w:rsidR="0058686F" w:rsidRPr="007A1109" w:rsidRDefault="008A0CF7" w:rsidP="00182C7A">
            <w:pPr>
              <w:pStyle w:val="ListParagraph"/>
              <w:numPr>
                <w:ilvl w:val="0"/>
                <w:numId w:val="16"/>
              </w:numPr>
              <w:ind w:left="206" w:hanging="153"/>
              <w:rPr>
                <w:rFonts w:ascii="Arial" w:hAnsi="Arial" w:cs="Arial"/>
                <w:sz w:val="22"/>
                <w:szCs w:val="22"/>
              </w:rPr>
            </w:pPr>
            <w:r>
              <w:rPr>
                <w:rFonts w:ascii="Arial" w:hAnsi="Arial" w:cs="Arial"/>
                <w:sz w:val="22"/>
                <w:szCs w:val="22"/>
              </w:rPr>
              <w:t>Các em có đi ngay đến bác sĩ tây y hay ra hiệu thuốc không</w:t>
            </w:r>
            <w:r w:rsidR="0058686F" w:rsidRPr="007A1109">
              <w:rPr>
                <w:rFonts w:ascii="Arial" w:hAnsi="Arial" w:cs="Arial"/>
                <w:sz w:val="22"/>
                <w:szCs w:val="22"/>
              </w:rPr>
              <w:t>?</w:t>
            </w:r>
          </w:p>
          <w:p w14:paraId="7577E6BB" w14:textId="77777777" w:rsidR="008A0CF7" w:rsidRDefault="008A0CF7" w:rsidP="008A0CF7">
            <w:pPr>
              <w:pStyle w:val="ListParagraph"/>
              <w:numPr>
                <w:ilvl w:val="0"/>
                <w:numId w:val="16"/>
              </w:numPr>
              <w:ind w:left="206" w:hanging="153"/>
              <w:rPr>
                <w:rFonts w:ascii="Arial" w:hAnsi="Arial" w:cs="Arial"/>
                <w:sz w:val="22"/>
                <w:szCs w:val="22"/>
              </w:rPr>
            </w:pPr>
            <w:r>
              <w:rPr>
                <w:rFonts w:ascii="Arial" w:hAnsi="Arial" w:cs="Arial"/>
                <w:sz w:val="22"/>
                <w:szCs w:val="22"/>
              </w:rPr>
              <w:t>Các thành viên cao tuổi trong gia đình gợi ý dùng phương thuốc tự nhiên với lá cây, gia vị hay những đồ ăn khác có thể dễ dàng tìm thấy trong bếp hay trong sân sau nhà</w:t>
            </w:r>
            <w:r w:rsidR="00857150" w:rsidRPr="007A1109">
              <w:rPr>
                <w:rFonts w:ascii="Arial" w:hAnsi="Arial" w:cs="Arial"/>
                <w:sz w:val="22"/>
                <w:szCs w:val="22"/>
              </w:rPr>
              <w:t xml:space="preserve">? </w:t>
            </w:r>
          </w:p>
          <w:p w14:paraId="02F7D15B" w14:textId="1C686762" w:rsidR="008A0CF7" w:rsidRPr="008A0CF7" w:rsidRDefault="008A0CF7" w:rsidP="008A0CF7">
            <w:pPr>
              <w:pStyle w:val="ListParagraph"/>
              <w:numPr>
                <w:ilvl w:val="0"/>
                <w:numId w:val="16"/>
              </w:numPr>
              <w:ind w:left="206" w:hanging="153"/>
              <w:rPr>
                <w:rFonts w:ascii="Arial" w:hAnsi="Arial" w:cs="Arial"/>
                <w:sz w:val="22"/>
                <w:szCs w:val="22"/>
              </w:rPr>
            </w:pPr>
            <w:r w:rsidRPr="008A0CF7">
              <w:rPr>
                <w:rFonts w:ascii="Arial" w:hAnsi="Arial" w:cs="Arial"/>
                <w:sz w:val="22"/>
                <w:szCs w:val="22"/>
              </w:rPr>
              <w:t>Ngoài các phương thuốc trong gia đình, các em có bị yêu cầ</w:t>
            </w:r>
            <w:r w:rsidR="008A7F02">
              <w:rPr>
                <w:rFonts w:ascii="Arial" w:hAnsi="Arial" w:cs="Arial"/>
                <w:sz w:val="22"/>
                <w:szCs w:val="22"/>
              </w:rPr>
              <w:t>u trá</w:t>
            </w:r>
            <w:r w:rsidRPr="008A0CF7">
              <w:rPr>
                <w:rFonts w:ascii="Arial" w:hAnsi="Arial" w:cs="Arial"/>
                <w:sz w:val="22"/>
                <w:szCs w:val="22"/>
              </w:rPr>
              <w:t xml:space="preserve">nh hoặc ăn thêm một số thức ăn để giảm bớt triệu chứng không? </w:t>
            </w:r>
          </w:p>
          <w:p w14:paraId="44FF60FA" w14:textId="696A38E9" w:rsidR="00857150" w:rsidRPr="007A1109" w:rsidRDefault="00857150" w:rsidP="008A0CF7">
            <w:pPr>
              <w:pStyle w:val="ListParagraph"/>
              <w:ind w:left="206"/>
              <w:rPr>
                <w:rFonts w:ascii="Arial" w:hAnsi="Arial" w:cs="Arial"/>
                <w:sz w:val="22"/>
                <w:szCs w:val="22"/>
              </w:rPr>
            </w:pPr>
          </w:p>
          <w:p w14:paraId="4CCEDCA0" w14:textId="65322BAE" w:rsidR="00857150" w:rsidRPr="007A1109" w:rsidRDefault="00005BE0" w:rsidP="00182C7A">
            <w:pPr>
              <w:ind w:left="65"/>
              <w:rPr>
                <w:rFonts w:ascii="Arial" w:hAnsi="Arial" w:cs="Arial"/>
                <w:i/>
                <w:sz w:val="22"/>
                <w:szCs w:val="22"/>
                <w:u w:val="single"/>
              </w:rPr>
            </w:pPr>
            <w:r>
              <w:rPr>
                <w:rFonts w:ascii="Arial" w:hAnsi="Arial" w:cs="Arial"/>
                <w:i/>
                <w:sz w:val="22"/>
                <w:szCs w:val="22"/>
              </w:rPr>
              <w:t>Lưu ý</w:t>
            </w:r>
            <w:r w:rsidRPr="00E65619">
              <w:rPr>
                <w:rFonts w:ascii="Arial" w:hAnsi="Arial" w:cs="Arial"/>
                <w:i/>
                <w:sz w:val="22"/>
                <w:szCs w:val="22"/>
              </w:rPr>
              <w:t xml:space="preserve">: </w:t>
            </w:r>
            <w:r>
              <w:rPr>
                <w:rFonts w:ascii="Arial" w:hAnsi="Arial" w:cs="Arial"/>
                <w:i/>
                <w:sz w:val="22"/>
                <w:szCs w:val="22"/>
              </w:rPr>
              <w:t>Nếu lớp học không có câu trả lời, người hỗ trợ có thể sử dụng câu chuyện cá nhân của mình để cho các em thấy là mặc dù có thể tiếp cận với y học phương tây nhưng người dân Đông Nam Á vẫn sử dụng cách tiếp cận truyền thống đối với sức khoẻ và chữa bệnh.</w:t>
            </w:r>
            <w:r w:rsidR="00857150" w:rsidRPr="007A1109">
              <w:rPr>
                <w:rFonts w:ascii="Arial" w:hAnsi="Arial" w:cs="Arial"/>
                <w:i/>
                <w:sz w:val="22"/>
                <w:szCs w:val="22"/>
              </w:rPr>
              <w:t xml:space="preserve">. </w:t>
            </w:r>
          </w:p>
        </w:tc>
        <w:tc>
          <w:tcPr>
            <w:tcW w:w="2693" w:type="dxa"/>
          </w:tcPr>
          <w:p w14:paraId="36F2B3E7" w14:textId="77777777" w:rsidR="001E0C07" w:rsidRPr="007A1109" w:rsidRDefault="001E0C07">
            <w:pPr>
              <w:rPr>
                <w:rFonts w:ascii="Arial" w:hAnsi="Arial" w:cs="Arial"/>
                <w:sz w:val="22"/>
                <w:szCs w:val="22"/>
              </w:rPr>
            </w:pPr>
          </w:p>
        </w:tc>
        <w:tc>
          <w:tcPr>
            <w:tcW w:w="3685" w:type="dxa"/>
          </w:tcPr>
          <w:p w14:paraId="17EC6D3A" w14:textId="4F48FBB7" w:rsidR="007507F3" w:rsidRPr="007A1109" w:rsidRDefault="004E6850" w:rsidP="000C586A">
            <w:pPr>
              <w:rPr>
                <w:rFonts w:ascii="Arial" w:hAnsi="Arial" w:cs="Arial"/>
                <w:sz w:val="22"/>
                <w:szCs w:val="22"/>
              </w:rPr>
            </w:pPr>
            <w:r>
              <w:rPr>
                <w:rFonts w:ascii="Arial" w:hAnsi="Arial" w:cs="Arial"/>
                <w:sz w:val="22"/>
                <w:szCs w:val="22"/>
              </w:rPr>
              <w:t>Hoạt động tạo tình huống giúp học sinh tham gia, thu hút sự chú ý của học sinh đối với chủ đề môn học và giúp các em nhận thấy chủ đề này liên quan tới đời sống hàng ngày của các em như thế nào</w:t>
            </w:r>
            <w:r w:rsidRPr="00E65619">
              <w:rPr>
                <w:rFonts w:ascii="Arial" w:hAnsi="Arial" w:cs="Arial"/>
                <w:sz w:val="22"/>
                <w:szCs w:val="22"/>
              </w:rPr>
              <w:t>.</w:t>
            </w:r>
          </w:p>
        </w:tc>
      </w:tr>
      <w:tr w:rsidR="001E0C07" w:rsidRPr="007A1109" w14:paraId="7E86DB5D" w14:textId="77777777" w:rsidTr="00E65619">
        <w:tc>
          <w:tcPr>
            <w:tcW w:w="1559" w:type="dxa"/>
            <w:vAlign w:val="center"/>
          </w:tcPr>
          <w:p w14:paraId="6287D5C7" w14:textId="5F7A5D97" w:rsidR="004E6850" w:rsidRPr="00E65619" w:rsidRDefault="004E6850" w:rsidP="004E6850">
            <w:pPr>
              <w:rPr>
                <w:rFonts w:ascii="Arial" w:hAnsi="Arial" w:cs="Arial"/>
                <w:sz w:val="22"/>
                <w:szCs w:val="22"/>
              </w:rPr>
            </w:pPr>
            <w:r>
              <w:rPr>
                <w:rFonts w:ascii="Arial" w:hAnsi="Arial" w:cs="Arial"/>
                <w:sz w:val="22"/>
                <w:szCs w:val="22"/>
              </w:rPr>
              <w:t>Phát triển</w:t>
            </w:r>
            <w:r w:rsidRPr="00E65619">
              <w:rPr>
                <w:rFonts w:ascii="Arial" w:hAnsi="Arial" w:cs="Arial"/>
                <w:sz w:val="22"/>
                <w:szCs w:val="22"/>
              </w:rPr>
              <w:t xml:space="preserve"> </w:t>
            </w:r>
          </w:p>
          <w:p w14:paraId="1EF7F5F2" w14:textId="10211048" w:rsidR="002E0A2C" w:rsidRPr="007A1109" w:rsidRDefault="004E6850" w:rsidP="004E6850">
            <w:pPr>
              <w:rPr>
                <w:rFonts w:ascii="Arial" w:hAnsi="Arial" w:cs="Arial"/>
                <w:sz w:val="22"/>
                <w:szCs w:val="22"/>
              </w:rPr>
            </w:pPr>
            <w:r w:rsidRPr="00E65619">
              <w:rPr>
                <w:rFonts w:ascii="Arial" w:hAnsi="Arial" w:cs="Arial"/>
                <w:sz w:val="22"/>
                <w:szCs w:val="22"/>
              </w:rPr>
              <w:t xml:space="preserve">[40 </w:t>
            </w:r>
            <w:r>
              <w:rPr>
                <w:rFonts w:ascii="Arial" w:hAnsi="Arial" w:cs="Arial"/>
                <w:sz w:val="22"/>
                <w:szCs w:val="22"/>
              </w:rPr>
              <w:t>phút</w:t>
            </w:r>
            <w:r w:rsidRPr="00E65619">
              <w:rPr>
                <w:rFonts w:ascii="Arial" w:hAnsi="Arial" w:cs="Arial"/>
                <w:sz w:val="22"/>
                <w:szCs w:val="22"/>
              </w:rPr>
              <w:t>]</w:t>
            </w:r>
          </w:p>
        </w:tc>
        <w:tc>
          <w:tcPr>
            <w:tcW w:w="6378" w:type="dxa"/>
          </w:tcPr>
          <w:p w14:paraId="29A2FCBD" w14:textId="36328B1C" w:rsidR="001A7681" w:rsidRPr="00570919" w:rsidRDefault="00570919" w:rsidP="004F6CE7">
            <w:pPr>
              <w:pStyle w:val="ListParagraph"/>
              <w:numPr>
                <w:ilvl w:val="0"/>
                <w:numId w:val="21"/>
              </w:numPr>
              <w:rPr>
                <w:rFonts w:ascii="Arial" w:hAnsi="Arial" w:cs="Arial"/>
                <w:b/>
                <w:sz w:val="22"/>
                <w:szCs w:val="22"/>
              </w:rPr>
            </w:pPr>
            <w:r w:rsidRPr="00570919">
              <w:rPr>
                <w:rFonts w:ascii="Arial" w:hAnsi="Arial" w:cs="Arial"/>
                <w:b/>
                <w:sz w:val="22"/>
                <w:szCs w:val="22"/>
              </w:rPr>
              <w:t>Bài giảng của giáo viên</w:t>
            </w:r>
          </w:p>
          <w:p w14:paraId="50F830E3" w14:textId="4C33ADA0" w:rsidR="00570919" w:rsidRPr="00570919" w:rsidRDefault="00570919" w:rsidP="004F6CE7">
            <w:pPr>
              <w:pStyle w:val="ListParagraph"/>
              <w:numPr>
                <w:ilvl w:val="1"/>
                <w:numId w:val="21"/>
              </w:numPr>
              <w:autoSpaceDE w:val="0"/>
              <w:autoSpaceDN w:val="0"/>
              <w:adjustRightInd w:val="0"/>
              <w:rPr>
                <w:rFonts w:ascii="Arial" w:hAnsi="Arial" w:cs="Arial"/>
                <w:sz w:val="22"/>
                <w:szCs w:val="22"/>
                <w:lang w:val="en-GB"/>
              </w:rPr>
            </w:pPr>
            <w:r w:rsidRPr="00570919">
              <w:rPr>
                <w:rFonts w:ascii="Arial" w:hAnsi="Arial" w:cs="Arial"/>
                <w:sz w:val="22"/>
                <w:szCs w:val="22"/>
                <w:lang w:val="en-GB"/>
              </w:rPr>
              <w:t xml:space="preserve">Nhiều phương pháp chữa bệnh bản địa dựa vào thức ăn và chế độ ăn uống có mối liên hệ với thuyết thể dịch được lan truyền từ Ấn Độ, Ả-rập và Trung Quốc. </w:t>
            </w:r>
          </w:p>
          <w:p w14:paraId="557DAA39" w14:textId="77777777" w:rsidR="00570919" w:rsidRPr="007A1109" w:rsidRDefault="00570919" w:rsidP="00570919">
            <w:pPr>
              <w:pStyle w:val="ListParagraph"/>
              <w:autoSpaceDE w:val="0"/>
              <w:autoSpaceDN w:val="0"/>
              <w:adjustRightInd w:val="0"/>
              <w:ind w:left="142"/>
              <w:rPr>
                <w:rFonts w:ascii="Arial" w:hAnsi="Arial" w:cs="Arial"/>
                <w:sz w:val="22"/>
                <w:szCs w:val="22"/>
                <w:lang w:val="en-GB"/>
              </w:rPr>
            </w:pPr>
          </w:p>
          <w:p w14:paraId="427BF71C" w14:textId="77777777" w:rsidR="00570919" w:rsidRPr="00570919" w:rsidRDefault="00570919" w:rsidP="00BF7D83">
            <w:pPr>
              <w:pStyle w:val="ListParagraph"/>
              <w:numPr>
                <w:ilvl w:val="0"/>
                <w:numId w:val="24"/>
              </w:numPr>
              <w:autoSpaceDE w:val="0"/>
              <w:autoSpaceDN w:val="0"/>
              <w:adjustRightInd w:val="0"/>
              <w:jc w:val="both"/>
              <w:rPr>
                <w:rFonts w:ascii="Arial" w:hAnsi="Arial" w:cs="Arial"/>
                <w:sz w:val="22"/>
                <w:szCs w:val="22"/>
                <w:lang w:val="en-GB"/>
              </w:rPr>
            </w:pPr>
            <w:r w:rsidRPr="00570919">
              <w:rPr>
                <w:rFonts w:ascii="Arial" w:hAnsi="Arial" w:cs="Arial"/>
                <w:sz w:val="22"/>
                <w:szCs w:val="22"/>
                <w:lang w:val="en-GB"/>
              </w:rPr>
              <w:t xml:space="preserve">Nhìn chung, những phương pháp chữa bệnh theo thuyết thể dịch coi cơ thể con người như một thể thống nhất bao gồm đất, lửa, nước và gió. Bệnh tật và đồ ăn được xem là có tính hàn hoặc tính nhiệt và thể trạng con người có thể thay đổi nhờ chế độ ăn khi cần thiết.  Vì thế, quan điểm chính của mọi phương pháp chữa bệnh là yêu cầu một hệ cân bằng – tức là không nhiệt cũng không hàn. Để đạt được sự cân bằng đó, người ta tin rằng bệnh hàn phải được chữa bằng đồ ăn ấm hoặc nóng, và bệnh nhiệt phải được chữa bằng đồ ăn có tính hàn hoặc mát. </w:t>
            </w:r>
          </w:p>
          <w:p w14:paraId="26FC74A7" w14:textId="3E487EE6" w:rsidR="00E1756B" w:rsidRPr="00570919" w:rsidRDefault="00570919" w:rsidP="00BF7D83">
            <w:pPr>
              <w:pStyle w:val="ListParagraph"/>
              <w:numPr>
                <w:ilvl w:val="0"/>
                <w:numId w:val="24"/>
              </w:numPr>
              <w:autoSpaceDE w:val="0"/>
              <w:autoSpaceDN w:val="0"/>
              <w:adjustRightInd w:val="0"/>
              <w:rPr>
                <w:rFonts w:ascii="Arial" w:hAnsi="Arial" w:cs="Arial"/>
                <w:sz w:val="22"/>
                <w:szCs w:val="22"/>
                <w:lang w:val="en-GB"/>
              </w:rPr>
            </w:pPr>
            <w:r w:rsidRPr="00570919">
              <w:rPr>
                <w:rFonts w:ascii="Arial" w:hAnsi="Arial" w:cs="Arial"/>
                <w:sz w:val="22"/>
                <w:szCs w:val="22"/>
                <w:lang w:val="en-GB"/>
              </w:rPr>
              <w:t xml:space="preserve">Ở Đông Nam Á, yếu tố gió thiên về khả năng bị áp lực, như trong bệnh liên quan tới </w:t>
            </w:r>
            <w:r w:rsidRPr="00570919">
              <w:rPr>
                <w:rFonts w:ascii="Arial" w:hAnsi="Arial" w:cs="Arial"/>
                <w:i/>
                <w:iCs/>
                <w:sz w:val="22"/>
                <w:szCs w:val="22"/>
                <w:lang w:val="en-GB"/>
              </w:rPr>
              <w:t xml:space="preserve">lom </w:t>
            </w:r>
            <w:r w:rsidRPr="00570919">
              <w:rPr>
                <w:rFonts w:ascii="Arial" w:hAnsi="Arial" w:cs="Arial"/>
                <w:sz w:val="22"/>
                <w:szCs w:val="22"/>
                <w:lang w:val="en-GB"/>
              </w:rPr>
              <w:t xml:space="preserve">ở Thái Lan và </w:t>
            </w:r>
            <w:r w:rsidRPr="00570919">
              <w:rPr>
                <w:rFonts w:ascii="Arial" w:hAnsi="Arial" w:cs="Arial"/>
                <w:i/>
                <w:iCs/>
                <w:sz w:val="22"/>
                <w:szCs w:val="22"/>
                <w:lang w:val="en-GB"/>
              </w:rPr>
              <w:t xml:space="preserve">angin </w:t>
            </w:r>
            <w:r w:rsidRPr="00570919">
              <w:rPr>
                <w:rFonts w:ascii="Arial" w:hAnsi="Arial" w:cs="Arial"/>
                <w:sz w:val="22"/>
                <w:szCs w:val="22"/>
                <w:lang w:val="en-GB"/>
              </w:rPr>
              <w:t>ở Malaysia. Máu, một loại dịch nhiệt, và niêm dịch, một loại dịch hàn cần phải được giữ cân bằng; bệnh tật và tình trạng sinh sản làm ảnh hưởng sự cân bằng dịch và đòi hỏi phải chú ý tới chế độ ăn uống.</w:t>
            </w:r>
            <w:r w:rsidR="00660B77" w:rsidRPr="00570919">
              <w:rPr>
                <w:rFonts w:ascii="Arial" w:hAnsi="Arial" w:cs="Arial"/>
                <w:sz w:val="22"/>
                <w:szCs w:val="22"/>
                <w:lang w:val="en-GB"/>
              </w:rPr>
              <w:t xml:space="preserve">.  </w:t>
            </w:r>
          </w:p>
          <w:p w14:paraId="2D0865AA" w14:textId="77777777" w:rsidR="00570919" w:rsidRDefault="00570919" w:rsidP="00570919">
            <w:pPr>
              <w:pStyle w:val="ListParagraph"/>
              <w:autoSpaceDE w:val="0"/>
              <w:autoSpaceDN w:val="0"/>
              <w:adjustRightInd w:val="0"/>
              <w:rPr>
                <w:rFonts w:ascii="Arial" w:hAnsi="Arial" w:cs="Arial"/>
                <w:sz w:val="22"/>
                <w:szCs w:val="22"/>
                <w:lang w:val="en-GB"/>
              </w:rPr>
            </w:pPr>
          </w:p>
          <w:p w14:paraId="4D4D674C" w14:textId="77777777" w:rsidR="00570919" w:rsidRDefault="00570919" w:rsidP="00BF7D83">
            <w:pPr>
              <w:pStyle w:val="ListParagraph"/>
              <w:numPr>
                <w:ilvl w:val="0"/>
                <w:numId w:val="24"/>
              </w:numPr>
              <w:autoSpaceDE w:val="0"/>
              <w:autoSpaceDN w:val="0"/>
              <w:adjustRightInd w:val="0"/>
              <w:rPr>
                <w:rFonts w:ascii="Arial" w:hAnsi="Arial" w:cs="Arial"/>
                <w:sz w:val="22"/>
                <w:szCs w:val="22"/>
                <w:lang w:val="en-GB"/>
              </w:rPr>
            </w:pPr>
            <w:r w:rsidRPr="00570919">
              <w:rPr>
                <w:rFonts w:ascii="Arial" w:hAnsi="Arial" w:cs="Arial"/>
                <w:sz w:val="22"/>
                <w:szCs w:val="22"/>
                <w:lang w:val="en-GB"/>
              </w:rPr>
              <w:t xml:space="preserve">Hỗ trợ phần giải thích về hệ dịch bằng Tài liệu 1 – Tài liệu 5. </w:t>
            </w:r>
          </w:p>
          <w:p w14:paraId="3AC86117" w14:textId="77777777" w:rsidR="00570919" w:rsidRPr="00570919" w:rsidRDefault="00570919" w:rsidP="00570919">
            <w:pPr>
              <w:pStyle w:val="ListParagraph"/>
              <w:rPr>
                <w:rFonts w:ascii="Arial" w:hAnsi="Arial" w:cs="Arial"/>
                <w:sz w:val="22"/>
                <w:szCs w:val="22"/>
                <w:lang w:val="en-GB"/>
              </w:rPr>
            </w:pPr>
          </w:p>
          <w:p w14:paraId="3FE8EDF7" w14:textId="6F0FF133" w:rsidR="00570919" w:rsidRPr="00570919" w:rsidRDefault="00570919" w:rsidP="00BF7D83">
            <w:pPr>
              <w:pStyle w:val="ListParagraph"/>
              <w:numPr>
                <w:ilvl w:val="0"/>
                <w:numId w:val="24"/>
              </w:numPr>
              <w:autoSpaceDE w:val="0"/>
              <w:autoSpaceDN w:val="0"/>
              <w:adjustRightInd w:val="0"/>
              <w:rPr>
                <w:rFonts w:ascii="Arial" w:hAnsi="Arial" w:cs="Arial"/>
                <w:sz w:val="22"/>
                <w:szCs w:val="22"/>
                <w:lang w:val="en-GB"/>
              </w:rPr>
            </w:pPr>
            <w:r w:rsidRPr="00570919">
              <w:rPr>
                <w:rFonts w:ascii="Arial" w:hAnsi="Arial" w:cs="Arial"/>
                <w:sz w:val="22"/>
                <w:szCs w:val="22"/>
                <w:lang w:val="en-GB"/>
              </w:rPr>
              <w:t xml:space="preserve">Hỏi học sinh xem thuyết thể dịch nhấn mạnh vào sự đối lập giữa nóng/lạnh có thấy áp dụng trong gia đình các em không. Ví dụ, người lớn tuổi trong gia đình chuẩn bị hoặc gợi ý những món ăn ấm trong những tháng lạnh hay họ làm điều ngược lại trong những tháng nóng không? </w:t>
            </w:r>
          </w:p>
          <w:p w14:paraId="4653EF22" w14:textId="77777777" w:rsidR="00FF0DB3" w:rsidRPr="007A1109" w:rsidRDefault="00FF0DB3" w:rsidP="00FF0DB3">
            <w:pPr>
              <w:autoSpaceDE w:val="0"/>
              <w:autoSpaceDN w:val="0"/>
              <w:adjustRightInd w:val="0"/>
              <w:jc w:val="both"/>
              <w:rPr>
                <w:rFonts w:ascii="Arial" w:hAnsi="Arial" w:cs="Arial"/>
                <w:sz w:val="22"/>
                <w:szCs w:val="22"/>
                <w:lang w:val="en-GB"/>
              </w:rPr>
            </w:pPr>
          </w:p>
          <w:p w14:paraId="1D09B801" w14:textId="68338C9F" w:rsidR="00FF0DB3" w:rsidRPr="00570919" w:rsidRDefault="00570919" w:rsidP="004F6CE7">
            <w:pPr>
              <w:pStyle w:val="ListParagraph"/>
              <w:numPr>
                <w:ilvl w:val="1"/>
                <w:numId w:val="21"/>
              </w:numPr>
              <w:autoSpaceDE w:val="0"/>
              <w:autoSpaceDN w:val="0"/>
              <w:adjustRightInd w:val="0"/>
              <w:rPr>
                <w:rFonts w:ascii="Arial" w:hAnsi="Arial" w:cs="Arial"/>
                <w:b/>
                <w:sz w:val="22"/>
                <w:szCs w:val="22"/>
                <w:lang w:val="en-GB"/>
              </w:rPr>
            </w:pPr>
            <w:r w:rsidRPr="00570919">
              <w:rPr>
                <w:rFonts w:ascii="Arial" w:hAnsi="Arial" w:cs="Arial"/>
                <w:b/>
                <w:sz w:val="22"/>
                <w:szCs w:val="22"/>
                <w:lang w:val="en-GB"/>
              </w:rPr>
              <w:t>Làm việc theo cặp</w:t>
            </w:r>
          </w:p>
          <w:p w14:paraId="4AE67372" w14:textId="77777777" w:rsidR="00570919" w:rsidRPr="00C60DAC" w:rsidRDefault="00570919" w:rsidP="003B2FDE">
            <w:pPr>
              <w:pStyle w:val="ListParagraph"/>
              <w:numPr>
                <w:ilvl w:val="0"/>
                <w:numId w:val="25"/>
              </w:numPr>
              <w:autoSpaceDE w:val="0"/>
              <w:autoSpaceDN w:val="0"/>
              <w:adjustRightInd w:val="0"/>
              <w:rPr>
                <w:rFonts w:ascii="Arial" w:hAnsi="Arial" w:cs="Arial"/>
                <w:sz w:val="22"/>
                <w:szCs w:val="22"/>
                <w:lang w:val="en-GB"/>
              </w:rPr>
            </w:pPr>
            <w:r w:rsidRPr="00C60DAC">
              <w:rPr>
                <w:rFonts w:ascii="Arial" w:hAnsi="Arial" w:cs="Arial"/>
                <w:sz w:val="22"/>
                <w:szCs w:val="22"/>
                <w:lang w:val="en-GB"/>
              </w:rPr>
              <w:t xml:space="preserve">Học sinh nghiên cứu danh sách thức ăn trong Tài liệu phát tay 1 và sắp xếp chúng dưới các cột “Tính nhiệt”, “Tính hàn” hay “Tính ôn” trong sơ đồ Venn ở trang sau. Khuyến khích các em bổ sung thêm các thức ăn vào phần tương ứng của sơ đồ nếu các em có thể làm điều đó. </w:t>
            </w:r>
          </w:p>
          <w:p w14:paraId="05E7B19D" w14:textId="77777777" w:rsidR="00570919" w:rsidRPr="00D32861" w:rsidRDefault="00570919" w:rsidP="00C60DAC">
            <w:pPr>
              <w:autoSpaceDE w:val="0"/>
              <w:autoSpaceDN w:val="0"/>
              <w:adjustRightInd w:val="0"/>
              <w:ind w:left="360"/>
              <w:rPr>
                <w:rFonts w:ascii="Arial" w:hAnsi="Arial" w:cs="Arial"/>
                <w:sz w:val="22"/>
                <w:szCs w:val="22"/>
                <w:lang w:val="en-GB"/>
              </w:rPr>
            </w:pPr>
          </w:p>
          <w:p w14:paraId="2495754E" w14:textId="77777777" w:rsidR="00570919" w:rsidRPr="00C60DAC" w:rsidRDefault="00570919" w:rsidP="003B2FDE">
            <w:pPr>
              <w:pStyle w:val="ListParagraph"/>
              <w:numPr>
                <w:ilvl w:val="0"/>
                <w:numId w:val="25"/>
              </w:numPr>
              <w:autoSpaceDE w:val="0"/>
              <w:autoSpaceDN w:val="0"/>
              <w:adjustRightInd w:val="0"/>
              <w:rPr>
                <w:rFonts w:ascii="Arial" w:hAnsi="Arial" w:cs="Arial"/>
                <w:sz w:val="22"/>
                <w:szCs w:val="22"/>
                <w:lang w:val="en-GB"/>
              </w:rPr>
            </w:pPr>
            <w:r w:rsidRPr="00C60DAC">
              <w:rPr>
                <w:rFonts w:ascii="Arial" w:hAnsi="Arial" w:cs="Arial"/>
                <w:sz w:val="22"/>
                <w:szCs w:val="22"/>
                <w:lang w:val="en-GB"/>
              </w:rPr>
              <w:t xml:space="preserve">Khuyến khích học sinh trả lời và chỉ ra rằng mặc dù không có bảng danh sách chuẩn nào về thức ăn mang tính hàn hay nhiệt vì khu vực rất đa dạng và trải nghiệm những ảnh hưởng từ nhiều quốc gia khác nhau, nhưng vẫn có sự thống nhất trong khu vực liên quan đến việc phân loại thức ăn. </w:t>
            </w:r>
          </w:p>
          <w:p w14:paraId="14C1FDB1" w14:textId="77777777" w:rsidR="00570919" w:rsidRDefault="00570919" w:rsidP="00C60DAC">
            <w:pPr>
              <w:pStyle w:val="ListParagraph"/>
              <w:autoSpaceDE w:val="0"/>
              <w:autoSpaceDN w:val="0"/>
              <w:adjustRightInd w:val="0"/>
              <w:ind w:left="792"/>
              <w:rPr>
                <w:rFonts w:ascii="Arial" w:hAnsi="Arial" w:cs="Arial"/>
                <w:sz w:val="22"/>
                <w:szCs w:val="22"/>
                <w:lang w:val="en-GB"/>
              </w:rPr>
            </w:pPr>
          </w:p>
          <w:p w14:paraId="1E377FD6" w14:textId="1862D113" w:rsidR="00B321D2" w:rsidRPr="00C60DAC" w:rsidRDefault="00570919" w:rsidP="003B2FDE">
            <w:pPr>
              <w:pStyle w:val="ListParagraph"/>
              <w:numPr>
                <w:ilvl w:val="0"/>
                <w:numId w:val="25"/>
              </w:numPr>
              <w:autoSpaceDE w:val="0"/>
              <w:autoSpaceDN w:val="0"/>
              <w:adjustRightInd w:val="0"/>
              <w:rPr>
                <w:rFonts w:ascii="Arial" w:hAnsi="Arial" w:cs="Arial"/>
                <w:sz w:val="22"/>
                <w:szCs w:val="22"/>
                <w:lang w:val="en-GB"/>
              </w:rPr>
            </w:pPr>
            <w:r w:rsidRPr="00C60DAC">
              <w:rPr>
                <w:rFonts w:ascii="Arial" w:hAnsi="Arial" w:cs="Arial"/>
                <w:sz w:val="22"/>
                <w:szCs w:val="22"/>
                <w:lang w:val="en-GB"/>
              </w:rPr>
              <w:t>Ví dụ, đu đủ là loại quả có tính nhiệt, mặc dù hầu hết hoa quả và rau, đặc biệt là loại chứa nhiều nước, lại thường mang tính hàn. Hoa quả chua rất lạnh. Đậu bắp và bí đao mát, nhưng rau đắng (và cây thuốc) lại nóng. Mỡ có tính nhiệt, thịt động vật và cá muối cũng vậy. Lúa gạo, cũng như các loại thực phẩm chứa tinh bột khác, có tính ôn, cũng như cá tươi – là những thức ăn kiêng ở hầu hết các quốc gia Đông Nam Á</w:t>
            </w:r>
          </w:p>
          <w:p w14:paraId="165096F6" w14:textId="77777777" w:rsidR="00D32861" w:rsidRPr="007A1109" w:rsidRDefault="00D32861" w:rsidP="00B321D2">
            <w:pPr>
              <w:autoSpaceDE w:val="0"/>
              <w:autoSpaceDN w:val="0"/>
              <w:adjustRightInd w:val="0"/>
              <w:rPr>
                <w:rFonts w:ascii="Arial" w:hAnsi="Arial" w:cs="Arial"/>
                <w:sz w:val="22"/>
                <w:szCs w:val="22"/>
                <w:u w:val="single"/>
                <w:lang w:val="en-GB"/>
              </w:rPr>
            </w:pPr>
          </w:p>
          <w:p w14:paraId="32D7B3E4" w14:textId="538779E3" w:rsidR="00481EE1" w:rsidRPr="00570919" w:rsidRDefault="00085C46" w:rsidP="00481EE1">
            <w:pPr>
              <w:pStyle w:val="ListParagraph"/>
              <w:numPr>
                <w:ilvl w:val="0"/>
                <w:numId w:val="21"/>
              </w:numPr>
              <w:rPr>
                <w:rFonts w:ascii="Arial" w:hAnsi="Arial" w:cs="Arial"/>
                <w:b/>
                <w:sz w:val="22"/>
                <w:szCs w:val="22"/>
              </w:rPr>
            </w:pPr>
            <w:r w:rsidRPr="007A1109">
              <w:rPr>
                <w:rFonts w:ascii="Arial" w:hAnsi="Arial" w:cs="Arial"/>
                <w:b/>
                <w:bCs/>
                <w:sz w:val="22"/>
                <w:szCs w:val="22"/>
                <w:lang w:val="en-GB"/>
              </w:rPr>
              <w:t xml:space="preserve"> </w:t>
            </w:r>
            <w:r w:rsidR="00481EE1" w:rsidRPr="00570919">
              <w:rPr>
                <w:rFonts w:ascii="Arial" w:hAnsi="Arial" w:cs="Arial"/>
                <w:b/>
                <w:sz w:val="22"/>
                <w:szCs w:val="22"/>
              </w:rPr>
              <w:t>Bài giảng của giáo viên</w:t>
            </w:r>
          </w:p>
          <w:p w14:paraId="2CBC23D3" w14:textId="2DB92546" w:rsidR="00B321D2" w:rsidRPr="007A1109" w:rsidRDefault="00B321D2" w:rsidP="00481EE1">
            <w:pPr>
              <w:pStyle w:val="ListParagraph"/>
              <w:autoSpaceDE w:val="0"/>
              <w:autoSpaceDN w:val="0"/>
              <w:adjustRightInd w:val="0"/>
              <w:ind w:left="360"/>
              <w:rPr>
                <w:rFonts w:ascii="Arial" w:hAnsi="Arial" w:cs="Arial"/>
                <w:b/>
                <w:bCs/>
                <w:sz w:val="22"/>
                <w:szCs w:val="22"/>
                <w:lang w:val="en-GB"/>
              </w:rPr>
            </w:pPr>
          </w:p>
          <w:p w14:paraId="266523A6" w14:textId="77777777" w:rsidR="00660149" w:rsidRDefault="00660149" w:rsidP="004F6CE7">
            <w:pPr>
              <w:pStyle w:val="ListParagraph"/>
              <w:numPr>
                <w:ilvl w:val="1"/>
                <w:numId w:val="21"/>
              </w:numPr>
              <w:autoSpaceDE w:val="0"/>
              <w:autoSpaceDN w:val="0"/>
              <w:adjustRightInd w:val="0"/>
              <w:rPr>
                <w:rFonts w:ascii="Arial" w:hAnsi="Arial" w:cs="Arial"/>
                <w:sz w:val="22"/>
                <w:szCs w:val="22"/>
              </w:rPr>
            </w:pPr>
            <w:r w:rsidRPr="00CF2B2C">
              <w:rPr>
                <w:rFonts w:ascii="Arial" w:hAnsi="Arial" w:cs="Arial"/>
                <w:sz w:val="22"/>
                <w:szCs w:val="22"/>
              </w:rPr>
              <w:t>Ở Đông Nam Á, thức ăn cũng được sử dụng cho mục đích chữa bệnh và nghi lễ</w:t>
            </w:r>
            <w:r>
              <w:rPr>
                <w:rFonts w:ascii="Arial" w:hAnsi="Arial" w:cs="Arial"/>
                <w:sz w:val="22"/>
                <w:szCs w:val="22"/>
              </w:rPr>
              <w:t>,</w:t>
            </w:r>
            <w:r w:rsidRPr="00CF2B2C">
              <w:rPr>
                <w:rFonts w:ascii="Arial" w:hAnsi="Arial" w:cs="Arial"/>
                <w:sz w:val="22"/>
                <w:szCs w:val="22"/>
              </w:rPr>
              <w:t xml:space="preserve"> một ví dụ là nghệ. </w:t>
            </w:r>
            <w:r>
              <w:rPr>
                <w:rFonts w:ascii="Arial" w:hAnsi="Arial" w:cs="Arial"/>
                <w:sz w:val="22"/>
                <w:szCs w:val="22"/>
              </w:rPr>
              <w:t>T</w:t>
            </w:r>
            <w:r w:rsidRPr="00CF2B2C">
              <w:rPr>
                <w:rFonts w:ascii="Arial" w:hAnsi="Arial" w:cs="Arial"/>
                <w:sz w:val="22"/>
                <w:szCs w:val="22"/>
              </w:rPr>
              <w:t>ừ lâu</w:t>
            </w:r>
            <w:r>
              <w:rPr>
                <w:rFonts w:ascii="Arial" w:hAnsi="Arial" w:cs="Arial"/>
                <w:sz w:val="22"/>
                <w:szCs w:val="22"/>
              </w:rPr>
              <w:t>,</w:t>
            </w:r>
            <w:r w:rsidRPr="00CF2B2C">
              <w:rPr>
                <w:rFonts w:ascii="Arial" w:hAnsi="Arial" w:cs="Arial"/>
                <w:sz w:val="22"/>
                <w:szCs w:val="22"/>
              </w:rPr>
              <w:t xml:space="preserve"> </w:t>
            </w:r>
            <w:r>
              <w:rPr>
                <w:rFonts w:ascii="Arial" w:hAnsi="Arial" w:cs="Arial"/>
                <w:sz w:val="22"/>
                <w:szCs w:val="22"/>
              </w:rPr>
              <w:t>n</w:t>
            </w:r>
            <w:r w:rsidRPr="00CF2B2C">
              <w:rPr>
                <w:rFonts w:ascii="Arial" w:hAnsi="Arial" w:cs="Arial"/>
                <w:sz w:val="22"/>
                <w:szCs w:val="22"/>
              </w:rPr>
              <w:t>ghệ đã đượ</w:t>
            </w:r>
            <w:r>
              <w:rPr>
                <w:rFonts w:ascii="Arial" w:hAnsi="Arial" w:cs="Arial"/>
                <w:sz w:val="22"/>
                <w:szCs w:val="22"/>
              </w:rPr>
              <w:t>c d</w:t>
            </w:r>
            <w:r w:rsidRPr="00CF2B2C">
              <w:rPr>
                <w:rFonts w:ascii="Arial" w:hAnsi="Arial" w:cs="Arial"/>
                <w:sz w:val="22"/>
                <w:szCs w:val="22"/>
              </w:rPr>
              <w:t>ùng cho mục đích tôn giáo và nghi lễ ở Ấn Độ và sử dụng rộng rãi ở Đông Nam Á cho những mục đích chữa bệnh và nghi lễ trong kỳ sinh sả</w:t>
            </w:r>
            <w:r>
              <w:rPr>
                <w:rFonts w:ascii="Arial" w:hAnsi="Arial" w:cs="Arial"/>
                <w:sz w:val="22"/>
                <w:szCs w:val="22"/>
              </w:rPr>
              <w:t>n và mang thai. Hỗ</w:t>
            </w:r>
            <w:r w:rsidRPr="00CF2B2C">
              <w:rPr>
                <w:rFonts w:ascii="Arial" w:hAnsi="Arial" w:cs="Arial"/>
                <w:sz w:val="22"/>
                <w:szCs w:val="22"/>
              </w:rPr>
              <w:t xml:space="preserve"> trợ cho phần giải thích bằng Tài liệu 6 đến Tài liệu 8</w:t>
            </w:r>
          </w:p>
          <w:p w14:paraId="5552CDB9" w14:textId="64C4A0DB" w:rsidR="00660149" w:rsidRPr="004F6CE7" w:rsidRDefault="00660149" w:rsidP="004F6CE7">
            <w:pPr>
              <w:pStyle w:val="ListParagraph"/>
              <w:numPr>
                <w:ilvl w:val="1"/>
                <w:numId w:val="21"/>
              </w:numPr>
              <w:autoSpaceDE w:val="0"/>
              <w:autoSpaceDN w:val="0"/>
              <w:adjustRightInd w:val="0"/>
              <w:rPr>
                <w:rFonts w:ascii="Arial" w:hAnsi="Arial" w:cs="Arial"/>
                <w:sz w:val="22"/>
                <w:szCs w:val="22"/>
              </w:rPr>
            </w:pPr>
            <w:r w:rsidRPr="00660149">
              <w:rPr>
                <w:rFonts w:ascii="Arial" w:hAnsi="Arial" w:cs="Arial"/>
                <w:sz w:val="22"/>
                <w:szCs w:val="22"/>
              </w:rPr>
              <w:t xml:space="preserve">Học sinh đọc Tài liệu phát tay 2 và tìm hiểu thêm về việc nghệ từ lâu đã được sử dụng cho mục đích tôn giáo và nghi lễ ở Ấn Độ, nay vẫn được dùng rộng rãi cho mục đích chữa bệnh và tôn giáo trong thời kỳ sinh sản và mang thai như thế nào. Chỉ </w:t>
            </w:r>
            <w:r w:rsidR="00D46FCD">
              <w:rPr>
                <w:rFonts w:ascii="Arial" w:hAnsi="Arial" w:cs="Arial"/>
                <w:sz w:val="22"/>
                <w:szCs w:val="22"/>
              </w:rPr>
              <w:t xml:space="preserve">ra </w:t>
            </w:r>
            <w:r w:rsidRPr="00660149">
              <w:rPr>
                <w:rFonts w:ascii="Arial" w:hAnsi="Arial" w:cs="Arial"/>
                <w:sz w:val="22"/>
                <w:szCs w:val="22"/>
              </w:rPr>
              <w:t>cho học sinh thấy rằng tri thức truyền thống và những kiến thức trong tài liệu nêu trên được truyền lại bởi người già, người đỡ đẻ, và từ mẹ sang con gái, thường là qua chỉ dẫn bằng miệng</w:t>
            </w:r>
            <w:r w:rsidRPr="00660149">
              <w:rPr>
                <w:rFonts w:ascii="Arial" w:hAnsi="Arial" w:cs="Arial"/>
                <w:sz w:val="22"/>
                <w:szCs w:val="22"/>
                <w:lang w:val="en-GB"/>
              </w:rPr>
              <w:t xml:space="preserve">. Trước khi y sinh học phương tây lan rộng và được chấp nhận thì nghệ là nguyên liệu chữa bệnh chính cho những phụ nữ ở làng và phản ánh tri thức cũng như kinh nghiệm của tổ tiên chúng ta. </w:t>
            </w:r>
          </w:p>
          <w:p w14:paraId="31EE7DF1" w14:textId="77777777" w:rsidR="004F6CE7" w:rsidRPr="00B5640A" w:rsidRDefault="004F6CE7" w:rsidP="004F6CE7">
            <w:pPr>
              <w:pStyle w:val="ListParagraph"/>
              <w:numPr>
                <w:ilvl w:val="1"/>
                <w:numId w:val="21"/>
              </w:numPr>
              <w:autoSpaceDE w:val="0"/>
              <w:autoSpaceDN w:val="0"/>
              <w:adjustRightInd w:val="0"/>
              <w:rPr>
                <w:rFonts w:ascii="Arial" w:hAnsi="Arial" w:cs="Arial"/>
                <w:sz w:val="22"/>
                <w:szCs w:val="22"/>
              </w:rPr>
            </w:pPr>
            <w:r w:rsidRPr="00B5640A">
              <w:rPr>
                <w:rFonts w:ascii="Arial" w:hAnsi="Arial" w:cs="Arial"/>
                <w:sz w:val="22"/>
                <w:szCs w:val="22"/>
                <w:lang w:val="en-GB"/>
              </w:rPr>
              <w:t xml:space="preserve">Sử dụng Tài liệu 6 để cho học sinh thấy người ta vẫn khai thác tri thức y học truyền thống của ông cha để đạt được sự khoẻ mạnh cho cơ thể. </w:t>
            </w:r>
          </w:p>
          <w:p w14:paraId="3308C2F8" w14:textId="59C8027D" w:rsidR="00BF7D83" w:rsidRPr="00BF7D83" w:rsidRDefault="00774C80" w:rsidP="004F6CE7">
            <w:pPr>
              <w:pStyle w:val="ListParagraph"/>
              <w:numPr>
                <w:ilvl w:val="1"/>
                <w:numId w:val="21"/>
              </w:numPr>
              <w:autoSpaceDE w:val="0"/>
              <w:autoSpaceDN w:val="0"/>
              <w:adjustRightInd w:val="0"/>
              <w:rPr>
                <w:rFonts w:ascii="Arial" w:hAnsi="Arial" w:cs="Arial"/>
                <w:sz w:val="22"/>
                <w:szCs w:val="22"/>
              </w:rPr>
            </w:pPr>
            <w:r>
              <w:rPr>
                <w:rFonts w:ascii="Arial" w:hAnsi="Arial" w:cs="Arial"/>
                <w:sz w:val="22"/>
                <w:szCs w:val="22"/>
                <w:lang w:val="en-GB"/>
              </w:rPr>
              <w:t xml:space="preserve">Dùng Tài liệu 9 và Tài liệu 10 để tìm hiểu xem thức ăn được dùng làm thuốc ở Indonesia như thế nào. </w:t>
            </w:r>
            <w:r w:rsidRPr="00D32861">
              <w:rPr>
                <w:rFonts w:ascii="Arial" w:hAnsi="Arial" w:cs="Arial"/>
                <w:b/>
                <w:i/>
                <w:sz w:val="22"/>
                <w:szCs w:val="22"/>
                <w:lang w:val="en-GB"/>
              </w:rPr>
              <w:t>J</w:t>
            </w:r>
            <w:r w:rsidRPr="00D32861">
              <w:rPr>
                <w:rFonts w:ascii="Arial" w:hAnsi="Arial" w:cs="Arial"/>
                <w:i/>
                <w:sz w:val="22"/>
                <w:szCs w:val="22"/>
                <w:lang w:val="en-GB"/>
              </w:rPr>
              <w:t>amu</w:t>
            </w:r>
            <w:r w:rsidRPr="00D32861">
              <w:rPr>
                <w:rFonts w:ascii="Arial" w:hAnsi="Arial" w:cs="Arial"/>
                <w:sz w:val="22"/>
                <w:szCs w:val="22"/>
                <w:lang w:val="en-GB"/>
              </w:rPr>
              <w:t xml:space="preserve"> (</w:t>
            </w:r>
            <w:r>
              <w:rPr>
                <w:rFonts w:ascii="Arial" w:hAnsi="Arial" w:cs="Arial"/>
                <w:sz w:val="22"/>
                <w:szCs w:val="22"/>
                <w:lang w:val="en-GB"/>
              </w:rPr>
              <w:t xml:space="preserve">trước đây phát âm là </w:t>
            </w:r>
            <w:r w:rsidRPr="00D32861">
              <w:rPr>
                <w:rFonts w:ascii="Arial" w:hAnsi="Arial" w:cs="Arial"/>
                <w:i/>
                <w:sz w:val="22"/>
                <w:szCs w:val="22"/>
                <w:lang w:val="en-GB"/>
              </w:rPr>
              <w:t>Djamu</w:t>
            </w:r>
            <w:r w:rsidRPr="00D32861">
              <w:rPr>
                <w:rFonts w:ascii="Arial" w:hAnsi="Arial" w:cs="Arial"/>
                <w:sz w:val="22"/>
                <w:szCs w:val="22"/>
                <w:lang w:val="en-GB"/>
              </w:rPr>
              <w:t xml:space="preserve">) </w:t>
            </w:r>
            <w:r>
              <w:rPr>
                <w:rFonts w:ascii="Arial" w:hAnsi="Arial" w:cs="Arial"/>
                <w:sz w:val="22"/>
                <w:szCs w:val="22"/>
                <w:lang w:val="en-GB"/>
              </w:rPr>
              <w:t>là bài thuốc truyền thống của Indonesia</w:t>
            </w:r>
            <w:r w:rsidR="00B321D2" w:rsidRPr="007A1109">
              <w:rPr>
                <w:rFonts w:ascii="Arial" w:hAnsi="Arial" w:cs="Arial"/>
                <w:sz w:val="22"/>
                <w:szCs w:val="22"/>
                <w:lang w:val="en-GB"/>
              </w:rPr>
              <w:t>.</w:t>
            </w:r>
            <w:r>
              <w:rPr>
                <w:rFonts w:ascii="Arial" w:hAnsi="Arial" w:cs="Arial"/>
                <w:sz w:val="22"/>
                <w:szCs w:val="22"/>
                <w:lang w:val="en-GB"/>
              </w:rPr>
              <w:t xml:space="preserve"> Nó chủ yếu gồm lá cây thuốc làm từ các nguyên liệu thiên nhiên như các thành phần của cây (rễ, vỏ, hoa, hạt, lá và quả). Sản phẩm động vật (mật ong, sữa ong chúa, sữa và trứng) thỉnh thoảng cũng được cho thêm vào.</w:t>
            </w:r>
          </w:p>
          <w:p w14:paraId="2B172F99" w14:textId="722C668D" w:rsidR="00D32861" w:rsidRPr="007A1109" w:rsidRDefault="00B321D2" w:rsidP="00BF7D83">
            <w:pPr>
              <w:pStyle w:val="ListParagraph"/>
              <w:autoSpaceDE w:val="0"/>
              <w:autoSpaceDN w:val="0"/>
              <w:adjustRightInd w:val="0"/>
              <w:rPr>
                <w:rFonts w:ascii="Arial" w:hAnsi="Arial" w:cs="Arial"/>
                <w:sz w:val="22"/>
                <w:szCs w:val="22"/>
              </w:rPr>
            </w:pPr>
            <w:r w:rsidRPr="007A1109">
              <w:rPr>
                <w:rFonts w:ascii="Arial" w:hAnsi="Arial" w:cs="Arial"/>
                <w:sz w:val="22"/>
                <w:szCs w:val="22"/>
                <w:lang w:val="en-GB"/>
              </w:rPr>
              <w:t xml:space="preserve"> </w:t>
            </w:r>
          </w:p>
          <w:p w14:paraId="3157048E" w14:textId="6F0746B4" w:rsidR="004F561D" w:rsidRPr="007A1109" w:rsidRDefault="000B4DC5" w:rsidP="004F6CE7">
            <w:pPr>
              <w:pStyle w:val="ListParagraph"/>
              <w:numPr>
                <w:ilvl w:val="1"/>
                <w:numId w:val="21"/>
              </w:numPr>
              <w:autoSpaceDE w:val="0"/>
              <w:autoSpaceDN w:val="0"/>
              <w:adjustRightInd w:val="0"/>
              <w:rPr>
                <w:rFonts w:ascii="Arial" w:hAnsi="Arial" w:cs="Arial"/>
                <w:sz w:val="22"/>
                <w:szCs w:val="22"/>
              </w:rPr>
            </w:pPr>
            <w:r>
              <w:rPr>
                <w:rFonts w:ascii="Arial" w:hAnsi="Arial" w:cs="Arial"/>
                <w:sz w:val="22"/>
                <w:szCs w:val="22"/>
                <w:lang w:val="en-GB"/>
              </w:rPr>
              <w:t xml:space="preserve">Học sinh xem Tài liệu phát tay 3. Giải thích rằng tri thức về cây thuốc được truyền từ thế hệ này sang thế hệ khác theo cách </w:t>
            </w:r>
            <w:r>
              <w:rPr>
                <w:rFonts w:ascii="Arial" w:hAnsi="Arial" w:cs="Arial"/>
                <w:i/>
                <w:sz w:val="22"/>
                <w:szCs w:val="22"/>
                <w:lang w:val="en-GB"/>
              </w:rPr>
              <w:t xml:space="preserve">tại chỗ </w:t>
            </w:r>
            <w:r>
              <w:rPr>
                <w:rFonts w:ascii="Arial" w:hAnsi="Arial" w:cs="Arial"/>
                <w:sz w:val="22"/>
                <w:szCs w:val="22"/>
                <w:lang w:val="en-GB"/>
              </w:rPr>
              <w:t>khi đi dạo trong thiên nhiên. Tuy nhiên, với quá trình đô thị hoá, sự tàn phá rừng, tiếp cận với hệ thống chăm sóc sức khoẻ phương tây và những yếu tố khác, những nguyên liệu tự nhiên và tri thức truyền thống phong phú này đang nhanh chóng mất đi</w:t>
            </w:r>
            <w:r w:rsidR="00B321D2" w:rsidRPr="007A1109">
              <w:rPr>
                <w:rFonts w:ascii="Arial" w:hAnsi="Arial" w:cs="Arial"/>
                <w:iCs/>
                <w:sz w:val="22"/>
                <w:szCs w:val="22"/>
              </w:rPr>
              <w:t>.</w:t>
            </w:r>
            <w:r>
              <w:rPr>
                <w:rFonts w:ascii="Arial" w:hAnsi="Arial" w:cs="Arial"/>
                <w:iCs/>
                <w:sz w:val="22"/>
                <w:szCs w:val="22"/>
              </w:rPr>
              <w:t xml:space="preserve"> </w:t>
            </w:r>
            <w:r>
              <w:rPr>
                <w:rFonts w:ascii="Arial" w:hAnsi="Arial" w:cs="Arial"/>
                <w:sz w:val="22"/>
                <w:szCs w:val="22"/>
                <w:lang w:val="en-GB"/>
              </w:rPr>
              <w:t xml:space="preserve">Trong khi </w:t>
            </w:r>
            <w:r w:rsidRPr="00B3225B">
              <w:rPr>
                <w:rFonts w:ascii="Arial" w:hAnsi="Arial" w:cs="Arial"/>
                <w:i/>
                <w:sz w:val="22"/>
                <w:szCs w:val="22"/>
                <w:lang w:val="en-GB"/>
              </w:rPr>
              <w:t>jamu</w:t>
            </w:r>
            <w:r w:rsidRPr="00B3225B">
              <w:rPr>
                <w:rFonts w:ascii="Arial" w:hAnsi="Arial" w:cs="Arial"/>
                <w:sz w:val="22"/>
                <w:szCs w:val="22"/>
                <w:lang w:val="en-GB"/>
              </w:rPr>
              <w:t xml:space="preserve"> </w:t>
            </w:r>
            <w:r>
              <w:rPr>
                <w:rFonts w:ascii="Arial" w:hAnsi="Arial" w:cs="Arial"/>
                <w:sz w:val="22"/>
                <w:szCs w:val="22"/>
                <w:lang w:val="en-GB"/>
              </w:rPr>
              <w:t xml:space="preserve">có thể vẫn phổ biến là món ăn bồi bổ sức khoẻ cho thế hệ trẻ thì người ta đang tiêu thụ jamu trong dạng viên thay vì mua chúng ở </w:t>
            </w:r>
            <w:r w:rsidRPr="00B3225B">
              <w:rPr>
                <w:rFonts w:ascii="Arial" w:hAnsi="Arial" w:cs="Arial"/>
                <w:i/>
                <w:iCs/>
                <w:sz w:val="22"/>
                <w:szCs w:val="22"/>
              </w:rPr>
              <w:t xml:space="preserve">Mbok Jamu </w:t>
            </w:r>
            <w:r>
              <w:rPr>
                <w:rFonts w:ascii="Arial" w:hAnsi="Arial" w:cs="Arial"/>
                <w:iCs/>
                <w:sz w:val="22"/>
                <w:szCs w:val="22"/>
              </w:rPr>
              <w:t xml:space="preserve">trong Tài liệu 8. </w:t>
            </w:r>
          </w:p>
          <w:p w14:paraId="385B0C6C" w14:textId="2DCC9B3F" w:rsidR="001A7681" w:rsidRPr="007A1109" w:rsidRDefault="00014205" w:rsidP="004F6CE7">
            <w:pPr>
              <w:pStyle w:val="ListParagraph"/>
              <w:numPr>
                <w:ilvl w:val="1"/>
                <w:numId w:val="21"/>
              </w:numPr>
              <w:autoSpaceDE w:val="0"/>
              <w:autoSpaceDN w:val="0"/>
              <w:adjustRightInd w:val="0"/>
              <w:rPr>
                <w:rFonts w:ascii="Arial" w:hAnsi="Arial" w:cs="Arial"/>
                <w:sz w:val="22"/>
                <w:szCs w:val="22"/>
              </w:rPr>
            </w:pPr>
            <w:r w:rsidRPr="00DD17BA">
              <w:rPr>
                <w:rFonts w:ascii="Arial" w:hAnsi="Arial" w:cs="Arial"/>
                <w:iCs/>
                <w:sz w:val="22"/>
                <w:szCs w:val="22"/>
              </w:rPr>
              <w:t>Nhấn mạnh tầm quan trọng của việc bảo tồn những truyền thống và tri thức này vì chúng là một phần của văn hoá và di sản của chúng ta.</w:t>
            </w:r>
          </w:p>
        </w:tc>
        <w:tc>
          <w:tcPr>
            <w:tcW w:w="2693" w:type="dxa"/>
          </w:tcPr>
          <w:p w14:paraId="411EC755" w14:textId="77777777" w:rsidR="00DF5361" w:rsidRDefault="00DF5361" w:rsidP="00E36B7A">
            <w:pPr>
              <w:pStyle w:val="ListParagraph"/>
              <w:ind w:left="285"/>
              <w:rPr>
                <w:rFonts w:ascii="Arial" w:hAnsi="Arial" w:cs="Arial"/>
                <w:sz w:val="22"/>
                <w:szCs w:val="22"/>
              </w:rPr>
            </w:pPr>
          </w:p>
          <w:p w14:paraId="54D1F08E" w14:textId="77777777" w:rsidR="00DF5361" w:rsidRDefault="00DF5361" w:rsidP="00E36B7A">
            <w:pPr>
              <w:pStyle w:val="ListParagraph"/>
              <w:ind w:left="285"/>
              <w:rPr>
                <w:rFonts w:ascii="Arial" w:hAnsi="Arial" w:cs="Arial"/>
                <w:sz w:val="22"/>
                <w:szCs w:val="22"/>
              </w:rPr>
            </w:pPr>
          </w:p>
          <w:p w14:paraId="150647E9" w14:textId="77777777" w:rsidR="00DF5361" w:rsidRDefault="00DF5361" w:rsidP="00E36B7A">
            <w:pPr>
              <w:pStyle w:val="ListParagraph"/>
              <w:ind w:left="285"/>
              <w:rPr>
                <w:rFonts w:ascii="Arial" w:hAnsi="Arial" w:cs="Arial"/>
                <w:sz w:val="22"/>
                <w:szCs w:val="22"/>
              </w:rPr>
            </w:pPr>
          </w:p>
          <w:p w14:paraId="2D0184B2" w14:textId="77777777" w:rsidR="00DF5361" w:rsidRDefault="00DF5361" w:rsidP="00E36B7A">
            <w:pPr>
              <w:pStyle w:val="ListParagraph"/>
              <w:ind w:left="285"/>
              <w:rPr>
                <w:rFonts w:ascii="Arial" w:hAnsi="Arial" w:cs="Arial"/>
                <w:sz w:val="22"/>
                <w:szCs w:val="22"/>
              </w:rPr>
            </w:pPr>
          </w:p>
          <w:p w14:paraId="2E4C6C58" w14:textId="77777777" w:rsidR="00DF5361" w:rsidRDefault="00DF5361" w:rsidP="00E36B7A">
            <w:pPr>
              <w:pStyle w:val="ListParagraph"/>
              <w:ind w:left="285"/>
              <w:rPr>
                <w:rFonts w:ascii="Arial" w:hAnsi="Arial" w:cs="Arial"/>
                <w:sz w:val="22"/>
                <w:szCs w:val="22"/>
              </w:rPr>
            </w:pPr>
          </w:p>
          <w:p w14:paraId="44E530FA" w14:textId="77777777" w:rsidR="00DF5361" w:rsidRDefault="00DF5361" w:rsidP="00E36B7A">
            <w:pPr>
              <w:pStyle w:val="ListParagraph"/>
              <w:ind w:left="285"/>
              <w:rPr>
                <w:rFonts w:ascii="Arial" w:hAnsi="Arial" w:cs="Arial"/>
                <w:sz w:val="22"/>
                <w:szCs w:val="22"/>
              </w:rPr>
            </w:pPr>
          </w:p>
          <w:p w14:paraId="2794CBD3" w14:textId="77777777" w:rsidR="00DF5361" w:rsidRDefault="00DF5361" w:rsidP="00E36B7A">
            <w:pPr>
              <w:pStyle w:val="ListParagraph"/>
              <w:ind w:left="285"/>
              <w:rPr>
                <w:rFonts w:ascii="Arial" w:hAnsi="Arial" w:cs="Arial"/>
                <w:sz w:val="22"/>
                <w:szCs w:val="22"/>
              </w:rPr>
            </w:pPr>
          </w:p>
          <w:p w14:paraId="125C31CD" w14:textId="77777777" w:rsidR="00DF5361" w:rsidRDefault="00DF5361" w:rsidP="00E36B7A">
            <w:pPr>
              <w:pStyle w:val="ListParagraph"/>
              <w:ind w:left="285"/>
              <w:rPr>
                <w:rFonts w:ascii="Arial" w:hAnsi="Arial" w:cs="Arial"/>
                <w:sz w:val="22"/>
                <w:szCs w:val="22"/>
              </w:rPr>
            </w:pPr>
          </w:p>
          <w:p w14:paraId="75EF3845" w14:textId="77777777" w:rsidR="00DF5361" w:rsidRDefault="00DF5361" w:rsidP="00E36B7A">
            <w:pPr>
              <w:pStyle w:val="ListParagraph"/>
              <w:ind w:left="285"/>
              <w:rPr>
                <w:rFonts w:ascii="Arial" w:hAnsi="Arial" w:cs="Arial"/>
                <w:sz w:val="22"/>
                <w:szCs w:val="22"/>
              </w:rPr>
            </w:pPr>
          </w:p>
          <w:p w14:paraId="754EB51C" w14:textId="77777777" w:rsidR="00DF5361" w:rsidRDefault="00DF5361" w:rsidP="00E36B7A">
            <w:pPr>
              <w:pStyle w:val="ListParagraph"/>
              <w:ind w:left="285"/>
              <w:rPr>
                <w:rFonts w:ascii="Arial" w:hAnsi="Arial" w:cs="Arial"/>
                <w:sz w:val="22"/>
                <w:szCs w:val="22"/>
              </w:rPr>
            </w:pPr>
          </w:p>
          <w:p w14:paraId="6786F1B9" w14:textId="77777777" w:rsidR="00DF5361" w:rsidRDefault="00DF5361" w:rsidP="00E36B7A">
            <w:pPr>
              <w:pStyle w:val="ListParagraph"/>
              <w:ind w:left="285"/>
              <w:rPr>
                <w:rFonts w:ascii="Arial" w:hAnsi="Arial" w:cs="Arial"/>
                <w:sz w:val="22"/>
                <w:szCs w:val="22"/>
              </w:rPr>
            </w:pPr>
          </w:p>
          <w:p w14:paraId="3EF43E78" w14:textId="77777777" w:rsidR="00DF5361" w:rsidRDefault="00DF5361" w:rsidP="00E36B7A">
            <w:pPr>
              <w:pStyle w:val="ListParagraph"/>
              <w:ind w:left="285"/>
              <w:rPr>
                <w:rFonts w:ascii="Arial" w:hAnsi="Arial" w:cs="Arial"/>
                <w:sz w:val="22"/>
                <w:szCs w:val="22"/>
              </w:rPr>
            </w:pPr>
          </w:p>
          <w:p w14:paraId="3B0D4987" w14:textId="77777777" w:rsidR="00DF5361" w:rsidRDefault="00DF5361" w:rsidP="00E36B7A">
            <w:pPr>
              <w:pStyle w:val="ListParagraph"/>
              <w:ind w:left="285"/>
              <w:rPr>
                <w:rFonts w:ascii="Arial" w:hAnsi="Arial" w:cs="Arial"/>
                <w:sz w:val="22"/>
                <w:szCs w:val="22"/>
              </w:rPr>
            </w:pPr>
          </w:p>
          <w:p w14:paraId="07CA81E9" w14:textId="77777777" w:rsidR="00DF5361" w:rsidRDefault="00DF5361" w:rsidP="00E36B7A">
            <w:pPr>
              <w:pStyle w:val="ListParagraph"/>
              <w:ind w:left="285"/>
              <w:rPr>
                <w:rFonts w:ascii="Arial" w:hAnsi="Arial" w:cs="Arial"/>
                <w:sz w:val="22"/>
                <w:szCs w:val="22"/>
              </w:rPr>
            </w:pPr>
          </w:p>
          <w:p w14:paraId="7EE66E27" w14:textId="77777777" w:rsidR="00DF5361" w:rsidRDefault="00DF5361" w:rsidP="00E36B7A">
            <w:pPr>
              <w:pStyle w:val="ListParagraph"/>
              <w:ind w:left="285"/>
              <w:rPr>
                <w:rFonts w:ascii="Arial" w:hAnsi="Arial" w:cs="Arial"/>
                <w:sz w:val="22"/>
                <w:szCs w:val="22"/>
              </w:rPr>
            </w:pPr>
          </w:p>
          <w:p w14:paraId="691CDC4E" w14:textId="77777777" w:rsidR="00DF5361" w:rsidRDefault="00DF5361" w:rsidP="00E36B7A">
            <w:pPr>
              <w:pStyle w:val="ListParagraph"/>
              <w:ind w:left="285"/>
              <w:rPr>
                <w:rFonts w:ascii="Arial" w:hAnsi="Arial" w:cs="Arial"/>
                <w:sz w:val="22"/>
                <w:szCs w:val="22"/>
              </w:rPr>
            </w:pPr>
          </w:p>
          <w:p w14:paraId="133C8C35" w14:textId="77777777" w:rsidR="00DF5361" w:rsidRDefault="00DF5361" w:rsidP="00E36B7A">
            <w:pPr>
              <w:pStyle w:val="ListParagraph"/>
              <w:ind w:left="285"/>
              <w:rPr>
                <w:rFonts w:ascii="Arial" w:hAnsi="Arial" w:cs="Arial"/>
                <w:sz w:val="22"/>
                <w:szCs w:val="22"/>
              </w:rPr>
            </w:pPr>
          </w:p>
          <w:p w14:paraId="14DB8800" w14:textId="77777777" w:rsidR="00DF5361" w:rsidRDefault="00DF5361" w:rsidP="00E36B7A">
            <w:pPr>
              <w:pStyle w:val="ListParagraph"/>
              <w:ind w:left="285"/>
              <w:rPr>
                <w:rFonts w:ascii="Arial" w:hAnsi="Arial" w:cs="Arial"/>
                <w:sz w:val="22"/>
                <w:szCs w:val="22"/>
              </w:rPr>
            </w:pPr>
          </w:p>
          <w:p w14:paraId="44FD2B10" w14:textId="77777777" w:rsidR="00DF5361" w:rsidRDefault="00DF5361" w:rsidP="00E36B7A">
            <w:pPr>
              <w:pStyle w:val="ListParagraph"/>
              <w:ind w:left="285"/>
              <w:rPr>
                <w:rFonts w:ascii="Arial" w:hAnsi="Arial" w:cs="Arial"/>
                <w:sz w:val="22"/>
                <w:szCs w:val="22"/>
              </w:rPr>
            </w:pPr>
          </w:p>
          <w:p w14:paraId="3F69CE18" w14:textId="77777777" w:rsidR="00DF5361" w:rsidRDefault="00DF5361" w:rsidP="00E36B7A">
            <w:pPr>
              <w:pStyle w:val="ListParagraph"/>
              <w:ind w:left="285"/>
              <w:rPr>
                <w:rFonts w:ascii="Arial" w:hAnsi="Arial" w:cs="Arial"/>
                <w:sz w:val="22"/>
                <w:szCs w:val="22"/>
              </w:rPr>
            </w:pPr>
          </w:p>
          <w:p w14:paraId="17F8606E" w14:textId="006E45C2" w:rsidR="00D32861" w:rsidRPr="007A1109" w:rsidRDefault="0022295E" w:rsidP="00D32861">
            <w:pPr>
              <w:pStyle w:val="ListParagraph"/>
              <w:numPr>
                <w:ilvl w:val="0"/>
                <w:numId w:val="9"/>
              </w:numPr>
              <w:ind w:left="285" w:hanging="284"/>
              <w:rPr>
                <w:rFonts w:ascii="Arial" w:hAnsi="Arial" w:cs="Arial"/>
                <w:sz w:val="22"/>
                <w:szCs w:val="22"/>
              </w:rPr>
            </w:pPr>
            <w:r>
              <w:rPr>
                <w:rFonts w:ascii="Arial" w:hAnsi="Arial" w:cs="Arial"/>
                <w:sz w:val="22"/>
                <w:szCs w:val="22"/>
              </w:rPr>
              <w:t>Tài liệu</w:t>
            </w:r>
            <w:r w:rsidR="00D32861" w:rsidRPr="007A1109">
              <w:rPr>
                <w:rFonts w:ascii="Arial" w:hAnsi="Arial" w:cs="Arial"/>
                <w:sz w:val="22"/>
                <w:szCs w:val="22"/>
              </w:rPr>
              <w:t xml:space="preserve"> 1</w:t>
            </w:r>
            <w:r w:rsidR="004471A3">
              <w:rPr>
                <w:rFonts w:ascii="Arial" w:hAnsi="Arial" w:cs="Arial"/>
                <w:sz w:val="22"/>
                <w:szCs w:val="22"/>
              </w:rPr>
              <w:t xml:space="preserve"> – </w:t>
            </w:r>
            <w:r>
              <w:rPr>
                <w:rFonts w:ascii="Arial" w:hAnsi="Arial" w:cs="Arial"/>
                <w:sz w:val="22"/>
                <w:szCs w:val="22"/>
              </w:rPr>
              <w:t>Tài liệu</w:t>
            </w:r>
            <w:r w:rsidR="00D32861" w:rsidRPr="007A1109">
              <w:rPr>
                <w:rFonts w:ascii="Arial" w:hAnsi="Arial" w:cs="Arial"/>
                <w:sz w:val="22"/>
                <w:szCs w:val="22"/>
              </w:rPr>
              <w:t xml:space="preserve"> </w:t>
            </w:r>
            <w:r w:rsidR="00DF5361">
              <w:rPr>
                <w:rFonts w:ascii="Arial" w:hAnsi="Arial" w:cs="Arial"/>
                <w:sz w:val="22"/>
                <w:szCs w:val="22"/>
              </w:rPr>
              <w:t>5</w:t>
            </w:r>
            <w:r w:rsidR="0032196B">
              <w:rPr>
                <w:rFonts w:ascii="Arial" w:hAnsi="Arial" w:cs="Arial"/>
                <w:sz w:val="22"/>
                <w:szCs w:val="22"/>
              </w:rPr>
              <w:t xml:space="preserve"> </w:t>
            </w:r>
          </w:p>
          <w:p w14:paraId="7A471277" w14:textId="0299024E" w:rsidR="00DF5361" w:rsidRDefault="00DF5361" w:rsidP="00DF5361">
            <w:pPr>
              <w:pStyle w:val="ListParagraph"/>
              <w:ind w:left="285"/>
              <w:rPr>
                <w:rFonts w:ascii="Arial" w:hAnsi="Arial" w:cs="Arial"/>
                <w:sz w:val="22"/>
                <w:szCs w:val="22"/>
              </w:rPr>
            </w:pPr>
          </w:p>
          <w:p w14:paraId="139C4882" w14:textId="77777777" w:rsidR="00DF5361" w:rsidRDefault="00DF5361" w:rsidP="00DF5361">
            <w:pPr>
              <w:pStyle w:val="ListParagraph"/>
              <w:ind w:left="285"/>
              <w:rPr>
                <w:rFonts w:ascii="Arial" w:hAnsi="Arial" w:cs="Arial"/>
                <w:sz w:val="22"/>
                <w:szCs w:val="22"/>
              </w:rPr>
            </w:pPr>
          </w:p>
          <w:p w14:paraId="6D965EA4" w14:textId="77777777" w:rsidR="00DF5361" w:rsidRDefault="00DF5361" w:rsidP="00DF5361">
            <w:pPr>
              <w:pStyle w:val="ListParagraph"/>
              <w:ind w:left="285"/>
              <w:rPr>
                <w:rFonts w:ascii="Arial" w:hAnsi="Arial" w:cs="Arial"/>
                <w:sz w:val="22"/>
                <w:szCs w:val="22"/>
              </w:rPr>
            </w:pPr>
          </w:p>
          <w:p w14:paraId="3CB9BB5B" w14:textId="77777777" w:rsidR="00DF5361" w:rsidRDefault="00DF5361" w:rsidP="00DF5361">
            <w:pPr>
              <w:pStyle w:val="ListParagraph"/>
              <w:ind w:left="285"/>
              <w:rPr>
                <w:rFonts w:ascii="Arial" w:hAnsi="Arial" w:cs="Arial"/>
                <w:sz w:val="22"/>
                <w:szCs w:val="22"/>
              </w:rPr>
            </w:pPr>
          </w:p>
          <w:p w14:paraId="3C555C9D" w14:textId="77777777" w:rsidR="00DF5361" w:rsidRDefault="00DF5361" w:rsidP="00DF5361">
            <w:pPr>
              <w:pStyle w:val="ListParagraph"/>
              <w:ind w:left="285"/>
              <w:rPr>
                <w:rFonts w:ascii="Arial" w:hAnsi="Arial" w:cs="Arial"/>
                <w:sz w:val="22"/>
                <w:szCs w:val="22"/>
              </w:rPr>
            </w:pPr>
          </w:p>
          <w:p w14:paraId="31CEC29C" w14:textId="77777777" w:rsidR="00DF5361" w:rsidRDefault="00DF5361" w:rsidP="00DF5361">
            <w:pPr>
              <w:pStyle w:val="ListParagraph"/>
              <w:ind w:left="285"/>
              <w:rPr>
                <w:rFonts w:ascii="Arial" w:hAnsi="Arial" w:cs="Arial"/>
                <w:sz w:val="22"/>
                <w:szCs w:val="22"/>
              </w:rPr>
            </w:pPr>
          </w:p>
          <w:p w14:paraId="640CB0C3" w14:textId="77777777" w:rsidR="00DF5361" w:rsidRDefault="00DF5361" w:rsidP="00DF5361">
            <w:pPr>
              <w:pStyle w:val="ListParagraph"/>
              <w:ind w:left="285"/>
              <w:rPr>
                <w:rFonts w:ascii="Arial" w:hAnsi="Arial" w:cs="Arial"/>
                <w:sz w:val="22"/>
                <w:szCs w:val="22"/>
              </w:rPr>
            </w:pPr>
          </w:p>
          <w:p w14:paraId="55E61DBA" w14:textId="77777777" w:rsidR="00DF5361" w:rsidRDefault="00DF5361" w:rsidP="00DF5361">
            <w:pPr>
              <w:pStyle w:val="ListParagraph"/>
              <w:ind w:left="285"/>
              <w:rPr>
                <w:rFonts w:ascii="Arial" w:hAnsi="Arial" w:cs="Arial"/>
                <w:sz w:val="22"/>
                <w:szCs w:val="22"/>
              </w:rPr>
            </w:pPr>
          </w:p>
          <w:p w14:paraId="780F5031" w14:textId="77777777" w:rsidR="00DF5361" w:rsidRDefault="00DF5361" w:rsidP="00DF5361">
            <w:pPr>
              <w:pStyle w:val="ListParagraph"/>
              <w:ind w:left="285"/>
              <w:rPr>
                <w:rFonts w:ascii="Arial" w:hAnsi="Arial" w:cs="Arial"/>
                <w:sz w:val="22"/>
                <w:szCs w:val="22"/>
              </w:rPr>
            </w:pPr>
          </w:p>
          <w:p w14:paraId="59143AEB" w14:textId="6A3337CE" w:rsidR="00DF5361" w:rsidRPr="007A1109" w:rsidRDefault="0022295E" w:rsidP="00DF5361">
            <w:pPr>
              <w:pStyle w:val="ListParagraph"/>
              <w:numPr>
                <w:ilvl w:val="0"/>
                <w:numId w:val="9"/>
              </w:numPr>
              <w:ind w:left="285" w:hanging="284"/>
              <w:rPr>
                <w:rFonts w:ascii="Arial" w:hAnsi="Arial" w:cs="Arial"/>
                <w:sz w:val="22"/>
                <w:szCs w:val="22"/>
              </w:rPr>
            </w:pPr>
            <w:r>
              <w:rPr>
                <w:rFonts w:ascii="Arial" w:hAnsi="Arial" w:cs="Arial"/>
                <w:sz w:val="22"/>
                <w:szCs w:val="22"/>
              </w:rPr>
              <w:t>Tài liệu phát tay</w:t>
            </w:r>
            <w:r w:rsidR="00DF5361" w:rsidRPr="007A1109">
              <w:rPr>
                <w:rFonts w:ascii="Arial" w:hAnsi="Arial" w:cs="Arial"/>
                <w:sz w:val="22"/>
                <w:szCs w:val="22"/>
              </w:rPr>
              <w:t xml:space="preserve"> 1</w:t>
            </w:r>
            <w:r w:rsidR="0032196B">
              <w:rPr>
                <w:rFonts w:ascii="Arial" w:hAnsi="Arial" w:cs="Arial"/>
                <w:sz w:val="22"/>
                <w:szCs w:val="22"/>
              </w:rPr>
              <w:t>:</w:t>
            </w:r>
            <w:r w:rsidR="0032196B" w:rsidRPr="007A1109">
              <w:rPr>
                <w:rFonts w:ascii="Arial" w:eastAsia="DengXian" w:hAnsi="Arial" w:cs="Arial"/>
                <w:b/>
                <w:sz w:val="22"/>
                <w:szCs w:val="22"/>
                <w:lang w:eastAsia="zh-CN"/>
              </w:rPr>
              <w:t xml:space="preserve"> </w:t>
            </w:r>
            <w:r>
              <w:rPr>
                <w:rFonts w:ascii="Arial" w:hAnsi="Arial" w:cs="Arial"/>
                <w:sz w:val="22"/>
                <w:szCs w:val="22"/>
              </w:rPr>
              <w:t>Mối liên hệ giữa thức ăn và sự khoẻ mạnh ở Đông Nam Á là gì?</w:t>
            </w:r>
          </w:p>
          <w:p w14:paraId="7E847004" w14:textId="77777777" w:rsidR="00DF5361" w:rsidRDefault="00DF5361" w:rsidP="00DF5361">
            <w:pPr>
              <w:pStyle w:val="ListParagraph"/>
              <w:ind w:left="285"/>
              <w:rPr>
                <w:rFonts w:ascii="Arial" w:hAnsi="Arial" w:cs="Arial"/>
                <w:sz w:val="22"/>
                <w:szCs w:val="22"/>
              </w:rPr>
            </w:pPr>
          </w:p>
          <w:p w14:paraId="39CA5259" w14:textId="77777777" w:rsidR="00DF5361" w:rsidRDefault="00DF5361" w:rsidP="00DF5361">
            <w:pPr>
              <w:pStyle w:val="ListParagraph"/>
              <w:ind w:left="285"/>
              <w:rPr>
                <w:rFonts w:ascii="Arial" w:hAnsi="Arial" w:cs="Arial"/>
                <w:sz w:val="22"/>
                <w:szCs w:val="22"/>
              </w:rPr>
            </w:pPr>
          </w:p>
          <w:p w14:paraId="21C5F4C7" w14:textId="77777777" w:rsidR="00DF5361" w:rsidRDefault="00DF5361" w:rsidP="00DF5361">
            <w:pPr>
              <w:pStyle w:val="ListParagraph"/>
              <w:ind w:left="285"/>
              <w:rPr>
                <w:rFonts w:ascii="Arial" w:hAnsi="Arial" w:cs="Arial"/>
                <w:sz w:val="22"/>
                <w:szCs w:val="22"/>
              </w:rPr>
            </w:pPr>
          </w:p>
          <w:p w14:paraId="424C44F8" w14:textId="77777777" w:rsidR="00DF5361" w:rsidRDefault="00DF5361" w:rsidP="00DF5361">
            <w:pPr>
              <w:pStyle w:val="ListParagraph"/>
              <w:ind w:left="285"/>
              <w:rPr>
                <w:rFonts w:ascii="Arial" w:hAnsi="Arial" w:cs="Arial"/>
                <w:sz w:val="22"/>
                <w:szCs w:val="22"/>
              </w:rPr>
            </w:pPr>
          </w:p>
          <w:p w14:paraId="02FEAD4C" w14:textId="77777777" w:rsidR="00DF5361" w:rsidRDefault="00DF5361" w:rsidP="00DF5361">
            <w:pPr>
              <w:pStyle w:val="ListParagraph"/>
              <w:ind w:left="285"/>
              <w:rPr>
                <w:rFonts w:ascii="Arial" w:hAnsi="Arial" w:cs="Arial"/>
                <w:sz w:val="22"/>
                <w:szCs w:val="22"/>
              </w:rPr>
            </w:pPr>
          </w:p>
          <w:p w14:paraId="7F4AEFDB" w14:textId="77777777" w:rsidR="00DF5361" w:rsidRDefault="00DF5361" w:rsidP="00DF5361">
            <w:pPr>
              <w:pStyle w:val="ListParagraph"/>
              <w:ind w:left="285"/>
              <w:rPr>
                <w:rFonts w:ascii="Arial" w:hAnsi="Arial" w:cs="Arial"/>
                <w:sz w:val="22"/>
                <w:szCs w:val="22"/>
              </w:rPr>
            </w:pPr>
          </w:p>
          <w:p w14:paraId="78E0AE0D" w14:textId="77777777" w:rsidR="00DF5361" w:rsidRDefault="00DF5361" w:rsidP="00DF5361">
            <w:pPr>
              <w:pStyle w:val="ListParagraph"/>
              <w:ind w:left="285"/>
              <w:rPr>
                <w:rFonts w:ascii="Arial" w:hAnsi="Arial" w:cs="Arial"/>
                <w:sz w:val="22"/>
                <w:szCs w:val="22"/>
              </w:rPr>
            </w:pPr>
          </w:p>
          <w:p w14:paraId="5E82257A" w14:textId="77777777" w:rsidR="00DF5361" w:rsidRDefault="00DF5361" w:rsidP="00DF5361">
            <w:pPr>
              <w:pStyle w:val="ListParagraph"/>
              <w:ind w:left="285"/>
              <w:rPr>
                <w:rFonts w:ascii="Arial" w:hAnsi="Arial" w:cs="Arial"/>
                <w:sz w:val="22"/>
                <w:szCs w:val="22"/>
              </w:rPr>
            </w:pPr>
          </w:p>
          <w:p w14:paraId="41E4A3CB" w14:textId="77777777" w:rsidR="00DF5361" w:rsidRDefault="00DF5361" w:rsidP="00DF5361">
            <w:pPr>
              <w:pStyle w:val="ListParagraph"/>
              <w:ind w:left="285"/>
              <w:rPr>
                <w:rFonts w:ascii="Arial" w:hAnsi="Arial" w:cs="Arial"/>
                <w:sz w:val="22"/>
                <w:szCs w:val="22"/>
              </w:rPr>
            </w:pPr>
          </w:p>
          <w:p w14:paraId="7B6C80DA" w14:textId="77777777" w:rsidR="00DF5361" w:rsidRDefault="00DF5361" w:rsidP="00DF5361">
            <w:pPr>
              <w:pStyle w:val="ListParagraph"/>
              <w:ind w:left="285"/>
              <w:rPr>
                <w:rFonts w:ascii="Arial" w:hAnsi="Arial" w:cs="Arial"/>
                <w:sz w:val="22"/>
                <w:szCs w:val="22"/>
              </w:rPr>
            </w:pPr>
          </w:p>
          <w:p w14:paraId="0C9830CC" w14:textId="77777777" w:rsidR="00DF5361" w:rsidRDefault="00DF5361" w:rsidP="00DF5361">
            <w:pPr>
              <w:pStyle w:val="ListParagraph"/>
              <w:ind w:left="285"/>
              <w:rPr>
                <w:rFonts w:ascii="Arial" w:hAnsi="Arial" w:cs="Arial"/>
                <w:sz w:val="22"/>
                <w:szCs w:val="22"/>
              </w:rPr>
            </w:pPr>
          </w:p>
          <w:p w14:paraId="4594B07D" w14:textId="77777777" w:rsidR="00DF5361" w:rsidRDefault="00DF5361" w:rsidP="00DF5361">
            <w:pPr>
              <w:pStyle w:val="ListParagraph"/>
              <w:ind w:left="285"/>
              <w:rPr>
                <w:rFonts w:ascii="Arial" w:hAnsi="Arial" w:cs="Arial"/>
                <w:sz w:val="22"/>
                <w:szCs w:val="22"/>
              </w:rPr>
            </w:pPr>
          </w:p>
          <w:p w14:paraId="1CC16A61" w14:textId="77777777" w:rsidR="00DF5361" w:rsidRPr="00E36B7A" w:rsidRDefault="00DF5361" w:rsidP="00E36B7A">
            <w:pPr>
              <w:rPr>
                <w:rFonts w:ascii="Arial" w:hAnsi="Arial" w:cs="Arial"/>
                <w:sz w:val="22"/>
                <w:szCs w:val="22"/>
              </w:rPr>
            </w:pPr>
          </w:p>
          <w:p w14:paraId="431AD3EB" w14:textId="77777777" w:rsidR="00DF5361" w:rsidRDefault="00DF5361" w:rsidP="00DF5361">
            <w:pPr>
              <w:pStyle w:val="ListParagraph"/>
              <w:ind w:left="285"/>
              <w:rPr>
                <w:rFonts w:ascii="Arial" w:hAnsi="Arial" w:cs="Arial"/>
                <w:sz w:val="22"/>
                <w:szCs w:val="22"/>
              </w:rPr>
            </w:pPr>
          </w:p>
          <w:p w14:paraId="7740BF8D" w14:textId="77777777" w:rsidR="00DF5361" w:rsidRPr="007A1109" w:rsidRDefault="00DF5361" w:rsidP="00DF5361">
            <w:pPr>
              <w:pStyle w:val="ListParagraph"/>
              <w:ind w:left="285"/>
              <w:rPr>
                <w:rFonts w:ascii="Arial" w:hAnsi="Arial" w:cs="Arial"/>
                <w:sz w:val="22"/>
                <w:szCs w:val="22"/>
              </w:rPr>
            </w:pPr>
          </w:p>
          <w:p w14:paraId="4FD76BC0" w14:textId="0418F533" w:rsidR="00AE0AC9" w:rsidRDefault="00496387" w:rsidP="00014F97">
            <w:pPr>
              <w:pStyle w:val="ListParagraph"/>
              <w:numPr>
                <w:ilvl w:val="0"/>
                <w:numId w:val="9"/>
              </w:numPr>
              <w:ind w:left="285" w:hanging="284"/>
              <w:rPr>
                <w:rFonts w:ascii="Arial" w:hAnsi="Arial" w:cs="Arial"/>
                <w:sz w:val="22"/>
                <w:szCs w:val="22"/>
              </w:rPr>
            </w:pPr>
            <w:r>
              <w:rPr>
                <w:rFonts w:ascii="Arial" w:hAnsi="Arial" w:cs="Arial"/>
                <w:sz w:val="22"/>
                <w:szCs w:val="22"/>
              </w:rPr>
              <w:t>[tuỳ chọn</w:t>
            </w:r>
            <w:r w:rsidRPr="00D32861">
              <w:rPr>
                <w:rFonts w:ascii="Arial" w:hAnsi="Arial" w:cs="Arial"/>
                <w:sz w:val="22"/>
                <w:szCs w:val="22"/>
              </w:rPr>
              <w:t xml:space="preserve">] </w:t>
            </w:r>
            <w:r>
              <w:rPr>
                <w:rFonts w:ascii="Arial" w:hAnsi="Arial" w:cs="Arial"/>
                <w:sz w:val="22"/>
                <w:szCs w:val="22"/>
              </w:rPr>
              <w:t xml:space="preserve">các phần về </w:t>
            </w:r>
            <w:r w:rsidRPr="00D32861">
              <w:rPr>
                <w:rFonts w:ascii="Arial" w:hAnsi="Arial" w:cs="Arial"/>
                <w:i/>
                <w:sz w:val="22"/>
                <w:szCs w:val="22"/>
                <w:lang w:val="en-GB"/>
              </w:rPr>
              <w:t xml:space="preserve">Curcuma longa </w:t>
            </w:r>
            <w:r>
              <w:rPr>
                <w:rFonts w:ascii="Arial" w:hAnsi="Arial" w:cs="Arial"/>
                <w:sz w:val="22"/>
                <w:szCs w:val="22"/>
                <w:lang w:val="en-GB"/>
              </w:rPr>
              <w:t>(nghệ</w:t>
            </w:r>
            <w:r w:rsidRPr="00D32861">
              <w:rPr>
                <w:rFonts w:ascii="Arial" w:hAnsi="Arial" w:cs="Arial"/>
                <w:sz w:val="22"/>
                <w:szCs w:val="22"/>
                <w:lang w:val="en-GB"/>
              </w:rPr>
              <w:t xml:space="preserve">) </w:t>
            </w:r>
            <w:r>
              <w:rPr>
                <w:rFonts w:ascii="Arial" w:hAnsi="Arial" w:cs="Arial"/>
                <w:sz w:val="22"/>
                <w:szCs w:val="22"/>
                <w:lang w:val="en-GB"/>
              </w:rPr>
              <w:t xml:space="preserve">để cho học sinh xem. Đổi lại, người hỗ trợ có thể mang đến ít bột nghệ để các em thấy màu sắc của nghệ. Trong y học Hindu của Ấn Độ, bột nghệ trộn (bột nghệ trộn với nước ấm, sữa ấm hoặc dầu vừng) thường được dùng để làm sạch vết thương, giảm nhiễm trùng và tăng cường sức khoẻ. </w:t>
            </w:r>
            <w:r>
              <w:rPr>
                <w:rFonts w:ascii="Arial" w:hAnsi="Arial" w:cs="Arial"/>
                <w:sz w:val="22"/>
                <w:szCs w:val="22"/>
              </w:rPr>
              <w:t>Lưu ý rằng nghệ sẽ để lại một vết màu vàng trên da khi bôi lên</w:t>
            </w:r>
            <w:r w:rsidR="00AE0AC9" w:rsidRPr="007A1109">
              <w:rPr>
                <w:rFonts w:ascii="Arial" w:hAnsi="Arial" w:cs="Arial"/>
                <w:sz w:val="22"/>
                <w:szCs w:val="22"/>
              </w:rPr>
              <w:t>.</w:t>
            </w:r>
          </w:p>
          <w:p w14:paraId="3E461E77" w14:textId="77777777" w:rsidR="0032196B" w:rsidRDefault="0032196B" w:rsidP="0032196B">
            <w:pPr>
              <w:pStyle w:val="ListParagraph"/>
              <w:ind w:left="285"/>
              <w:rPr>
                <w:rFonts w:ascii="Arial" w:hAnsi="Arial" w:cs="Arial"/>
                <w:sz w:val="22"/>
                <w:szCs w:val="22"/>
              </w:rPr>
            </w:pPr>
          </w:p>
          <w:p w14:paraId="6F2BA5CC" w14:textId="56BD2672" w:rsidR="00DF5361" w:rsidRPr="0032196B" w:rsidRDefault="00496387" w:rsidP="00DF5361">
            <w:pPr>
              <w:pStyle w:val="ListParagraph"/>
              <w:numPr>
                <w:ilvl w:val="0"/>
                <w:numId w:val="9"/>
              </w:numPr>
              <w:ind w:left="285" w:hanging="284"/>
              <w:rPr>
                <w:rFonts w:ascii="Arial" w:hAnsi="Arial" w:cs="Arial"/>
                <w:sz w:val="22"/>
                <w:szCs w:val="22"/>
              </w:rPr>
            </w:pPr>
            <w:r>
              <w:rPr>
                <w:rFonts w:ascii="Arial" w:hAnsi="Arial" w:cs="Arial"/>
                <w:sz w:val="22"/>
                <w:szCs w:val="22"/>
              </w:rPr>
              <w:t>Tài liệu phát tay</w:t>
            </w:r>
            <w:r w:rsidR="00DF5361" w:rsidRPr="007A1109">
              <w:rPr>
                <w:rFonts w:ascii="Arial" w:hAnsi="Arial" w:cs="Arial"/>
                <w:sz w:val="22"/>
                <w:szCs w:val="22"/>
              </w:rPr>
              <w:t xml:space="preserve"> 2</w:t>
            </w:r>
            <w:r w:rsidR="0032196B">
              <w:rPr>
                <w:rFonts w:ascii="Arial" w:hAnsi="Arial" w:cs="Arial"/>
                <w:sz w:val="22"/>
                <w:szCs w:val="22"/>
              </w:rPr>
              <w:t xml:space="preserve">: </w:t>
            </w:r>
            <w:r>
              <w:rPr>
                <w:rFonts w:ascii="Arial" w:hAnsi="Arial" w:cs="Arial"/>
                <w:sz w:val="22"/>
                <w:szCs w:val="22"/>
              </w:rPr>
              <w:t>Thức ăn là một loại thuốc</w:t>
            </w:r>
            <w:r>
              <w:rPr>
                <w:rFonts w:ascii="Arial" w:hAnsi="Arial" w:cs="Arial"/>
                <w:sz w:val="22"/>
                <w:szCs w:val="22"/>
                <w:lang w:val="en-GB"/>
              </w:rPr>
              <w:t>– Nghệ</w:t>
            </w:r>
          </w:p>
          <w:p w14:paraId="230B7E98" w14:textId="77777777" w:rsidR="0032196B" w:rsidRPr="0032196B" w:rsidRDefault="0032196B" w:rsidP="0032196B">
            <w:pPr>
              <w:rPr>
                <w:rFonts w:ascii="Arial" w:hAnsi="Arial" w:cs="Arial"/>
                <w:sz w:val="22"/>
                <w:szCs w:val="22"/>
              </w:rPr>
            </w:pPr>
          </w:p>
          <w:p w14:paraId="48787A4B" w14:textId="1A427C21" w:rsidR="0032196B" w:rsidRPr="0032196B" w:rsidRDefault="00496387" w:rsidP="00EE0B14">
            <w:pPr>
              <w:pStyle w:val="ListParagraph"/>
              <w:numPr>
                <w:ilvl w:val="0"/>
                <w:numId w:val="9"/>
              </w:numPr>
              <w:ind w:left="285" w:hanging="284"/>
              <w:rPr>
                <w:rFonts w:ascii="Arial" w:hAnsi="Arial" w:cs="Arial"/>
                <w:sz w:val="22"/>
                <w:szCs w:val="22"/>
              </w:rPr>
            </w:pPr>
            <w:r w:rsidRPr="00496387">
              <w:rPr>
                <w:rFonts w:ascii="Arial" w:hAnsi="Arial" w:cs="Arial"/>
                <w:sz w:val="22"/>
                <w:szCs w:val="22"/>
              </w:rPr>
              <w:t>Tài liệu</w:t>
            </w:r>
            <w:r w:rsidR="00DF5361" w:rsidRPr="00496387">
              <w:rPr>
                <w:rFonts w:ascii="Arial" w:hAnsi="Arial" w:cs="Arial"/>
                <w:sz w:val="22"/>
                <w:szCs w:val="22"/>
              </w:rPr>
              <w:t xml:space="preserve"> 3</w:t>
            </w:r>
            <w:r w:rsidR="0032196B" w:rsidRPr="00496387">
              <w:rPr>
                <w:rFonts w:ascii="Arial" w:hAnsi="Arial" w:cs="Arial"/>
                <w:sz w:val="22"/>
                <w:szCs w:val="22"/>
              </w:rPr>
              <w:t xml:space="preserve">: </w:t>
            </w:r>
            <w:r w:rsidRPr="00496387">
              <w:rPr>
                <w:rFonts w:ascii="Arial" w:hAnsi="Arial" w:cs="Arial"/>
                <w:sz w:val="22"/>
                <w:szCs w:val="22"/>
                <w:lang w:val="en-GB"/>
              </w:rPr>
              <w:t>Phản hồi</w:t>
            </w:r>
            <w:r w:rsidR="0032196B" w:rsidRPr="00496387">
              <w:rPr>
                <w:rFonts w:ascii="Arial" w:hAnsi="Arial" w:cs="Arial"/>
                <w:sz w:val="22"/>
                <w:szCs w:val="22"/>
                <w:lang w:val="en-GB"/>
              </w:rPr>
              <w:t xml:space="preserve"> – </w:t>
            </w:r>
            <w:r w:rsidRPr="00496387">
              <w:rPr>
                <w:rFonts w:ascii="Arial" w:hAnsi="Arial" w:cs="Arial"/>
                <w:sz w:val="22"/>
                <w:szCs w:val="22"/>
                <w:lang w:val="en-GB"/>
              </w:rPr>
              <w:t xml:space="preserve">Bảo tồn sự </w:t>
            </w:r>
            <w:r>
              <w:rPr>
                <w:rFonts w:ascii="Arial" w:hAnsi="Arial" w:cs="Arial"/>
                <w:sz w:val="22"/>
                <w:szCs w:val="22"/>
                <w:lang w:val="en-GB"/>
              </w:rPr>
              <w:t>thô</w:t>
            </w:r>
            <w:r w:rsidRPr="00496387">
              <w:rPr>
                <w:rFonts w:ascii="Arial" w:hAnsi="Arial" w:cs="Arial"/>
                <w:sz w:val="22"/>
                <w:szCs w:val="22"/>
                <w:lang w:val="en-GB"/>
              </w:rPr>
              <w:t xml:space="preserve">ng thái của người cao tuổi của chúng ta </w:t>
            </w:r>
          </w:p>
          <w:p w14:paraId="26A222DA" w14:textId="6B5D1356" w:rsidR="00DF5361" w:rsidRDefault="00496387" w:rsidP="00DF5361">
            <w:pPr>
              <w:pStyle w:val="ListParagraph"/>
              <w:numPr>
                <w:ilvl w:val="0"/>
                <w:numId w:val="9"/>
              </w:numPr>
              <w:ind w:left="285" w:hanging="284"/>
              <w:rPr>
                <w:rFonts w:ascii="Arial" w:hAnsi="Arial" w:cs="Arial"/>
                <w:sz w:val="22"/>
                <w:szCs w:val="22"/>
              </w:rPr>
            </w:pPr>
            <w:r>
              <w:rPr>
                <w:rFonts w:ascii="Arial" w:hAnsi="Arial" w:cs="Arial"/>
                <w:sz w:val="22"/>
                <w:szCs w:val="22"/>
              </w:rPr>
              <w:t>Tài liệu 6 – Tài liệu</w:t>
            </w:r>
            <w:r w:rsidR="00DF5361">
              <w:rPr>
                <w:rFonts w:ascii="Arial" w:hAnsi="Arial" w:cs="Arial"/>
                <w:sz w:val="22"/>
                <w:szCs w:val="22"/>
              </w:rPr>
              <w:t xml:space="preserve"> 10 </w:t>
            </w:r>
          </w:p>
          <w:p w14:paraId="7BB54F54" w14:textId="3DB7C60A" w:rsidR="00DF5361" w:rsidRPr="007A1109" w:rsidRDefault="00DF5361" w:rsidP="00DF5361">
            <w:pPr>
              <w:pStyle w:val="ListParagraph"/>
              <w:ind w:left="285"/>
              <w:rPr>
                <w:rFonts w:ascii="Arial" w:hAnsi="Arial" w:cs="Arial"/>
                <w:sz w:val="22"/>
                <w:szCs w:val="22"/>
              </w:rPr>
            </w:pPr>
          </w:p>
        </w:tc>
        <w:tc>
          <w:tcPr>
            <w:tcW w:w="3685" w:type="dxa"/>
          </w:tcPr>
          <w:p w14:paraId="6B0CD42A" w14:textId="0C1AF91D" w:rsidR="0022295E" w:rsidRDefault="0022295E" w:rsidP="00B321D2">
            <w:pPr>
              <w:rPr>
                <w:rFonts w:ascii="Arial" w:hAnsi="Arial" w:cs="Arial"/>
                <w:sz w:val="22"/>
                <w:szCs w:val="22"/>
              </w:rPr>
            </w:pPr>
            <w:r>
              <w:rPr>
                <w:rFonts w:ascii="Arial" w:hAnsi="Arial" w:cs="Arial"/>
                <w:sz w:val="22"/>
                <w:szCs w:val="22"/>
              </w:rPr>
              <w:t xml:space="preserve">Sử dụng tài liệu hỗ trợ bài giảng của giáo viên </w:t>
            </w:r>
          </w:p>
          <w:p w14:paraId="42F40FB9" w14:textId="77777777" w:rsidR="002A5377" w:rsidRDefault="002A5377" w:rsidP="00B321D2">
            <w:pPr>
              <w:rPr>
                <w:rFonts w:ascii="Arial" w:hAnsi="Arial" w:cs="Arial"/>
                <w:sz w:val="22"/>
                <w:szCs w:val="22"/>
              </w:rPr>
            </w:pPr>
          </w:p>
          <w:p w14:paraId="75B14764" w14:textId="0EB24B4C" w:rsidR="00B321D2" w:rsidRPr="007A1109" w:rsidRDefault="0022295E" w:rsidP="00B321D2">
            <w:pPr>
              <w:rPr>
                <w:rFonts w:ascii="Arial" w:hAnsi="Arial" w:cs="Arial"/>
                <w:sz w:val="22"/>
                <w:szCs w:val="22"/>
              </w:rPr>
            </w:pPr>
            <w:r>
              <w:rPr>
                <w:rFonts w:ascii="Arial" w:hAnsi="Arial" w:cs="Arial"/>
                <w:sz w:val="22"/>
                <w:szCs w:val="22"/>
              </w:rPr>
              <w:t>Bài giảng ngắn</w:t>
            </w:r>
            <w:r w:rsidR="00B321D2" w:rsidRPr="007A1109">
              <w:rPr>
                <w:rFonts w:ascii="Arial" w:hAnsi="Arial" w:cs="Arial"/>
                <w:sz w:val="22"/>
                <w:szCs w:val="22"/>
              </w:rPr>
              <w:t xml:space="preserve"> </w:t>
            </w:r>
            <w:r w:rsidRPr="0022295E">
              <w:rPr>
                <w:rFonts w:ascii="Arial" w:hAnsi="Arial" w:cs="Arial"/>
                <w:sz w:val="22"/>
                <w:szCs w:val="22"/>
              </w:rPr>
              <w:t>cho phép sinh viên hiểu thông tin tốt hơn và cung cấp bằng chứng cho bài thuyết trình</w:t>
            </w:r>
            <w:r w:rsidR="00B321D2" w:rsidRPr="007A1109">
              <w:rPr>
                <w:rFonts w:ascii="Arial" w:hAnsi="Arial" w:cs="Arial"/>
                <w:sz w:val="22"/>
                <w:szCs w:val="22"/>
              </w:rPr>
              <w:t xml:space="preserve">. </w:t>
            </w:r>
          </w:p>
          <w:p w14:paraId="2D0CCD87" w14:textId="77777777" w:rsidR="007507F3" w:rsidRPr="007A1109" w:rsidRDefault="007507F3" w:rsidP="007507F3">
            <w:pPr>
              <w:rPr>
                <w:rFonts w:ascii="Arial" w:hAnsi="Arial" w:cs="Arial"/>
                <w:sz w:val="22"/>
                <w:szCs w:val="22"/>
              </w:rPr>
            </w:pPr>
          </w:p>
          <w:p w14:paraId="20A895C8" w14:textId="3E4614CB" w:rsidR="00D2445F" w:rsidRPr="007A1109" w:rsidRDefault="0022295E" w:rsidP="007507F3">
            <w:pPr>
              <w:rPr>
                <w:rFonts w:ascii="Arial" w:hAnsi="Arial" w:cs="Arial"/>
                <w:sz w:val="22"/>
                <w:szCs w:val="22"/>
              </w:rPr>
            </w:pPr>
            <w:r>
              <w:rPr>
                <w:rFonts w:ascii="Arial" w:hAnsi="Arial" w:cs="Arial"/>
                <w:sz w:val="22"/>
                <w:szCs w:val="22"/>
              </w:rPr>
              <w:t>Làm việc theo cặp khuyến khích việc học tập hợp tác và giúp học sinh tương tác với nhau.</w:t>
            </w:r>
          </w:p>
        </w:tc>
      </w:tr>
      <w:tr w:rsidR="00B321D2" w:rsidRPr="007A1109" w14:paraId="698525B0" w14:textId="77777777" w:rsidTr="00E65619">
        <w:tc>
          <w:tcPr>
            <w:tcW w:w="1559" w:type="dxa"/>
            <w:vAlign w:val="center"/>
          </w:tcPr>
          <w:p w14:paraId="169A8A74" w14:textId="58716234" w:rsidR="00B321D2" w:rsidRPr="007A1109" w:rsidRDefault="007C0263" w:rsidP="00E65619">
            <w:pPr>
              <w:rPr>
                <w:rFonts w:ascii="Arial" w:hAnsi="Arial" w:cs="Arial"/>
                <w:sz w:val="22"/>
                <w:szCs w:val="22"/>
              </w:rPr>
            </w:pPr>
            <w:r>
              <w:rPr>
                <w:rFonts w:ascii="Arial" w:hAnsi="Arial" w:cs="Arial"/>
                <w:sz w:val="22"/>
                <w:szCs w:val="22"/>
              </w:rPr>
              <w:t>Phát triển</w:t>
            </w:r>
            <w:r w:rsidR="00B321D2" w:rsidRPr="007A1109">
              <w:rPr>
                <w:rFonts w:ascii="Arial" w:hAnsi="Arial" w:cs="Arial"/>
                <w:sz w:val="22"/>
                <w:szCs w:val="22"/>
              </w:rPr>
              <w:t xml:space="preserve"> II</w:t>
            </w:r>
          </w:p>
          <w:p w14:paraId="41BE4DCC" w14:textId="4E6E6D25" w:rsidR="00B321D2" w:rsidRPr="007A1109" w:rsidRDefault="007C0263" w:rsidP="00E65619">
            <w:pPr>
              <w:rPr>
                <w:rFonts w:ascii="Arial" w:hAnsi="Arial" w:cs="Arial"/>
                <w:sz w:val="22"/>
                <w:szCs w:val="22"/>
              </w:rPr>
            </w:pPr>
            <w:r>
              <w:rPr>
                <w:rFonts w:ascii="Arial" w:hAnsi="Arial" w:cs="Arial"/>
                <w:sz w:val="22"/>
                <w:szCs w:val="22"/>
              </w:rPr>
              <w:t>[50 phút</w:t>
            </w:r>
            <w:r w:rsidR="00B321D2" w:rsidRPr="007A1109">
              <w:rPr>
                <w:rFonts w:ascii="Arial" w:hAnsi="Arial" w:cs="Arial"/>
                <w:sz w:val="22"/>
                <w:szCs w:val="22"/>
              </w:rPr>
              <w:t xml:space="preserve">] </w:t>
            </w:r>
          </w:p>
        </w:tc>
        <w:tc>
          <w:tcPr>
            <w:tcW w:w="6378" w:type="dxa"/>
          </w:tcPr>
          <w:p w14:paraId="3CBB53CA" w14:textId="12D92C14" w:rsidR="00C15F79" w:rsidRPr="007A1109" w:rsidRDefault="00DF52B9" w:rsidP="00EF739A">
            <w:pPr>
              <w:pStyle w:val="ListParagraph"/>
              <w:numPr>
                <w:ilvl w:val="0"/>
                <w:numId w:val="1"/>
              </w:numPr>
              <w:rPr>
                <w:rFonts w:ascii="Arial" w:hAnsi="Arial" w:cs="Arial"/>
                <w:b/>
                <w:bCs/>
                <w:sz w:val="22"/>
                <w:szCs w:val="22"/>
              </w:rPr>
            </w:pPr>
            <w:r>
              <w:rPr>
                <w:rFonts w:ascii="Arial" w:hAnsi="Arial" w:cs="Arial"/>
                <w:b/>
                <w:bCs/>
                <w:sz w:val="22"/>
                <w:szCs w:val="22"/>
              </w:rPr>
              <w:t>Phỏng vấn</w:t>
            </w:r>
          </w:p>
          <w:p w14:paraId="798A4D90" w14:textId="6CAB8120" w:rsidR="0008379C" w:rsidRPr="007A1109" w:rsidRDefault="00DF52B9" w:rsidP="004F561D">
            <w:pPr>
              <w:pStyle w:val="ListParagraph"/>
              <w:numPr>
                <w:ilvl w:val="1"/>
                <w:numId w:val="1"/>
              </w:numPr>
              <w:rPr>
                <w:rFonts w:ascii="Arial" w:hAnsi="Arial" w:cs="Arial"/>
                <w:sz w:val="22"/>
                <w:szCs w:val="22"/>
              </w:rPr>
            </w:pPr>
            <w:r>
              <w:rPr>
                <w:rFonts w:ascii="Arial" w:hAnsi="Arial" w:cs="Arial"/>
                <w:sz w:val="22"/>
                <w:szCs w:val="22"/>
              </w:rPr>
              <w:t>Mời một người đỡ đẻ đến nói chuyện với học sinh trong phần này của tiết học</w:t>
            </w:r>
            <w:r w:rsidR="00C15F79" w:rsidRPr="007A1109">
              <w:rPr>
                <w:rFonts w:ascii="Arial" w:hAnsi="Arial" w:cs="Arial"/>
                <w:sz w:val="22"/>
                <w:szCs w:val="22"/>
              </w:rPr>
              <w:t xml:space="preserve">. </w:t>
            </w:r>
          </w:p>
          <w:p w14:paraId="698D05C9" w14:textId="46587FBC" w:rsidR="00DF52B9" w:rsidRPr="00DF52B9" w:rsidRDefault="00DF52B9" w:rsidP="00DF52B9">
            <w:pPr>
              <w:rPr>
                <w:rFonts w:ascii="Arial" w:hAnsi="Arial" w:cs="Arial"/>
                <w:sz w:val="22"/>
                <w:szCs w:val="22"/>
              </w:rPr>
            </w:pPr>
            <w:r>
              <w:rPr>
                <w:rFonts w:ascii="Arial" w:hAnsi="Arial" w:cs="Arial"/>
                <w:sz w:val="22"/>
                <w:szCs w:val="22"/>
              </w:rPr>
              <w:t>4.2.</w:t>
            </w:r>
            <w:r w:rsidR="007C0263">
              <w:rPr>
                <w:rFonts w:ascii="Arial" w:hAnsi="Arial" w:cs="Arial"/>
                <w:sz w:val="22"/>
                <w:szCs w:val="22"/>
              </w:rPr>
              <w:t xml:space="preserve"> </w:t>
            </w:r>
            <w:r w:rsidRPr="00DF52B9">
              <w:rPr>
                <w:rFonts w:ascii="Arial" w:hAnsi="Arial" w:cs="Arial"/>
                <w:sz w:val="22"/>
                <w:szCs w:val="22"/>
              </w:rPr>
              <w:t xml:space="preserve">Trước khi vào tiết học, hướng dẫn học sinh sử dụng Tài liệu phát tay 4 để chuẩn bị câu hỏi dành cho người đỡ đẻ. Khuyến khích học sinh hỏi những câu như: </w:t>
            </w:r>
          </w:p>
          <w:p w14:paraId="6223D71E" w14:textId="77777777" w:rsidR="00DF52B9" w:rsidRPr="00E65619" w:rsidRDefault="00DF52B9" w:rsidP="00DF52B9">
            <w:pPr>
              <w:pStyle w:val="ListParagraph"/>
              <w:numPr>
                <w:ilvl w:val="0"/>
                <w:numId w:val="6"/>
              </w:numPr>
              <w:ind w:left="720"/>
              <w:rPr>
                <w:rFonts w:ascii="Arial" w:hAnsi="Arial" w:cs="Arial"/>
                <w:sz w:val="22"/>
                <w:szCs w:val="22"/>
              </w:rPr>
            </w:pPr>
            <w:r>
              <w:rPr>
                <w:rFonts w:ascii="Arial" w:hAnsi="Arial" w:cs="Arial"/>
                <w:sz w:val="22"/>
                <w:szCs w:val="22"/>
              </w:rPr>
              <w:t xml:space="preserve">Người được phỏng vấn đã trở thành người đỡ đẻ truyền thống như thế nào. </w:t>
            </w:r>
          </w:p>
          <w:p w14:paraId="140097B5" w14:textId="77777777" w:rsidR="00DF52B9" w:rsidRPr="00E65619" w:rsidRDefault="00DF52B9" w:rsidP="00DF52B9">
            <w:pPr>
              <w:pStyle w:val="ListParagraph"/>
              <w:numPr>
                <w:ilvl w:val="0"/>
                <w:numId w:val="6"/>
              </w:numPr>
              <w:ind w:left="720"/>
              <w:rPr>
                <w:rFonts w:ascii="Arial" w:hAnsi="Arial" w:cs="Arial"/>
                <w:sz w:val="22"/>
                <w:szCs w:val="22"/>
              </w:rPr>
            </w:pPr>
            <w:r>
              <w:rPr>
                <w:rFonts w:ascii="Arial" w:hAnsi="Arial" w:cs="Arial"/>
                <w:sz w:val="22"/>
                <w:szCs w:val="22"/>
              </w:rPr>
              <w:t xml:space="preserve">Bà ấy đã làm người đỡ đẻ truyền thống được bao nhiêu lâu? </w:t>
            </w:r>
          </w:p>
          <w:p w14:paraId="75C8AD41" w14:textId="77777777" w:rsidR="00DF52B9" w:rsidRPr="00E65619" w:rsidRDefault="00DF52B9" w:rsidP="00DF52B9">
            <w:pPr>
              <w:pStyle w:val="ListParagraph"/>
              <w:numPr>
                <w:ilvl w:val="0"/>
                <w:numId w:val="6"/>
              </w:numPr>
              <w:ind w:left="720"/>
              <w:rPr>
                <w:rFonts w:ascii="Arial" w:hAnsi="Arial" w:cs="Arial"/>
                <w:sz w:val="22"/>
                <w:szCs w:val="22"/>
              </w:rPr>
            </w:pPr>
            <w:r>
              <w:rPr>
                <w:rFonts w:ascii="Arial" w:hAnsi="Arial" w:cs="Arial"/>
                <w:sz w:val="22"/>
                <w:szCs w:val="22"/>
              </w:rPr>
              <w:t xml:space="preserve">Bà ấy có được kiến thức bằng cách nào. </w:t>
            </w:r>
          </w:p>
          <w:p w14:paraId="2EAB80CA" w14:textId="77777777" w:rsidR="00DF52B9" w:rsidRPr="00E65619" w:rsidRDefault="00DF52B9" w:rsidP="00DF52B9">
            <w:pPr>
              <w:pStyle w:val="ListParagraph"/>
              <w:numPr>
                <w:ilvl w:val="0"/>
                <w:numId w:val="6"/>
              </w:numPr>
              <w:ind w:left="720"/>
              <w:rPr>
                <w:rFonts w:ascii="Arial" w:hAnsi="Arial" w:cs="Arial"/>
                <w:sz w:val="22"/>
                <w:szCs w:val="22"/>
              </w:rPr>
            </w:pPr>
            <w:r>
              <w:rPr>
                <w:rFonts w:ascii="Arial" w:hAnsi="Arial" w:cs="Arial"/>
                <w:sz w:val="22"/>
                <w:szCs w:val="22"/>
              </w:rPr>
              <w:t xml:space="preserve">Những loại cây bà ấy sử dụng khi đỡ đẻ. </w:t>
            </w:r>
          </w:p>
          <w:p w14:paraId="7773B98B" w14:textId="047887B3" w:rsidR="00B321D2" w:rsidRPr="007A1109" w:rsidRDefault="00DF52B9" w:rsidP="00DF52B9">
            <w:pPr>
              <w:pStyle w:val="ListParagraph"/>
              <w:numPr>
                <w:ilvl w:val="0"/>
                <w:numId w:val="6"/>
              </w:numPr>
              <w:ind w:left="720"/>
              <w:rPr>
                <w:rFonts w:ascii="Arial" w:hAnsi="Arial" w:cs="Arial"/>
                <w:sz w:val="22"/>
                <w:szCs w:val="22"/>
              </w:rPr>
            </w:pPr>
            <w:r>
              <w:rPr>
                <w:rFonts w:ascii="Arial" w:hAnsi="Arial" w:cs="Arial"/>
                <w:sz w:val="22"/>
                <w:szCs w:val="22"/>
              </w:rPr>
              <w:t>Liệu có nghi lễ nào mà bà ấy phải tiến hành trước, trong và sau khi đỡ đẻ không.</w:t>
            </w:r>
          </w:p>
        </w:tc>
        <w:tc>
          <w:tcPr>
            <w:tcW w:w="2693" w:type="dxa"/>
          </w:tcPr>
          <w:p w14:paraId="497E0D1F" w14:textId="169BBEC0" w:rsidR="00085C41" w:rsidRDefault="00AD4503" w:rsidP="00085C41">
            <w:pPr>
              <w:pStyle w:val="ListParagraph"/>
              <w:numPr>
                <w:ilvl w:val="0"/>
                <w:numId w:val="11"/>
              </w:numPr>
              <w:ind w:left="285" w:hanging="293"/>
              <w:rPr>
                <w:rFonts w:ascii="Arial" w:hAnsi="Arial" w:cs="Arial"/>
                <w:sz w:val="22"/>
                <w:szCs w:val="22"/>
              </w:rPr>
            </w:pPr>
            <w:r>
              <w:rPr>
                <w:rFonts w:ascii="Arial" w:hAnsi="Arial" w:cs="Arial"/>
                <w:sz w:val="22"/>
                <w:szCs w:val="22"/>
              </w:rPr>
              <w:t>Tài liệu phát tay</w:t>
            </w:r>
            <w:r w:rsidR="0008379C" w:rsidRPr="007A1109">
              <w:rPr>
                <w:rFonts w:ascii="Arial" w:hAnsi="Arial" w:cs="Arial"/>
                <w:sz w:val="22"/>
                <w:szCs w:val="22"/>
              </w:rPr>
              <w:t xml:space="preserve"> 4</w:t>
            </w:r>
            <w:r w:rsidR="0032196B">
              <w:rPr>
                <w:rFonts w:ascii="Arial" w:hAnsi="Arial" w:cs="Arial"/>
                <w:sz w:val="22"/>
                <w:szCs w:val="22"/>
              </w:rPr>
              <w:t xml:space="preserve">: </w:t>
            </w:r>
            <w:r w:rsidR="00085C41">
              <w:rPr>
                <w:rFonts w:ascii="Arial" w:hAnsi="Arial" w:cs="Arial"/>
                <w:sz w:val="22"/>
                <w:szCs w:val="22"/>
              </w:rPr>
              <w:t xml:space="preserve">Phỏng vấn một người đỡ đẻ truyền thống </w:t>
            </w:r>
          </w:p>
          <w:p w14:paraId="2DA1FE76" w14:textId="38C71BB0" w:rsidR="00B321D2" w:rsidRPr="007A1109" w:rsidRDefault="00B321D2" w:rsidP="00085C41">
            <w:pPr>
              <w:pStyle w:val="ListParagraph"/>
              <w:ind w:left="285"/>
              <w:rPr>
                <w:rFonts w:ascii="Arial" w:hAnsi="Arial" w:cs="Arial"/>
                <w:sz w:val="22"/>
                <w:szCs w:val="22"/>
              </w:rPr>
            </w:pPr>
          </w:p>
        </w:tc>
        <w:tc>
          <w:tcPr>
            <w:tcW w:w="3685" w:type="dxa"/>
          </w:tcPr>
          <w:p w14:paraId="3AABBD2C" w14:textId="2128133F" w:rsidR="00B321D2" w:rsidRPr="007A1109" w:rsidRDefault="00455401" w:rsidP="000B70D2">
            <w:pPr>
              <w:rPr>
                <w:rFonts w:ascii="Arial" w:hAnsi="Arial" w:cs="Arial"/>
                <w:sz w:val="22"/>
                <w:szCs w:val="22"/>
              </w:rPr>
            </w:pPr>
            <w:r>
              <w:rPr>
                <w:rFonts w:ascii="Arial" w:hAnsi="Arial" w:cs="Arial"/>
                <w:sz w:val="22"/>
                <w:szCs w:val="22"/>
              </w:rPr>
              <w:t xml:space="preserve">Sử dụng phỏng vấn khuyến khích học sinh tương tác với thành viên của cộng đồng bằng cách đặt câu hỏi và </w:t>
            </w:r>
            <w:r w:rsidR="000B70D2">
              <w:rPr>
                <w:rFonts w:ascii="Arial" w:hAnsi="Arial" w:cs="Arial"/>
                <w:sz w:val="22"/>
                <w:szCs w:val="22"/>
              </w:rPr>
              <w:t>coi trọng những</w:t>
            </w:r>
            <w:r>
              <w:rPr>
                <w:rFonts w:ascii="Arial" w:hAnsi="Arial" w:cs="Arial"/>
                <w:sz w:val="22"/>
                <w:szCs w:val="22"/>
              </w:rPr>
              <w:t xml:space="preserve"> kiến thức mà họ chia sẻ.</w:t>
            </w:r>
          </w:p>
        </w:tc>
      </w:tr>
      <w:tr w:rsidR="00455401" w:rsidRPr="007A1109" w14:paraId="481D90BC" w14:textId="77777777" w:rsidTr="00E65619">
        <w:tc>
          <w:tcPr>
            <w:tcW w:w="1559" w:type="dxa"/>
            <w:vAlign w:val="center"/>
          </w:tcPr>
          <w:p w14:paraId="3403AF93" w14:textId="0CD18F41" w:rsidR="00455401" w:rsidRPr="007A1109" w:rsidRDefault="00455401" w:rsidP="00E65619">
            <w:pPr>
              <w:rPr>
                <w:rFonts w:ascii="Arial" w:hAnsi="Arial" w:cs="Arial"/>
                <w:sz w:val="22"/>
                <w:szCs w:val="22"/>
              </w:rPr>
            </w:pPr>
            <w:r>
              <w:rPr>
                <w:rFonts w:ascii="Arial" w:hAnsi="Arial" w:cs="Arial"/>
                <w:sz w:val="22"/>
                <w:szCs w:val="22"/>
              </w:rPr>
              <w:t>Kết luận</w:t>
            </w:r>
          </w:p>
          <w:p w14:paraId="0C735DB1" w14:textId="6313175A" w:rsidR="00455401" w:rsidRPr="007A1109" w:rsidRDefault="00455401" w:rsidP="00E65619">
            <w:pPr>
              <w:rPr>
                <w:rFonts w:ascii="Arial" w:hAnsi="Arial" w:cs="Arial"/>
                <w:sz w:val="22"/>
                <w:szCs w:val="22"/>
              </w:rPr>
            </w:pPr>
            <w:r>
              <w:rPr>
                <w:rFonts w:ascii="Arial" w:hAnsi="Arial" w:cs="Arial"/>
                <w:sz w:val="22"/>
                <w:szCs w:val="22"/>
              </w:rPr>
              <w:t>[10 phút</w:t>
            </w:r>
            <w:r w:rsidRPr="007A1109">
              <w:rPr>
                <w:rFonts w:ascii="Arial" w:hAnsi="Arial" w:cs="Arial"/>
                <w:sz w:val="22"/>
                <w:szCs w:val="22"/>
              </w:rPr>
              <w:t xml:space="preserve">] </w:t>
            </w:r>
          </w:p>
        </w:tc>
        <w:tc>
          <w:tcPr>
            <w:tcW w:w="6378" w:type="dxa"/>
          </w:tcPr>
          <w:p w14:paraId="4209D4A9" w14:textId="05242F9B" w:rsidR="00455401" w:rsidRPr="007A1109" w:rsidRDefault="00415D96" w:rsidP="00EF739A">
            <w:pPr>
              <w:pStyle w:val="ListParagraph"/>
              <w:numPr>
                <w:ilvl w:val="0"/>
                <w:numId w:val="1"/>
              </w:numPr>
              <w:ind w:hanging="359"/>
              <w:jc w:val="both"/>
              <w:rPr>
                <w:rFonts w:ascii="Arial" w:hAnsi="Arial" w:cs="Arial"/>
                <w:b/>
                <w:bCs/>
                <w:sz w:val="22"/>
                <w:szCs w:val="22"/>
              </w:rPr>
            </w:pPr>
            <w:r>
              <w:rPr>
                <w:rFonts w:ascii="Arial" w:hAnsi="Arial" w:cs="Arial"/>
                <w:b/>
                <w:bCs/>
                <w:sz w:val="22"/>
                <w:szCs w:val="22"/>
              </w:rPr>
              <w:t>Kết luận</w:t>
            </w:r>
          </w:p>
          <w:p w14:paraId="1E0A37DA" w14:textId="76054FD8" w:rsidR="00455401" w:rsidRPr="007A1109" w:rsidRDefault="00455401" w:rsidP="004F561D">
            <w:pPr>
              <w:pStyle w:val="ListParagraph"/>
              <w:numPr>
                <w:ilvl w:val="1"/>
                <w:numId w:val="1"/>
              </w:numPr>
              <w:jc w:val="both"/>
              <w:rPr>
                <w:rFonts w:ascii="Arial" w:hAnsi="Arial" w:cs="Arial"/>
                <w:sz w:val="22"/>
                <w:szCs w:val="22"/>
                <w:lang w:val="en-GB"/>
              </w:rPr>
            </w:pPr>
            <w:r>
              <w:rPr>
                <w:rFonts w:ascii="Arial" w:hAnsi="Arial" w:cs="Arial"/>
                <w:sz w:val="22"/>
                <w:szCs w:val="22"/>
              </w:rPr>
              <w:t xml:space="preserve">Hỏi các em xem các em có biết loại </w:t>
            </w:r>
            <w:r w:rsidRPr="0008379C">
              <w:rPr>
                <w:rFonts w:ascii="Arial" w:hAnsi="Arial" w:cs="Arial"/>
                <w:i/>
                <w:sz w:val="22"/>
                <w:szCs w:val="22"/>
                <w:lang w:val="en-GB"/>
              </w:rPr>
              <w:t>jamus</w:t>
            </w:r>
            <w:r w:rsidRPr="0008379C">
              <w:rPr>
                <w:rFonts w:ascii="Arial" w:hAnsi="Arial" w:cs="Arial"/>
                <w:sz w:val="22"/>
                <w:szCs w:val="22"/>
                <w:lang w:val="en-GB"/>
              </w:rPr>
              <w:t xml:space="preserve"> </w:t>
            </w:r>
            <w:r>
              <w:rPr>
                <w:rFonts w:ascii="Arial" w:hAnsi="Arial" w:cs="Arial"/>
                <w:sz w:val="22"/>
                <w:szCs w:val="22"/>
                <w:lang w:val="en-GB"/>
              </w:rPr>
              <w:t>nào khác mà có mục đích chữa căn bệnh nào đó, hay có loại thuốc truyền thống đặc biệt nào trong văn hoá của các em được làm từ những nguyên liệu thiên nhiên thường được kê cho các loại bệnh thông thường như cảm lạnh, viêm họng, sốt, đầy hơi, v.v</w:t>
            </w:r>
          </w:p>
          <w:p w14:paraId="2811C0C2" w14:textId="01A9E102" w:rsidR="00455401" w:rsidRDefault="00455401" w:rsidP="00AF2392">
            <w:pPr>
              <w:pStyle w:val="ListParagraph"/>
              <w:numPr>
                <w:ilvl w:val="1"/>
                <w:numId w:val="1"/>
              </w:numPr>
              <w:jc w:val="both"/>
              <w:rPr>
                <w:rFonts w:ascii="Arial" w:hAnsi="Arial" w:cs="Arial"/>
                <w:sz w:val="22"/>
                <w:szCs w:val="22"/>
                <w:lang w:val="en-GB"/>
              </w:rPr>
            </w:pPr>
            <w:r w:rsidRPr="007A1109">
              <w:rPr>
                <w:rFonts w:ascii="Arial" w:hAnsi="Arial" w:cs="Arial"/>
                <w:sz w:val="22"/>
                <w:szCs w:val="22"/>
                <w:lang w:val="en-GB"/>
              </w:rPr>
              <w:t xml:space="preserve"> </w:t>
            </w:r>
            <w:r>
              <w:rPr>
                <w:rFonts w:ascii="Arial" w:hAnsi="Arial" w:cs="Arial"/>
                <w:sz w:val="22"/>
                <w:szCs w:val="22"/>
                <w:lang w:val="en-GB"/>
              </w:rPr>
              <w:t xml:space="preserve">Yêu cầu học sinh hoàn thành Hoạt động mở rộng tại nhà 1 </w:t>
            </w:r>
          </w:p>
          <w:p w14:paraId="6D29C4EB" w14:textId="77777777" w:rsidR="00455401" w:rsidRDefault="00455401" w:rsidP="00DD0333">
            <w:pPr>
              <w:pStyle w:val="ListParagraph"/>
              <w:ind w:left="360"/>
              <w:jc w:val="both"/>
              <w:rPr>
                <w:rFonts w:ascii="Arial" w:hAnsi="Arial" w:cs="Arial"/>
                <w:sz w:val="22"/>
                <w:szCs w:val="22"/>
                <w:lang w:val="en-GB"/>
              </w:rPr>
            </w:pPr>
          </w:p>
          <w:p w14:paraId="5FE069A0" w14:textId="2BC5F37C" w:rsidR="00455401" w:rsidRDefault="00455401" w:rsidP="00AF2392">
            <w:pPr>
              <w:pStyle w:val="ListParagraph"/>
              <w:numPr>
                <w:ilvl w:val="1"/>
                <w:numId w:val="1"/>
              </w:numPr>
              <w:jc w:val="both"/>
              <w:rPr>
                <w:rFonts w:ascii="Arial" w:hAnsi="Arial" w:cs="Arial"/>
                <w:sz w:val="22"/>
                <w:szCs w:val="22"/>
                <w:lang w:val="en-GB"/>
              </w:rPr>
            </w:pPr>
            <w:r>
              <w:rPr>
                <w:rFonts w:ascii="Arial" w:hAnsi="Arial" w:cs="Arial"/>
                <w:sz w:val="22"/>
                <w:szCs w:val="22"/>
                <w:lang w:val="en-GB"/>
              </w:rPr>
              <w:t>Yêu cầu học sinh hoàn thành Hoạt động mở rộng tại nhà 1 và 2 nếu cuộc phỏng vấn không thực hiện được ở lớp.</w:t>
            </w:r>
            <w:r w:rsidRPr="007A1109">
              <w:rPr>
                <w:rFonts w:ascii="Arial" w:hAnsi="Arial" w:cs="Arial"/>
                <w:sz w:val="22"/>
                <w:szCs w:val="22"/>
                <w:lang w:val="en-GB"/>
              </w:rPr>
              <w:t xml:space="preserve"> </w:t>
            </w:r>
          </w:p>
          <w:p w14:paraId="1549CD45" w14:textId="77777777" w:rsidR="00455401" w:rsidRPr="000A193A" w:rsidRDefault="00455401" w:rsidP="000A193A">
            <w:pPr>
              <w:pStyle w:val="ListParagraph"/>
              <w:rPr>
                <w:rFonts w:ascii="Arial" w:hAnsi="Arial" w:cs="Arial"/>
                <w:sz w:val="22"/>
                <w:szCs w:val="22"/>
                <w:lang w:val="en-GB"/>
              </w:rPr>
            </w:pPr>
          </w:p>
          <w:p w14:paraId="13EA0EE3" w14:textId="77777777" w:rsidR="00455401" w:rsidRPr="007A1109" w:rsidRDefault="00455401" w:rsidP="000A193A">
            <w:pPr>
              <w:pStyle w:val="ListParagraph"/>
              <w:ind w:left="360"/>
              <w:jc w:val="both"/>
              <w:rPr>
                <w:rFonts w:ascii="Arial" w:hAnsi="Arial" w:cs="Arial"/>
                <w:sz w:val="22"/>
                <w:szCs w:val="22"/>
                <w:lang w:val="en-GB"/>
              </w:rPr>
            </w:pPr>
          </w:p>
          <w:p w14:paraId="69FDED3F" w14:textId="0E8B5FE2" w:rsidR="00455401" w:rsidRPr="007A1109" w:rsidRDefault="00455401" w:rsidP="00AF2392">
            <w:pPr>
              <w:pStyle w:val="ListParagraph"/>
              <w:numPr>
                <w:ilvl w:val="1"/>
                <w:numId w:val="1"/>
              </w:numPr>
              <w:jc w:val="both"/>
              <w:rPr>
                <w:rFonts w:ascii="Arial" w:hAnsi="Arial" w:cs="Arial"/>
                <w:sz w:val="22"/>
                <w:szCs w:val="22"/>
                <w:lang w:val="en-GB"/>
              </w:rPr>
            </w:pPr>
            <w:r>
              <w:rPr>
                <w:rFonts w:ascii="Arial" w:hAnsi="Arial" w:cs="Arial"/>
                <w:sz w:val="22"/>
                <w:szCs w:val="22"/>
                <w:lang w:val="en-GB"/>
              </w:rPr>
              <w:t>Học sinh sẽ phỏng vấn những thành viên lớn tuổi trong gia đình của mình và viết báo cáo về thuốc và bài thuốc truyền thống thường được sử dụng trong cộng đồng của các em. Học sinh cũng cần nêu ý nghĩa của những thông tin và kiến thức ấy.</w:t>
            </w:r>
          </w:p>
        </w:tc>
        <w:tc>
          <w:tcPr>
            <w:tcW w:w="2693" w:type="dxa"/>
          </w:tcPr>
          <w:p w14:paraId="465BD3CF" w14:textId="311A23D9" w:rsidR="00455401" w:rsidRPr="007A1109" w:rsidRDefault="00455401" w:rsidP="0008379C">
            <w:pPr>
              <w:pStyle w:val="ListParagraph"/>
              <w:numPr>
                <w:ilvl w:val="0"/>
                <w:numId w:val="11"/>
              </w:numPr>
              <w:ind w:left="285" w:hanging="293"/>
              <w:rPr>
                <w:rFonts w:ascii="Arial" w:hAnsi="Arial" w:cs="Arial"/>
                <w:sz w:val="22"/>
                <w:szCs w:val="22"/>
              </w:rPr>
            </w:pPr>
            <w:r>
              <w:rPr>
                <w:rFonts w:ascii="Arial" w:hAnsi="Arial" w:cs="Arial"/>
                <w:sz w:val="22"/>
                <w:szCs w:val="22"/>
              </w:rPr>
              <w:t>Hoạt động mở rộng ở nhà</w:t>
            </w:r>
            <w:r w:rsidRPr="007A1109">
              <w:rPr>
                <w:rFonts w:ascii="Arial" w:hAnsi="Arial" w:cs="Arial"/>
                <w:sz w:val="22"/>
                <w:szCs w:val="22"/>
              </w:rPr>
              <w:t xml:space="preserve"> 1</w:t>
            </w:r>
            <w:r>
              <w:rPr>
                <w:rFonts w:ascii="Arial" w:hAnsi="Arial" w:cs="Arial"/>
                <w:sz w:val="22"/>
                <w:szCs w:val="22"/>
              </w:rPr>
              <w:t>: Điều đáng suy ngẫm</w:t>
            </w:r>
          </w:p>
          <w:p w14:paraId="2D278121" w14:textId="77777777" w:rsidR="00455401" w:rsidRDefault="00455401" w:rsidP="006E6321">
            <w:pPr>
              <w:pStyle w:val="ListParagraph"/>
              <w:numPr>
                <w:ilvl w:val="0"/>
                <w:numId w:val="11"/>
              </w:numPr>
              <w:ind w:left="285" w:hanging="293"/>
              <w:rPr>
                <w:rFonts w:ascii="Arial" w:hAnsi="Arial" w:cs="Arial"/>
                <w:sz w:val="22"/>
                <w:szCs w:val="22"/>
              </w:rPr>
            </w:pPr>
            <w:r>
              <w:rPr>
                <w:rFonts w:ascii="Arial" w:hAnsi="Arial" w:cs="Arial"/>
                <w:sz w:val="22"/>
                <w:szCs w:val="22"/>
              </w:rPr>
              <w:t>Hoạt động mở rộng ở nhà</w:t>
            </w:r>
            <w:r w:rsidRPr="007A1109">
              <w:rPr>
                <w:rFonts w:ascii="Arial" w:hAnsi="Arial" w:cs="Arial"/>
                <w:sz w:val="22"/>
                <w:szCs w:val="22"/>
              </w:rPr>
              <w:t xml:space="preserve"> 2</w:t>
            </w:r>
            <w:r>
              <w:rPr>
                <w:rFonts w:ascii="Arial" w:hAnsi="Arial" w:cs="Arial"/>
                <w:sz w:val="22"/>
                <w:szCs w:val="22"/>
              </w:rPr>
              <w:t xml:space="preserve">: Phỏng vấn một người đỡ đẻ truyền thống </w:t>
            </w:r>
          </w:p>
          <w:p w14:paraId="4BD986A3" w14:textId="5F91A4B4" w:rsidR="00455401" w:rsidRPr="007A1109" w:rsidRDefault="00455401" w:rsidP="006E6321">
            <w:pPr>
              <w:pStyle w:val="ListParagraph"/>
              <w:numPr>
                <w:ilvl w:val="0"/>
                <w:numId w:val="11"/>
              </w:numPr>
              <w:ind w:left="285" w:hanging="293"/>
              <w:rPr>
                <w:rFonts w:ascii="Arial" w:hAnsi="Arial" w:cs="Arial"/>
                <w:sz w:val="22"/>
                <w:szCs w:val="22"/>
              </w:rPr>
            </w:pPr>
            <w:r>
              <w:rPr>
                <w:rFonts w:ascii="Arial" w:hAnsi="Arial" w:cs="Arial"/>
                <w:sz w:val="22"/>
                <w:szCs w:val="22"/>
              </w:rPr>
              <w:t xml:space="preserve">Tài liệu phát tay </w:t>
            </w:r>
            <w:r w:rsidRPr="007A1109">
              <w:rPr>
                <w:rFonts w:ascii="Arial" w:hAnsi="Arial" w:cs="Arial"/>
                <w:sz w:val="22"/>
                <w:szCs w:val="22"/>
              </w:rPr>
              <w:t xml:space="preserve"> 4</w:t>
            </w:r>
            <w:r>
              <w:rPr>
                <w:rFonts w:ascii="Arial" w:hAnsi="Arial" w:cs="Arial"/>
                <w:sz w:val="22"/>
                <w:szCs w:val="22"/>
              </w:rPr>
              <w:t>: Phỏng vấn một người đỡ đẻ truyền thống</w:t>
            </w:r>
            <w:r w:rsidRPr="007A1109">
              <w:rPr>
                <w:rFonts w:ascii="Arial" w:hAnsi="Arial" w:cs="Arial"/>
                <w:sz w:val="22"/>
                <w:szCs w:val="22"/>
              </w:rPr>
              <w:t>.</w:t>
            </w:r>
          </w:p>
        </w:tc>
        <w:tc>
          <w:tcPr>
            <w:tcW w:w="3685" w:type="dxa"/>
          </w:tcPr>
          <w:p w14:paraId="3FF7F9C8" w14:textId="77777777" w:rsidR="00455401" w:rsidRPr="00E65619" w:rsidRDefault="00455401" w:rsidP="00EE0B14">
            <w:pPr>
              <w:rPr>
                <w:rFonts w:ascii="Arial" w:hAnsi="Arial" w:cs="Arial"/>
                <w:sz w:val="22"/>
                <w:szCs w:val="22"/>
              </w:rPr>
            </w:pPr>
            <w:r>
              <w:rPr>
                <w:rFonts w:ascii="Arial" w:hAnsi="Arial" w:cs="Arial"/>
                <w:sz w:val="22"/>
                <w:szCs w:val="22"/>
              </w:rPr>
              <w:t>Sử dụng các Hoạt động mở rộng tại nhà giúp học sinh củng cố và mở rộng kiến thức đã học được. Chúng cũng thúc đẩy sự đối thoại giữa các thế hệ, đồng thời cho các em thấy rằng những thành viên lớn tuổi trong cộng đồng của chúng ta có nhiều kiến thức bổ ích có thể chia sẻ</w:t>
            </w:r>
            <w:r w:rsidRPr="00E65619">
              <w:rPr>
                <w:rFonts w:ascii="Arial" w:hAnsi="Arial" w:cs="Arial"/>
                <w:sz w:val="22"/>
                <w:szCs w:val="22"/>
              </w:rPr>
              <w:t>.</w:t>
            </w:r>
          </w:p>
          <w:p w14:paraId="27365655" w14:textId="77777777" w:rsidR="00455401" w:rsidRPr="00E65619" w:rsidRDefault="00455401" w:rsidP="00EE0B14">
            <w:pPr>
              <w:rPr>
                <w:rFonts w:ascii="Arial" w:hAnsi="Arial" w:cs="Arial"/>
                <w:sz w:val="22"/>
                <w:szCs w:val="22"/>
              </w:rPr>
            </w:pPr>
          </w:p>
          <w:p w14:paraId="6A9ACB33" w14:textId="77777777" w:rsidR="00455401" w:rsidRPr="00E65619" w:rsidRDefault="00455401" w:rsidP="00EE0B14">
            <w:pPr>
              <w:rPr>
                <w:rFonts w:ascii="Arial" w:hAnsi="Arial" w:cs="Arial"/>
                <w:sz w:val="22"/>
                <w:szCs w:val="22"/>
              </w:rPr>
            </w:pPr>
            <w:r>
              <w:rPr>
                <w:rFonts w:ascii="Arial" w:hAnsi="Arial" w:cs="Arial"/>
                <w:sz w:val="22"/>
                <w:szCs w:val="22"/>
              </w:rPr>
              <w:t xml:space="preserve">Báo cáo giúp giáo viên kiểm tra xem liệu học sinh có nắm được kiến thức cơ bản về hệ thể dịch vốn ảnh hưởng đến tri thức chữa bệnh truyền thống Đông Nam Á và một số loài cây được sử dụng trong khu vực vì chúng có giá trị chữa bệnh hay không. </w:t>
            </w:r>
          </w:p>
          <w:p w14:paraId="4F7258F0" w14:textId="77777777" w:rsidR="00455401" w:rsidRPr="00E65619" w:rsidRDefault="00455401" w:rsidP="00EE0B14">
            <w:pPr>
              <w:rPr>
                <w:rFonts w:ascii="Arial" w:hAnsi="Arial" w:cs="Arial"/>
                <w:sz w:val="22"/>
                <w:szCs w:val="22"/>
              </w:rPr>
            </w:pPr>
          </w:p>
          <w:p w14:paraId="2A70E568" w14:textId="30B58D3C" w:rsidR="00455401" w:rsidRPr="007A1109" w:rsidRDefault="00455401" w:rsidP="00635D21">
            <w:pPr>
              <w:rPr>
                <w:rFonts w:ascii="Arial" w:hAnsi="Arial" w:cs="Arial"/>
                <w:sz w:val="22"/>
                <w:szCs w:val="22"/>
              </w:rPr>
            </w:pPr>
          </w:p>
        </w:tc>
      </w:tr>
    </w:tbl>
    <w:p w14:paraId="00182BB9" w14:textId="77777777" w:rsidR="00001554" w:rsidRPr="007A1109" w:rsidRDefault="00001554" w:rsidP="00001554">
      <w:pPr>
        <w:rPr>
          <w:rFonts w:ascii="Arial" w:hAnsi="Arial" w:cs="Arial"/>
          <w:sz w:val="22"/>
          <w:szCs w:val="22"/>
        </w:rPr>
        <w:sectPr w:rsidR="00001554" w:rsidRPr="007A1109" w:rsidSect="00E65619">
          <w:footerReference w:type="default" r:id="rId13"/>
          <w:pgSz w:w="16840" w:h="11900" w:orient="landscape"/>
          <w:pgMar w:top="1418" w:right="1418" w:bottom="1134" w:left="1134" w:header="709" w:footer="709" w:gutter="0"/>
          <w:cols w:space="708"/>
          <w:docGrid w:linePitch="400"/>
        </w:sectPr>
      </w:pPr>
    </w:p>
    <w:p w14:paraId="3A520F48" w14:textId="77777777" w:rsidR="00001554" w:rsidRPr="007A1109" w:rsidRDefault="00001554" w:rsidP="00001554">
      <w:pPr>
        <w:rPr>
          <w:rFonts w:ascii="Arial" w:hAnsi="Arial" w:cs="Arial"/>
          <w:sz w:val="22"/>
          <w:szCs w:val="22"/>
        </w:rPr>
      </w:pPr>
    </w:p>
    <w:p w14:paraId="79210409" w14:textId="77777777" w:rsidR="00001554" w:rsidRPr="007A1109" w:rsidRDefault="00001554" w:rsidP="00001554">
      <w:pPr>
        <w:rPr>
          <w:rFonts w:ascii="Arial" w:hAnsi="Arial" w:cs="Arial"/>
          <w:sz w:val="22"/>
          <w:szCs w:val="22"/>
        </w:rPr>
      </w:pPr>
    </w:p>
    <w:p w14:paraId="02A4D4AB" w14:textId="77777777" w:rsidR="00001554" w:rsidRPr="007A1109" w:rsidRDefault="00001554" w:rsidP="00001554">
      <w:pPr>
        <w:rPr>
          <w:rFonts w:ascii="Arial" w:hAnsi="Arial" w:cs="Arial"/>
          <w:sz w:val="22"/>
          <w:szCs w:val="22"/>
        </w:rPr>
      </w:pPr>
    </w:p>
    <w:p w14:paraId="087F604B" w14:textId="77777777" w:rsidR="00001554" w:rsidRPr="007A1109" w:rsidRDefault="00001554" w:rsidP="00001554">
      <w:pPr>
        <w:rPr>
          <w:rFonts w:ascii="Arial" w:hAnsi="Arial" w:cs="Arial"/>
          <w:sz w:val="22"/>
          <w:szCs w:val="22"/>
        </w:rPr>
      </w:pPr>
    </w:p>
    <w:p w14:paraId="199DCB42" w14:textId="77777777" w:rsidR="00001554" w:rsidRPr="007A1109" w:rsidRDefault="00001554" w:rsidP="00001554">
      <w:pPr>
        <w:rPr>
          <w:rFonts w:ascii="Arial" w:hAnsi="Arial" w:cs="Arial"/>
          <w:sz w:val="22"/>
          <w:szCs w:val="22"/>
        </w:rPr>
      </w:pPr>
    </w:p>
    <w:p w14:paraId="558B5B50" w14:textId="77777777" w:rsidR="00001554" w:rsidRPr="007A1109" w:rsidRDefault="00001554" w:rsidP="00001554">
      <w:pPr>
        <w:rPr>
          <w:rFonts w:ascii="Arial" w:hAnsi="Arial" w:cs="Arial"/>
          <w:sz w:val="22"/>
          <w:szCs w:val="22"/>
        </w:rPr>
      </w:pPr>
    </w:p>
    <w:p w14:paraId="5E3AED6E" w14:textId="77777777" w:rsidR="00001554" w:rsidRPr="007A1109" w:rsidRDefault="00001554" w:rsidP="00001554">
      <w:pPr>
        <w:rPr>
          <w:rFonts w:ascii="Arial" w:hAnsi="Arial" w:cs="Arial"/>
          <w:sz w:val="22"/>
          <w:szCs w:val="22"/>
        </w:rPr>
      </w:pPr>
    </w:p>
    <w:p w14:paraId="15B3838F" w14:textId="77777777" w:rsidR="00001554" w:rsidRPr="007A1109" w:rsidRDefault="00001554" w:rsidP="00001554">
      <w:pPr>
        <w:rPr>
          <w:rFonts w:ascii="Arial" w:hAnsi="Arial" w:cs="Arial"/>
          <w:sz w:val="22"/>
          <w:szCs w:val="22"/>
        </w:rPr>
      </w:pPr>
    </w:p>
    <w:p w14:paraId="22CABC53" w14:textId="77777777" w:rsidR="00001554" w:rsidRPr="007A1109" w:rsidRDefault="00001554" w:rsidP="00001554">
      <w:pPr>
        <w:rPr>
          <w:rFonts w:ascii="Arial" w:hAnsi="Arial" w:cs="Arial"/>
          <w:sz w:val="22"/>
          <w:szCs w:val="22"/>
        </w:rPr>
      </w:pPr>
    </w:p>
    <w:p w14:paraId="56A7788B" w14:textId="77777777" w:rsidR="00001554" w:rsidRPr="007A1109" w:rsidRDefault="00001554" w:rsidP="00001554">
      <w:pPr>
        <w:rPr>
          <w:rFonts w:ascii="Arial" w:hAnsi="Arial" w:cs="Arial"/>
          <w:sz w:val="22"/>
          <w:szCs w:val="22"/>
        </w:rPr>
      </w:pPr>
    </w:p>
    <w:p w14:paraId="71C855C5" w14:textId="77777777" w:rsidR="00001554" w:rsidRPr="007A1109" w:rsidRDefault="00001554" w:rsidP="00001554">
      <w:pPr>
        <w:rPr>
          <w:rFonts w:ascii="Arial" w:hAnsi="Arial" w:cs="Arial"/>
          <w:sz w:val="22"/>
          <w:szCs w:val="22"/>
        </w:rPr>
      </w:pPr>
    </w:p>
    <w:p w14:paraId="2D8F4846" w14:textId="77777777" w:rsidR="00001554" w:rsidRPr="007A1109" w:rsidRDefault="00001554" w:rsidP="00001554">
      <w:pPr>
        <w:rPr>
          <w:rFonts w:ascii="Arial" w:hAnsi="Arial" w:cs="Arial"/>
          <w:sz w:val="22"/>
          <w:szCs w:val="22"/>
        </w:rPr>
      </w:pPr>
    </w:p>
    <w:p w14:paraId="6CD479DF" w14:textId="77777777" w:rsidR="00001554" w:rsidRPr="007A1109" w:rsidRDefault="00001554" w:rsidP="00001554">
      <w:pPr>
        <w:rPr>
          <w:rFonts w:ascii="Arial" w:hAnsi="Arial" w:cs="Arial"/>
          <w:sz w:val="22"/>
          <w:szCs w:val="22"/>
        </w:rPr>
      </w:pPr>
    </w:p>
    <w:p w14:paraId="2E54550D" w14:textId="77777777" w:rsidR="00001554" w:rsidRPr="007A1109" w:rsidRDefault="00001554" w:rsidP="00001554">
      <w:pPr>
        <w:rPr>
          <w:rFonts w:ascii="Arial" w:hAnsi="Arial" w:cs="Arial"/>
          <w:sz w:val="22"/>
          <w:szCs w:val="22"/>
        </w:rPr>
      </w:pPr>
    </w:p>
    <w:p w14:paraId="744FA312" w14:textId="77777777" w:rsidR="00001554" w:rsidRPr="007A1109" w:rsidRDefault="00001554" w:rsidP="00001554">
      <w:pPr>
        <w:rPr>
          <w:rFonts w:ascii="Arial" w:hAnsi="Arial" w:cs="Arial"/>
          <w:sz w:val="22"/>
          <w:szCs w:val="22"/>
        </w:rPr>
      </w:pPr>
    </w:p>
    <w:p w14:paraId="2E2FD117" w14:textId="77777777" w:rsidR="00001554" w:rsidRPr="007A1109" w:rsidRDefault="00001554" w:rsidP="00001554">
      <w:pPr>
        <w:rPr>
          <w:rFonts w:ascii="Arial" w:hAnsi="Arial" w:cs="Arial"/>
          <w:sz w:val="22"/>
          <w:szCs w:val="22"/>
        </w:rPr>
      </w:pPr>
    </w:p>
    <w:p w14:paraId="645A647D" w14:textId="77777777" w:rsidR="00455401" w:rsidRPr="00E65619" w:rsidRDefault="00455401" w:rsidP="00455401">
      <w:pPr>
        <w:jc w:val="center"/>
        <w:rPr>
          <w:rFonts w:ascii="Arial" w:hAnsi="Arial" w:cs="Arial"/>
          <w:b/>
          <w:sz w:val="32"/>
          <w:szCs w:val="32"/>
        </w:rPr>
      </w:pPr>
      <w:r>
        <w:rPr>
          <w:rFonts w:ascii="Arial" w:hAnsi="Arial" w:cs="Arial"/>
          <w:b/>
          <w:sz w:val="32"/>
          <w:szCs w:val="32"/>
        </w:rPr>
        <w:t>Chủ đề</w:t>
      </w:r>
      <w:r w:rsidRPr="00E65619">
        <w:rPr>
          <w:rFonts w:ascii="Arial" w:hAnsi="Arial" w:cs="Arial"/>
          <w:b/>
          <w:sz w:val="32"/>
          <w:szCs w:val="32"/>
        </w:rPr>
        <w:t xml:space="preserve"> 3</w:t>
      </w:r>
      <w:r>
        <w:rPr>
          <w:rFonts w:ascii="Arial" w:hAnsi="Arial" w:cs="Arial"/>
          <w:b/>
          <w:sz w:val="32"/>
          <w:szCs w:val="32"/>
        </w:rPr>
        <w:t>:</w:t>
      </w:r>
      <w:r w:rsidRPr="00E65619">
        <w:rPr>
          <w:rFonts w:ascii="Arial" w:hAnsi="Arial" w:cs="Arial"/>
          <w:b/>
          <w:sz w:val="32"/>
          <w:szCs w:val="32"/>
        </w:rPr>
        <w:t xml:space="preserve"> </w:t>
      </w:r>
      <w:r>
        <w:rPr>
          <w:rFonts w:ascii="Arial" w:hAnsi="Arial" w:cs="Arial"/>
          <w:b/>
          <w:sz w:val="32"/>
          <w:szCs w:val="32"/>
        </w:rPr>
        <w:t>Lúa gạo và Gia vị</w:t>
      </w:r>
    </w:p>
    <w:p w14:paraId="7ACDEF77" w14:textId="77777777" w:rsidR="00455401" w:rsidRPr="00E65619" w:rsidRDefault="00455401" w:rsidP="00455401">
      <w:pPr>
        <w:jc w:val="center"/>
        <w:rPr>
          <w:rFonts w:ascii="Arial" w:hAnsi="Arial" w:cs="Arial"/>
          <w:b/>
          <w:sz w:val="32"/>
          <w:szCs w:val="32"/>
        </w:rPr>
      </w:pPr>
    </w:p>
    <w:p w14:paraId="4968A330" w14:textId="77777777" w:rsidR="00455401" w:rsidRPr="007A1109" w:rsidRDefault="00455401" w:rsidP="00455401">
      <w:pPr>
        <w:jc w:val="center"/>
        <w:rPr>
          <w:rFonts w:ascii="Arial" w:hAnsi="Arial" w:cs="Arial"/>
          <w:b/>
          <w:i/>
          <w:sz w:val="32"/>
          <w:szCs w:val="32"/>
        </w:rPr>
      </w:pPr>
      <w:r>
        <w:rPr>
          <w:rFonts w:ascii="Arial" w:hAnsi="Arial" w:cs="Arial"/>
          <w:b/>
          <w:i/>
          <w:sz w:val="32"/>
          <w:szCs w:val="32"/>
        </w:rPr>
        <w:t>Bài</w:t>
      </w:r>
      <w:r w:rsidRPr="007A1109">
        <w:rPr>
          <w:rFonts w:ascii="Arial" w:hAnsi="Arial" w:cs="Arial"/>
          <w:b/>
          <w:i/>
          <w:sz w:val="32"/>
          <w:szCs w:val="32"/>
        </w:rPr>
        <w:t xml:space="preserve"> 3: </w:t>
      </w:r>
      <w:r w:rsidRPr="00EE080D">
        <w:rPr>
          <w:rFonts w:ascii="Arial" w:hAnsi="Arial" w:cs="Arial"/>
          <w:b/>
          <w:i/>
          <w:sz w:val="32"/>
          <w:szCs w:val="32"/>
        </w:rPr>
        <w:t>Thức ăn, Sức khoẻ và Chữa bệnh</w:t>
      </w:r>
    </w:p>
    <w:p w14:paraId="5ACCFD88" w14:textId="2541B21A" w:rsidR="00001554" w:rsidRPr="007A1109" w:rsidRDefault="00001554" w:rsidP="00001554">
      <w:pPr>
        <w:jc w:val="center"/>
        <w:rPr>
          <w:rFonts w:ascii="Arial" w:hAnsi="Arial" w:cs="Arial"/>
          <w:b/>
          <w:i/>
          <w:sz w:val="32"/>
          <w:szCs w:val="32"/>
        </w:rPr>
      </w:pPr>
    </w:p>
    <w:p w14:paraId="05272C91" w14:textId="77777777" w:rsidR="00001554" w:rsidRPr="007A1109" w:rsidRDefault="00001554" w:rsidP="00001554">
      <w:pPr>
        <w:jc w:val="center"/>
        <w:rPr>
          <w:rFonts w:ascii="Arial" w:hAnsi="Arial" w:cs="Arial"/>
          <w:b/>
          <w:sz w:val="32"/>
          <w:szCs w:val="32"/>
        </w:rPr>
      </w:pPr>
    </w:p>
    <w:p w14:paraId="4AE56834" w14:textId="1D997098" w:rsidR="00001554" w:rsidRPr="007A1109" w:rsidRDefault="00455401" w:rsidP="00001554">
      <w:pPr>
        <w:jc w:val="center"/>
        <w:rPr>
          <w:rFonts w:ascii="Arial" w:hAnsi="Arial" w:cs="Arial"/>
          <w:b/>
          <w:sz w:val="32"/>
          <w:szCs w:val="32"/>
        </w:rPr>
      </w:pPr>
      <w:r>
        <w:rPr>
          <w:rFonts w:ascii="Arial" w:hAnsi="Arial" w:cs="Arial"/>
          <w:b/>
          <w:sz w:val="32"/>
          <w:szCs w:val="32"/>
        </w:rPr>
        <w:t xml:space="preserve">Tài liệu và tài liệu phát tay </w:t>
      </w:r>
      <w:r w:rsidR="00001554" w:rsidRPr="007A1109">
        <w:rPr>
          <w:rFonts w:ascii="Arial" w:hAnsi="Arial" w:cs="Arial"/>
          <w:b/>
          <w:sz w:val="32"/>
          <w:szCs w:val="32"/>
        </w:rPr>
        <w:t xml:space="preserve"> </w:t>
      </w:r>
    </w:p>
    <w:p w14:paraId="5DDB6F33" w14:textId="77777777" w:rsidR="00001554" w:rsidRPr="007A1109" w:rsidRDefault="00001554">
      <w:pPr>
        <w:rPr>
          <w:rFonts w:ascii="Arial" w:hAnsi="Arial" w:cs="Arial"/>
          <w:b/>
          <w:sz w:val="32"/>
          <w:szCs w:val="32"/>
        </w:rPr>
      </w:pPr>
      <w:r w:rsidRPr="007A1109">
        <w:rPr>
          <w:rFonts w:ascii="Arial" w:hAnsi="Arial" w:cs="Arial"/>
          <w:b/>
          <w:sz w:val="32"/>
          <w:szCs w:val="32"/>
        </w:rPr>
        <w:br w:type="page"/>
      </w:r>
    </w:p>
    <w:p w14:paraId="4645EF56" w14:textId="77777777" w:rsidR="00001554" w:rsidRPr="007A1109" w:rsidRDefault="00001554" w:rsidP="00001554">
      <w:pPr>
        <w:rPr>
          <w:rFonts w:ascii="Arial" w:hAnsi="Arial" w:cs="Arial"/>
          <w:b/>
          <w:sz w:val="22"/>
          <w:szCs w:val="22"/>
        </w:rPr>
        <w:sectPr w:rsidR="00001554" w:rsidRPr="007A1109" w:rsidSect="0046607C">
          <w:pgSz w:w="11900" w:h="16840"/>
          <w:pgMar w:top="1418" w:right="1134" w:bottom="1134" w:left="1418" w:header="709" w:footer="709" w:gutter="0"/>
          <w:cols w:space="708"/>
          <w:titlePg/>
          <w:docGrid w:linePitch="400"/>
        </w:sectPr>
      </w:pPr>
    </w:p>
    <w:p w14:paraId="56F8842A" w14:textId="02482353" w:rsidR="00E32B67" w:rsidRDefault="00F53774" w:rsidP="008A1E82">
      <w:pPr>
        <w:rPr>
          <w:rFonts w:ascii="Arial" w:hAnsi="Arial" w:cs="Arial"/>
          <w:b/>
          <w:sz w:val="22"/>
          <w:szCs w:val="22"/>
          <w:lang w:val="en-GB"/>
        </w:rPr>
      </w:pPr>
      <w:r>
        <w:rPr>
          <w:rFonts w:ascii="Arial" w:hAnsi="Arial" w:cs="Arial"/>
          <w:b/>
          <w:sz w:val="22"/>
          <w:szCs w:val="22"/>
          <w:lang w:val="en-GB"/>
        </w:rPr>
        <w:t>Thuật ngữ</w:t>
      </w:r>
    </w:p>
    <w:p w14:paraId="57B5161D" w14:textId="77777777" w:rsidR="008A1E82" w:rsidRPr="007A1109" w:rsidRDefault="008A1E82" w:rsidP="008A1E82">
      <w:pPr>
        <w:rPr>
          <w:rFonts w:ascii="Arial" w:hAnsi="Arial" w:cs="Arial"/>
          <w:b/>
          <w:sz w:val="22"/>
          <w:szCs w:val="22"/>
          <w:lang w:val="en-GB"/>
        </w:rPr>
      </w:pPr>
    </w:p>
    <w:p w14:paraId="23A0C3B3" w14:textId="77777777" w:rsidR="00B30DAC" w:rsidRPr="009337EB" w:rsidRDefault="00B30DAC" w:rsidP="00B30DAC">
      <w:pPr>
        <w:spacing w:line="360" w:lineRule="auto"/>
        <w:rPr>
          <w:rFonts w:ascii="Arial" w:hAnsi="Arial" w:cs="Arial"/>
          <w:sz w:val="22"/>
          <w:szCs w:val="22"/>
          <w:lang w:val="en-GB"/>
        </w:rPr>
      </w:pPr>
      <w:r w:rsidRPr="009337EB">
        <w:rPr>
          <w:rFonts w:ascii="Arial" w:hAnsi="Arial" w:cs="Arial"/>
          <w:i/>
          <w:sz w:val="22"/>
          <w:szCs w:val="22"/>
          <w:lang w:val="en-GB"/>
        </w:rPr>
        <w:t>Ayurveda</w:t>
      </w:r>
      <w:r w:rsidRPr="009337EB">
        <w:rPr>
          <w:rFonts w:ascii="Arial" w:hAnsi="Arial" w:cs="Arial"/>
          <w:sz w:val="22"/>
          <w:szCs w:val="22"/>
          <w:lang w:val="en-GB"/>
        </w:rPr>
        <w:t xml:space="preserve"> – </w:t>
      </w:r>
      <w:r>
        <w:rPr>
          <w:rFonts w:ascii="Arial" w:hAnsi="Arial" w:cs="Arial"/>
          <w:sz w:val="22"/>
          <w:szCs w:val="22"/>
          <w:lang w:val="en-GB"/>
        </w:rPr>
        <w:t xml:space="preserve">một trong những hệ thống chữa bệnh cho toàn bộ cơ thể cổ nhất thế giới được phát triển từ hàng ngàn năm trước ở Ấn Độ. Nó dựa vào niềm tin rằng sức khoẻ và việc chăm sóc sức khoẻ tuỳ thuộc vào một chế độ cân bằng giữa tâm trí, cơ thể và tinh thần. </w:t>
      </w:r>
    </w:p>
    <w:p w14:paraId="69807F85" w14:textId="77777777" w:rsidR="00B30DAC" w:rsidRPr="009337EB" w:rsidRDefault="00B30DAC" w:rsidP="00B30DAC">
      <w:pPr>
        <w:spacing w:line="360" w:lineRule="auto"/>
        <w:rPr>
          <w:rFonts w:ascii="Arial" w:hAnsi="Arial" w:cs="Arial"/>
          <w:sz w:val="22"/>
          <w:szCs w:val="22"/>
          <w:lang w:val="en-GB"/>
        </w:rPr>
      </w:pPr>
      <w:r>
        <w:rPr>
          <w:rFonts w:ascii="Arial" w:hAnsi="Arial" w:cs="Arial"/>
          <w:sz w:val="22"/>
          <w:szCs w:val="22"/>
          <w:lang w:val="en-GB"/>
        </w:rPr>
        <w:t>bệnh khớp</w:t>
      </w:r>
      <w:r w:rsidRPr="009337EB">
        <w:rPr>
          <w:rFonts w:ascii="Arial" w:hAnsi="Arial" w:cs="Arial"/>
          <w:sz w:val="22"/>
          <w:szCs w:val="22"/>
          <w:lang w:val="en-GB"/>
        </w:rPr>
        <w:t xml:space="preserve"> – </w:t>
      </w:r>
      <w:r>
        <w:rPr>
          <w:rFonts w:ascii="Arial" w:hAnsi="Arial" w:cs="Arial"/>
          <w:sz w:val="22"/>
          <w:szCs w:val="22"/>
          <w:lang w:val="en-GB"/>
        </w:rPr>
        <w:t>đau hoặc bệnh ở khớp</w:t>
      </w:r>
      <w:r w:rsidRPr="009337EB">
        <w:rPr>
          <w:rFonts w:ascii="Arial" w:hAnsi="Arial" w:cs="Arial"/>
          <w:sz w:val="22"/>
          <w:szCs w:val="22"/>
          <w:lang w:val="en-GB"/>
        </w:rPr>
        <w:t xml:space="preserve">. </w:t>
      </w:r>
    </w:p>
    <w:p w14:paraId="01A8F4D3" w14:textId="77777777" w:rsidR="00B30DAC" w:rsidRPr="009337EB" w:rsidRDefault="00B30DAC" w:rsidP="00B30DAC">
      <w:pPr>
        <w:spacing w:line="360" w:lineRule="auto"/>
        <w:rPr>
          <w:rFonts w:ascii="Arial" w:hAnsi="Arial" w:cs="Arial"/>
          <w:sz w:val="22"/>
          <w:szCs w:val="22"/>
        </w:rPr>
      </w:pPr>
      <w:r w:rsidRPr="009337EB">
        <w:rPr>
          <w:rFonts w:ascii="Arial" w:hAnsi="Arial" w:cs="Arial"/>
          <w:i/>
          <w:sz w:val="22"/>
          <w:szCs w:val="22"/>
        </w:rPr>
        <w:t>asam jawa</w:t>
      </w:r>
      <w:r>
        <w:rPr>
          <w:rFonts w:ascii="Arial" w:hAnsi="Arial" w:cs="Arial"/>
          <w:sz w:val="22"/>
          <w:szCs w:val="22"/>
        </w:rPr>
        <w:t xml:space="preserve"> – me</w:t>
      </w:r>
      <w:r w:rsidRPr="009337EB">
        <w:rPr>
          <w:rFonts w:ascii="Arial" w:hAnsi="Arial" w:cs="Arial"/>
          <w:sz w:val="22"/>
          <w:szCs w:val="22"/>
        </w:rPr>
        <w:t xml:space="preserve">. </w:t>
      </w:r>
    </w:p>
    <w:p w14:paraId="49C4FE85" w14:textId="77777777" w:rsidR="00B30DAC" w:rsidRPr="009337EB" w:rsidRDefault="00B30DAC" w:rsidP="00B30DAC">
      <w:pPr>
        <w:spacing w:line="360" w:lineRule="auto"/>
        <w:rPr>
          <w:rFonts w:ascii="Arial" w:hAnsi="Arial" w:cs="Arial"/>
          <w:iCs/>
          <w:sz w:val="22"/>
          <w:szCs w:val="22"/>
        </w:rPr>
      </w:pPr>
      <w:r w:rsidRPr="009337EB">
        <w:rPr>
          <w:rFonts w:ascii="Arial" w:hAnsi="Arial" w:cs="Arial"/>
          <w:i/>
          <w:iCs/>
          <w:sz w:val="22"/>
          <w:szCs w:val="22"/>
        </w:rPr>
        <w:t xml:space="preserve">batik kebaya </w:t>
      </w:r>
      <w:r w:rsidRPr="009337EB">
        <w:rPr>
          <w:rFonts w:ascii="Arial" w:hAnsi="Arial" w:cs="Arial"/>
          <w:iCs/>
          <w:sz w:val="22"/>
          <w:szCs w:val="22"/>
        </w:rPr>
        <w:t xml:space="preserve">– </w:t>
      </w:r>
      <w:r w:rsidRPr="009337EB">
        <w:rPr>
          <w:rFonts w:ascii="Arial" w:hAnsi="Arial" w:cs="Arial"/>
          <w:i/>
          <w:iCs/>
          <w:sz w:val="22"/>
          <w:szCs w:val="22"/>
        </w:rPr>
        <w:t>kebaya</w:t>
      </w:r>
      <w:r>
        <w:rPr>
          <w:rFonts w:ascii="Arial" w:hAnsi="Arial" w:cs="Arial"/>
          <w:iCs/>
          <w:sz w:val="22"/>
          <w:szCs w:val="22"/>
        </w:rPr>
        <w:t xml:space="preserve"> là váy-áo choàng truyền thống của Indonesia và những người phụ nữ Indonesia, Malaysia, Brunei, Myanamar, Singapore và nam Thái Lan, Cam-pu-chia và Philippines sử dụng. </w:t>
      </w:r>
      <w:r w:rsidRPr="009337EB">
        <w:rPr>
          <w:rFonts w:ascii="Arial" w:hAnsi="Arial" w:cs="Arial"/>
          <w:i/>
          <w:iCs/>
          <w:sz w:val="22"/>
          <w:szCs w:val="22"/>
        </w:rPr>
        <w:t>Batik</w:t>
      </w:r>
      <w:r>
        <w:rPr>
          <w:rFonts w:ascii="Arial" w:hAnsi="Arial" w:cs="Arial"/>
          <w:iCs/>
          <w:sz w:val="22"/>
          <w:szCs w:val="22"/>
        </w:rPr>
        <w:t xml:space="preserve"> là kỹ thuật nhuộm vải bằng sáp ong. </w:t>
      </w:r>
    </w:p>
    <w:p w14:paraId="2565132E" w14:textId="77777777" w:rsidR="00B30DAC" w:rsidRPr="009337EB" w:rsidRDefault="00B30DAC" w:rsidP="00B30DAC">
      <w:pPr>
        <w:spacing w:line="360" w:lineRule="auto"/>
        <w:rPr>
          <w:rFonts w:ascii="Arial" w:hAnsi="Arial" w:cs="Arial"/>
          <w:sz w:val="22"/>
          <w:szCs w:val="22"/>
          <w:lang w:val="en-GB"/>
        </w:rPr>
      </w:pPr>
      <w:r>
        <w:rPr>
          <w:rFonts w:ascii="Arial" w:hAnsi="Arial" w:cs="Arial"/>
          <w:sz w:val="22"/>
          <w:szCs w:val="22"/>
          <w:lang w:val="en-GB"/>
        </w:rPr>
        <w:t xml:space="preserve">mật </w:t>
      </w:r>
      <w:r w:rsidRPr="009337EB">
        <w:rPr>
          <w:rFonts w:ascii="Arial" w:hAnsi="Arial" w:cs="Arial"/>
          <w:sz w:val="22"/>
          <w:szCs w:val="22"/>
          <w:lang w:val="en-GB"/>
        </w:rPr>
        <w:t xml:space="preserve">– </w:t>
      </w:r>
      <w:r>
        <w:rPr>
          <w:rFonts w:ascii="Arial" w:hAnsi="Arial" w:cs="Arial"/>
          <w:sz w:val="22"/>
          <w:szCs w:val="22"/>
          <w:lang w:val="en-GB"/>
        </w:rPr>
        <w:t xml:space="preserve">chất lỏng màu xanh sẫm hoặc vàng nâu do gan sinh ra. Mật giúp cho tiêu hoá. </w:t>
      </w:r>
    </w:p>
    <w:p w14:paraId="319D8901" w14:textId="77777777" w:rsidR="00B30DAC" w:rsidRPr="009337EB" w:rsidRDefault="00B30DAC" w:rsidP="00B30DAC">
      <w:pPr>
        <w:spacing w:line="360" w:lineRule="auto"/>
        <w:rPr>
          <w:rFonts w:ascii="Arial" w:hAnsi="Arial" w:cs="Arial"/>
          <w:sz w:val="22"/>
          <w:szCs w:val="22"/>
          <w:lang w:val="en-GB"/>
        </w:rPr>
      </w:pPr>
      <w:r>
        <w:rPr>
          <w:rFonts w:ascii="Arial" w:hAnsi="Arial" w:cs="Arial"/>
          <w:sz w:val="22"/>
          <w:szCs w:val="22"/>
          <w:lang w:val="en-GB"/>
        </w:rPr>
        <w:t xml:space="preserve">hay giận giữ </w:t>
      </w:r>
      <w:r w:rsidRPr="009337EB">
        <w:rPr>
          <w:rFonts w:ascii="Arial" w:hAnsi="Arial" w:cs="Arial"/>
          <w:sz w:val="22"/>
          <w:szCs w:val="22"/>
          <w:lang w:val="en-GB"/>
        </w:rPr>
        <w:t xml:space="preserve">– </w:t>
      </w:r>
      <w:r>
        <w:rPr>
          <w:rFonts w:ascii="Arial" w:hAnsi="Arial" w:cs="Arial"/>
          <w:sz w:val="22"/>
          <w:szCs w:val="22"/>
          <w:lang w:val="en-GB"/>
        </w:rPr>
        <w:t>nóng nảy hoặc cáu kỉnh</w:t>
      </w:r>
      <w:r w:rsidRPr="009337EB">
        <w:rPr>
          <w:rFonts w:ascii="Arial" w:hAnsi="Arial" w:cs="Arial"/>
          <w:sz w:val="22"/>
          <w:szCs w:val="22"/>
          <w:lang w:val="en-GB"/>
        </w:rPr>
        <w:t xml:space="preserve"> </w:t>
      </w:r>
    </w:p>
    <w:p w14:paraId="039DB52C" w14:textId="77777777" w:rsidR="00B30DAC" w:rsidRPr="009337EB" w:rsidRDefault="00B30DAC" w:rsidP="00B30DAC">
      <w:pPr>
        <w:spacing w:line="360" w:lineRule="auto"/>
        <w:rPr>
          <w:rFonts w:ascii="Arial" w:hAnsi="Arial" w:cs="Arial"/>
          <w:sz w:val="22"/>
          <w:szCs w:val="22"/>
          <w:lang w:val="en-GB"/>
        </w:rPr>
      </w:pPr>
      <w:r>
        <w:rPr>
          <w:rFonts w:ascii="Arial" w:hAnsi="Arial" w:cs="Arial"/>
          <w:sz w:val="22"/>
          <w:szCs w:val="22"/>
          <w:lang w:val="en-GB"/>
        </w:rPr>
        <w:t>ở cữ</w:t>
      </w:r>
      <w:r w:rsidRPr="009337EB">
        <w:rPr>
          <w:rFonts w:ascii="Arial" w:hAnsi="Arial" w:cs="Arial"/>
          <w:sz w:val="22"/>
          <w:szCs w:val="22"/>
          <w:lang w:val="en-GB"/>
        </w:rPr>
        <w:t>– t</w:t>
      </w:r>
      <w:r>
        <w:rPr>
          <w:rFonts w:ascii="Arial" w:hAnsi="Arial" w:cs="Arial"/>
          <w:sz w:val="22"/>
          <w:szCs w:val="22"/>
          <w:lang w:val="en-GB"/>
        </w:rPr>
        <w:t>huật ngữ được sử dụng để mô tả khoảng thời gian sau khi người phụ nữ em bé.</w:t>
      </w:r>
      <w:r w:rsidRPr="009337EB">
        <w:rPr>
          <w:rFonts w:ascii="Arial" w:hAnsi="Arial" w:cs="Arial"/>
          <w:sz w:val="22"/>
          <w:szCs w:val="22"/>
          <w:lang w:val="en-GB"/>
        </w:rPr>
        <w:t xml:space="preserve"> </w:t>
      </w:r>
      <w:r>
        <w:rPr>
          <w:rFonts w:ascii="Arial" w:hAnsi="Arial" w:cs="Arial"/>
          <w:sz w:val="22"/>
          <w:szCs w:val="22"/>
          <w:lang w:val="en-GB"/>
        </w:rPr>
        <w:t xml:space="preserve">Thời kỳ ở cữ của người phụ nữ sau khi sinh được thực hiện ở một số nền văn hoá châu Á. </w:t>
      </w:r>
    </w:p>
    <w:p w14:paraId="543C093D" w14:textId="77777777" w:rsidR="00B30DAC" w:rsidRPr="009337EB" w:rsidRDefault="00B30DAC" w:rsidP="00B30DAC">
      <w:pPr>
        <w:spacing w:line="360" w:lineRule="auto"/>
        <w:rPr>
          <w:rFonts w:ascii="Arial" w:hAnsi="Arial" w:cs="Arial"/>
          <w:sz w:val="22"/>
          <w:szCs w:val="22"/>
          <w:lang w:val="en-GB"/>
        </w:rPr>
      </w:pPr>
      <w:r w:rsidRPr="009337EB">
        <w:rPr>
          <w:rFonts w:ascii="Arial" w:hAnsi="Arial" w:cs="Arial"/>
          <w:i/>
          <w:sz w:val="22"/>
          <w:szCs w:val="22"/>
          <w:lang w:val="en-GB"/>
        </w:rPr>
        <w:t xml:space="preserve">curcuma longa – </w:t>
      </w:r>
      <w:r>
        <w:rPr>
          <w:rFonts w:ascii="Arial" w:hAnsi="Arial" w:cs="Arial"/>
          <w:sz w:val="22"/>
          <w:szCs w:val="22"/>
          <w:lang w:val="en-GB"/>
        </w:rPr>
        <w:t xml:space="preserve">tên khoa học của cây nghệ. </w:t>
      </w:r>
    </w:p>
    <w:p w14:paraId="1E3B421A" w14:textId="77777777" w:rsidR="00B30DAC" w:rsidRPr="009337EB" w:rsidRDefault="00B30DAC" w:rsidP="00B30DAC">
      <w:pPr>
        <w:spacing w:line="360" w:lineRule="auto"/>
        <w:rPr>
          <w:rFonts w:ascii="Arial" w:hAnsi="Arial" w:cs="Arial"/>
          <w:sz w:val="22"/>
          <w:szCs w:val="22"/>
        </w:rPr>
      </w:pPr>
      <w:r>
        <w:rPr>
          <w:rFonts w:ascii="Arial" w:hAnsi="Arial" w:cs="Arial"/>
          <w:sz w:val="22"/>
          <w:szCs w:val="22"/>
          <w:lang w:val="en-GB"/>
        </w:rPr>
        <w:t>bệnh tiểu đường</w:t>
      </w:r>
      <w:r w:rsidRPr="009337EB">
        <w:rPr>
          <w:rFonts w:ascii="Arial" w:hAnsi="Arial" w:cs="Arial"/>
          <w:sz w:val="22"/>
          <w:szCs w:val="22"/>
          <w:lang w:val="en-GB"/>
        </w:rPr>
        <w:t xml:space="preserve"> </w:t>
      </w:r>
      <w:r>
        <w:rPr>
          <w:rFonts w:ascii="Arial" w:hAnsi="Arial" w:cs="Arial"/>
          <w:sz w:val="22"/>
          <w:szCs w:val="22"/>
          <w:lang w:val="en-GB"/>
        </w:rPr>
        <w:t>–</w:t>
      </w:r>
      <w:r w:rsidRPr="009337EB">
        <w:rPr>
          <w:rFonts w:ascii="Arial" w:hAnsi="Arial" w:cs="Arial"/>
          <w:sz w:val="22"/>
          <w:szCs w:val="22"/>
          <w:lang w:val="en-GB"/>
        </w:rPr>
        <w:t xml:space="preserve"> </w:t>
      </w:r>
      <w:r>
        <w:rPr>
          <w:rFonts w:ascii="Arial" w:hAnsi="Arial" w:cs="Arial"/>
          <w:sz w:val="22"/>
          <w:szCs w:val="22"/>
        </w:rPr>
        <w:t>một nhóm bệnh rối loạn chuyển hoá, ở đó người có đường trong máu cao do việc sản sinh insulin không đủ, hoặc do các tế bào không đáp ứng với insulin, hoặc cả hai</w:t>
      </w:r>
      <w:r w:rsidRPr="009337EB">
        <w:rPr>
          <w:rFonts w:ascii="Arial" w:hAnsi="Arial" w:cs="Arial"/>
          <w:sz w:val="22"/>
          <w:szCs w:val="22"/>
        </w:rPr>
        <w:t>.</w:t>
      </w:r>
    </w:p>
    <w:p w14:paraId="6263AA39" w14:textId="77777777" w:rsidR="00B30DAC" w:rsidRPr="009337EB" w:rsidRDefault="00B30DAC" w:rsidP="00B30DAC">
      <w:pPr>
        <w:spacing w:line="360" w:lineRule="auto"/>
        <w:rPr>
          <w:rFonts w:ascii="Arial" w:hAnsi="Arial" w:cs="Arial"/>
          <w:iCs/>
          <w:sz w:val="22"/>
          <w:szCs w:val="22"/>
          <w:lang w:val="en-GB"/>
        </w:rPr>
      </w:pPr>
      <w:r w:rsidRPr="009337EB">
        <w:rPr>
          <w:rFonts w:ascii="Arial" w:hAnsi="Arial" w:cs="Arial"/>
          <w:i/>
          <w:iCs/>
          <w:sz w:val="22"/>
          <w:szCs w:val="22"/>
          <w:lang w:val="en-GB"/>
        </w:rPr>
        <w:t xml:space="preserve">galangal – </w:t>
      </w:r>
      <w:r>
        <w:rPr>
          <w:rFonts w:ascii="Arial" w:hAnsi="Arial" w:cs="Arial"/>
          <w:iCs/>
          <w:sz w:val="22"/>
          <w:szCs w:val="22"/>
          <w:lang w:val="en-GB"/>
        </w:rPr>
        <w:t xml:space="preserve">rễ cây họ gừng. </w:t>
      </w:r>
    </w:p>
    <w:p w14:paraId="24863130" w14:textId="77777777" w:rsidR="00B30DAC" w:rsidRPr="009337EB" w:rsidRDefault="00B30DAC" w:rsidP="00B30DAC">
      <w:pPr>
        <w:spacing w:line="360" w:lineRule="auto"/>
        <w:rPr>
          <w:rFonts w:ascii="Arial" w:hAnsi="Arial" w:cs="Arial"/>
          <w:sz w:val="22"/>
          <w:szCs w:val="22"/>
        </w:rPr>
      </w:pPr>
      <w:r w:rsidRPr="009337EB">
        <w:rPr>
          <w:rFonts w:ascii="Arial" w:hAnsi="Arial" w:cs="Arial"/>
          <w:i/>
          <w:sz w:val="22"/>
          <w:szCs w:val="22"/>
        </w:rPr>
        <w:t>gula melaka</w:t>
      </w:r>
      <w:r w:rsidRPr="009337EB">
        <w:rPr>
          <w:rFonts w:ascii="Arial" w:hAnsi="Arial" w:cs="Arial"/>
          <w:sz w:val="22"/>
          <w:szCs w:val="22"/>
        </w:rPr>
        <w:t xml:space="preserve"> </w:t>
      </w:r>
      <w:r>
        <w:rPr>
          <w:rFonts w:ascii="Arial" w:hAnsi="Arial" w:cs="Arial"/>
          <w:sz w:val="22"/>
          <w:szCs w:val="22"/>
        </w:rPr>
        <w:t>–</w:t>
      </w:r>
      <w:r w:rsidRPr="009337EB">
        <w:rPr>
          <w:rFonts w:ascii="Arial" w:hAnsi="Arial" w:cs="Arial"/>
          <w:sz w:val="22"/>
          <w:szCs w:val="22"/>
        </w:rPr>
        <w:t xml:space="preserve"> </w:t>
      </w:r>
      <w:r>
        <w:rPr>
          <w:rFonts w:ascii="Arial" w:hAnsi="Arial" w:cs="Arial"/>
          <w:sz w:val="22"/>
          <w:szCs w:val="22"/>
        </w:rPr>
        <w:t xml:space="preserve">đường làm từ cây cọ dừa. </w:t>
      </w:r>
    </w:p>
    <w:p w14:paraId="4B19C82B" w14:textId="77777777" w:rsidR="00B30DAC" w:rsidRPr="009337EB" w:rsidRDefault="00B30DAC" w:rsidP="00B30DAC">
      <w:pPr>
        <w:spacing w:line="360" w:lineRule="auto"/>
        <w:rPr>
          <w:rFonts w:ascii="Arial" w:hAnsi="Arial" w:cs="Arial"/>
          <w:sz w:val="22"/>
          <w:szCs w:val="22"/>
          <w:lang w:val="en-GB"/>
        </w:rPr>
      </w:pPr>
      <w:r>
        <w:rPr>
          <w:rFonts w:ascii="Arial" w:hAnsi="Arial" w:cs="Arial"/>
          <w:sz w:val="22"/>
          <w:szCs w:val="22"/>
          <w:lang w:val="en-GB"/>
        </w:rPr>
        <w:t>viêm gan</w:t>
      </w:r>
      <w:r w:rsidRPr="009337EB">
        <w:rPr>
          <w:rFonts w:ascii="Arial" w:hAnsi="Arial" w:cs="Arial"/>
          <w:sz w:val="22"/>
          <w:szCs w:val="22"/>
          <w:lang w:val="en-GB"/>
        </w:rPr>
        <w:t xml:space="preserve"> – </w:t>
      </w:r>
      <w:r>
        <w:rPr>
          <w:rFonts w:ascii="Arial" w:hAnsi="Arial" w:cs="Arial"/>
          <w:sz w:val="22"/>
          <w:szCs w:val="22"/>
          <w:lang w:val="en-GB"/>
        </w:rPr>
        <w:t>bệnh viêm gan</w:t>
      </w:r>
      <w:r w:rsidRPr="009337EB">
        <w:rPr>
          <w:rFonts w:ascii="Arial" w:hAnsi="Arial" w:cs="Arial"/>
          <w:sz w:val="22"/>
          <w:szCs w:val="22"/>
          <w:lang w:val="en-GB"/>
        </w:rPr>
        <w:t xml:space="preserve">. </w:t>
      </w:r>
    </w:p>
    <w:p w14:paraId="034BE46F" w14:textId="192DB9FB" w:rsidR="008A1E82" w:rsidRPr="007A1109" w:rsidRDefault="00B30DAC" w:rsidP="00922815">
      <w:pPr>
        <w:spacing w:line="360" w:lineRule="auto"/>
        <w:rPr>
          <w:rFonts w:ascii="Arial" w:hAnsi="Arial" w:cs="Arial"/>
          <w:sz w:val="22"/>
          <w:szCs w:val="22"/>
          <w:lang w:val="en-GB"/>
        </w:rPr>
      </w:pPr>
      <w:r>
        <w:rPr>
          <w:rFonts w:ascii="Arial" w:hAnsi="Arial" w:cs="Arial"/>
          <w:sz w:val="22"/>
          <w:szCs w:val="22"/>
          <w:lang w:val="en-GB"/>
        </w:rPr>
        <w:t xml:space="preserve">hệ thể dịch </w:t>
      </w:r>
      <w:r w:rsidRPr="009337EB">
        <w:rPr>
          <w:rFonts w:ascii="Arial" w:hAnsi="Arial" w:cs="Arial"/>
          <w:sz w:val="22"/>
          <w:szCs w:val="22"/>
          <w:lang w:val="en-GB"/>
        </w:rPr>
        <w:t xml:space="preserve">– </w:t>
      </w:r>
      <w:r>
        <w:rPr>
          <w:rFonts w:ascii="Arial" w:hAnsi="Arial" w:cs="Arial"/>
          <w:sz w:val="22"/>
          <w:szCs w:val="22"/>
          <w:lang w:val="en-GB"/>
        </w:rPr>
        <w:t xml:space="preserve">hệ thống y tế nêu chi tiết cấu tạo và vận hành của cơ thể con người, du nhập từ hệ thống y tế </w:t>
      </w:r>
      <w:r w:rsidRPr="009337EB">
        <w:rPr>
          <w:rFonts w:ascii="Arial" w:hAnsi="Arial" w:cs="Arial"/>
          <w:sz w:val="22"/>
          <w:szCs w:val="22"/>
          <w:lang w:val="en-GB"/>
        </w:rPr>
        <w:t>Ayurveda</w:t>
      </w:r>
      <w:r>
        <w:rPr>
          <w:rFonts w:ascii="Arial" w:hAnsi="Arial" w:cs="Arial"/>
          <w:sz w:val="22"/>
          <w:szCs w:val="22"/>
          <w:lang w:val="en-GB"/>
        </w:rPr>
        <w:t xml:space="preserve"> của Ấn Độ, và từ những nhà vật lý và triết học Hy Lạp và La Mã, cho rằng sự vượt quá hoặc thiếu hụt của một trong bốn loại dịch trong cơ thể con người sẽ trực tiếp ảnh hưởng tới tính cách và sức khoẻ của họ. </w:t>
      </w:r>
    </w:p>
    <w:p w14:paraId="3DFA2FCD" w14:textId="77777777" w:rsidR="0058440A" w:rsidRPr="009337EB" w:rsidRDefault="0058440A" w:rsidP="0058440A">
      <w:pPr>
        <w:spacing w:line="360" w:lineRule="auto"/>
        <w:rPr>
          <w:rFonts w:ascii="Arial" w:hAnsi="Arial" w:cs="Arial"/>
          <w:sz w:val="22"/>
          <w:szCs w:val="22"/>
          <w:lang w:val="en-GB"/>
        </w:rPr>
      </w:pPr>
      <w:r>
        <w:rPr>
          <w:rFonts w:ascii="Arial" w:hAnsi="Arial" w:cs="Arial"/>
          <w:sz w:val="22"/>
          <w:szCs w:val="22"/>
          <w:lang w:val="en-GB"/>
        </w:rPr>
        <w:t>dịch</w:t>
      </w:r>
      <w:r w:rsidRPr="009337EB">
        <w:rPr>
          <w:rFonts w:ascii="Arial" w:hAnsi="Arial" w:cs="Arial"/>
          <w:sz w:val="22"/>
          <w:szCs w:val="22"/>
          <w:lang w:val="en-GB"/>
        </w:rPr>
        <w:t xml:space="preserve"> </w:t>
      </w:r>
      <w:r>
        <w:rPr>
          <w:rFonts w:ascii="Arial" w:hAnsi="Arial" w:cs="Arial"/>
          <w:sz w:val="22"/>
          <w:szCs w:val="22"/>
          <w:lang w:val="en-GB"/>
        </w:rPr>
        <w:t>–</w:t>
      </w:r>
      <w:r w:rsidRPr="009337EB">
        <w:rPr>
          <w:rFonts w:ascii="Arial" w:hAnsi="Arial" w:cs="Arial"/>
          <w:sz w:val="22"/>
          <w:szCs w:val="22"/>
          <w:lang w:val="en-GB"/>
        </w:rPr>
        <w:t xml:space="preserve"> </w:t>
      </w:r>
      <w:r>
        <w:rPr>
          <w:rFonts w:ascii="Arial" w:hAnsi="Arial" w:cs="Arial"/>
          <w:sz w:val="22"/>
          <w:szCs w:val="22"/>
          <w:lang w:val="en-GB"/>
        </w:rPr>
        <w:t xml:space="preserve">trong hệ thống thể dịch, dịch là chất dịch trong con người. </w:t>
      </w:r>
    </w:p>
    <w:p w14:paraId="42088EAF" w14:textId="77777777" w:rsidR="0058440A" w:rsidRPr="009337EB" w:rsidRDefault="0058440A" w:rsidP="0058440A">
      <w:pPr>
        <w:spacing w:line="360" w:lineRule="auto"/>
        <w:rPr>
          <w:rFonts w:ascii="Arial" w:hAnsi="Arial" w:cs="Arial"/>
          <w:sz w:val="22"/>
          <w:szCs w:val="22"/>
        </w:rPr>
      </w:pPr>
      <w:r w:rsidRPr="009337EB">
        <w:rPr>
          <w:rFonts w:ascii="Arial" w:hAnsi="Arial" w:cs="Arial"/>
          <w:i/>
          <w:sz w:val="22"/>
          <w:szCs w:val="22"/>
        </w:rPr>
        <w:t>jamu</w:t>
      </w:r>
      <w:r w:rsidRPr="009337EB">
        <w:rPr>
          <w:rFonts w:ascii="Arial" w:hAnsi="Arial" w:cs="Arial"/>
          <w:sz w:val="22"/>
          <w:szCs w:val="22"/>
        </w:rPr>
        <w:t xml:space="preserve"> – </w:t>
      </w:r>
      <w:r>
        <w:rPr>
          <w:rFonts w:ascii="Arial" w:hAnsi="Arial" w:cs="Arial"/>
          <w:sz w:val="22"/>
          <w:szCs w:val="22"/>
        </w:rPr>
        <w:t xml:space="preserve">bài thuốc lá truyền thống ở </w:t>
      </w:r>
      <w:r w:rsidRPr="009337EB">
        <w:rPr>
          <w:rFonts w:ascii="Arial" w:hAnsi="Arial" w:cs="Arial"/>
          <w:sz w:val="22"/>
          <w:szCs w:val="22"/>
        </w:rPr>
        <w:t xml:space="preserve">Indonesia. </w:t>
      </w:r>
    </w:p>
    <w:p w14:paraId="5D56A6CA" w14:textId="77777777" w:rsidR="0058440A" w:rsidRPr="009337EB" w:rsidRDefault="0058440A" w:rsidP="0058440A">
      <w:pPr>
        <w:spacing w:line="360" w:lineRule="auto"/>
        <w:rPr>
          <w:rFonts w:ascii="Arial" w:hAnsi="Arial" w:cs="Arial"/>
          <w:sz w:val="22"/>
          <w:szCs w:val="22"/>
        </w:rPr>
      </w:pPr>
      <w:r w:rsidRPr="009337EB">
        <w:rPr>
          <w:rFonts w:ascii="Arial" w:hAnsi="Arial" w:cs="Arial"/>
          <w:i/>
          <w:iCs/>
          <w:sz w:val="22"/>
          <w:szCs w:val="22"/>
        </w:rPr>
        <w:t xml:space="preserve">Jamu Gendong – gendong </w:t>
      </w:r>
      <w:r>
        <w:rPr>
          <w:rFonts w:ascii="Arial" w:hAnsi="Arial" w:cs="Arial"/>
          <w:iCs/>
          <w:sz w:val="22"/>
          <w:szCs w:val="22"/>
        </w:rPr>
        <w:t>có nghĩa là địu</w:t>
      </w:r>
      <w:r w:rsidRPr="009337EB">
        <w:rPr>
          <w:rFonts w:ascii="Arial" w:hAnsi="Arial" w:cs="Arial"/>
          <w:iCs/>
          <w:sz w:val="22"/>
          <w:szCs w:val="22"/>
        </w:rPr>
        <w:t xml:space="preserve">. </w:t>
      </w:r>
      <w:r w:rsidRPr="009337EB">
        <w:rPr>
          <w:rFonts w:ascii="Arial" w:hAnsi="Arial" w:cs="Arial"/>
          <w:i/>
          <w:iCs/>
          <w:sz w:val="22"/>
          <w:szCs w:val="22"/>
        </w:rPr>
        <w:t xml:space="preserve">Jamu Gendong </w:t>
      </w:r>
      <w:r>
        <w:rPr>
          <w:rFonts w:ascii="Arial" w:hAnsi="Arial" w:cs="Arial"/>
          <w:iCs/>
          <w:sz w:val="22"/>
          <w:szCs w:val="22"/>
        </w:rPr>
        <w:t>có nghĩa là</w:t>
      </w:r>
      <w:r w:rsidRPr="009337EB">
        <w:rPr>
          <w:rFonts w:ascii="Arial" w:hAnsi="Arial" w:cs="Arial"/>
          <w:iCs/>
          <w:sz w:val="22"/>
          <w:szCs w:val="22"/>
        </w:rPr>
        <w:t xml:space="preserve"> </w:t>
      </w:r>
      <w:r w:rsidRPr="009337EB">
        <w:rPr>
          <w:rFonts w:ascii="Arial" w:hAnsi="Arial" w:cs="Arial"/>
          <w:i/>
          <w:iCs/>
          <w:sz w:val="22"/>
          <w:szCs w:val="22"/>
        </w:rPr>
        <w:t>jamu</w:t>
      </w:r>
      <w:r w:rsidRPr="009337EB">
        <w:rPr>
          <w:rFonts w:ascii="Arial" w:hAnsi="Arial" w:cs="Arial"/>
          <w:iCs/>
          <w:sz w:val="22"/>
          <w:szCs w:val="22"/>
        </w:rPr>
        <w:t xml:space="preserve"> </w:t>
      </w:r>
      <w:r>
        <w:rPr>
          <w:rFonts w:ascii="Arial" w:hAnsi="Arial" w:cs="Arial"/>
          <w:iCs/>
          <w:sz w:val="22"/>
          <w:szCs w:val="22"/>
        </w:rPr>
        <w:t>được địu</w:t>
      </w:r>
      <w:r w:rsidRPr="009337EB">
        <w:rPr>
          <w:rFonts w:ascii="Arial" w:hAnsi="Arial" w:cs="Arial"/>
          <w:iCs/>
          <w:sz w:val="22"/>
          <w:szCs w:val="22"/>
        </w:rPr>
        <w:t xml:space="preserve">. </w:t>
      </w:r>
    </w:p>
    <w:p w14:paraId="60497DB4" w14:textId="77777777" w:rsidR="0058440A" w:rsidRPr="009337EB" w:rsidRDefault="0058440A" w:rsidP="0058440A">
      <w:pPr>
        <w:spacing w:line="360" w:lineRule="auto"/>
        <w:rPr>
          <w:rFonts w:ascii="Arial" w:hAnsi="Arial" w:cs="Arial"/>
          <w:sz w:val="22"/>
          <w:szCs w:val="22"/>
        </w:rPr>
      </w:pPr>
      <w:r w:rsidRPr="009337EB">
        <w:rPr>
          <w:rFonts w:ascii="Arial" w:hAnsi="Arial" w:cs="Arial"/>
          <w:i/>
          <w:sz w:val="22"/>
          <w:szCs w:val="22"/>
        </w:rPr>
        <w:t xml:space="preserve">kunyit – </w:t>
      </w:r>
      <w:r>
        <w:rPr>
          <w:rFonts w:ascii="Arial" w:hAnsi="Arial" w:cs="Arial"/>
          <w:sz w:val="22"/>
          <w:szCs w:val="22"/>
        </w:rPr>
        <w:t>gừng</w:t>
      </w:r>
    </w:p>
    <w:p w14:paraId="7E6858EC" w14:textId="77777777" w:rsidR="0058440A" w:rsidRPr="0076409E" w:rsidRDefault="0058440A" w:rsidP="0058440A">
      <w:pPr>
        <w:spacing w:line="360" w:lineRule="auto"/>
        <w:rPr>
          <w:rFonts w:ascii="Arial" w:hAnsi="Arial" w:cs="Arial"/>
          <w:sz w:val="22"/>
          <w:szCs w:val="22"/>
          <w:lang w:val="en-GB"/>
        </w:rPr>
      </w:pPr>
      <w:r w:rsidRPr="0076409E">
        <w:rPr>
          <w:rFonts w:ascii="Arial" w:hAnsi="Arial" w:cs="Arial"/>
          <w:sz w:val="22"/>
          <w:szCs w:val="22"/>
          <w:lang w:val="en-GB"/>
        </w:rPr>
        <w:t xml:space="preserve">sả – một loại cây trong họ cỏ. Nó có một hương vị chanh tinh tế và được sử dụng rộng rãi như là một loại </w:t>
      </w:r>
      <w:r>
        <w:rPr>
          <w:rFonts w:ascii="Arial" w:hAnsi="Arial" w:cs="Arial"/>
          <w:sz w:val="22"/>
          <w:szCs w:val="22"/>
          <w:lang w:val="en-GB"/>
        </w:rPr>
        <w:t>gia vị dùng để</w:t>
      </w:r>
      <w:r w:rsidRPr="0076409E">
        <w:rPr>
          <w:rFonts w:ascii="Arial" w:hAnsi="Arial" w:cs="Arial"/>
          <w:sz w:val="22"/>
          <w:szCs w:val="22"/>
          <w:lang w:val="en-GB"/>
        </w:rPr>
        <w:t xml:space="preserve"> nấu nướng trong ẩm thực châu Á. Nó cũng được sử dụng như một loại thảo dược ở Ấn Độ.</w:t>
      </w:r>
    </w:p>
    <w:p w14:paraId="04286394" w14:textId="77777777" w:rsidR="0058440A" w:rsidRPr="009337EB" w:rsidRDefault="0058440A" w:rsidP="0058440A">
      <w:pPr>
        <w:spacing w:line="360" w:lineRule="auto"/>
        <w:rPr>
          <w:rFonts w:ascii="Arial" w:hAnsi="Arial" w:cs="Arial"/>
          <w:iCs/>
          <w:sz w:val="22"/>
          <w:szCs w:val="22"/>
        </w:rPr>
      </w:pPr>
      <w:r w:rsidRPr="009337EB">
        <w:rPr>
          <w:rFonts w:ascii="Arial" w:hAnsi="Arial" w:cs="Arial"/>
          <w:i/>
          <w:iCs/>
          <w:sz w:val="22"/>
          <w:szCs w:val="22"/>
        </w:rPr>
        <w:t xml:space="preserve">Mbok Jamu – Mbok </w:t>
      </w:r>
      <w:r>
        <w:rPr>
          <w:rFonts w:ascii="Arial" w:hAnsi="Arial" w:cs="Arial"/>
          <w:iCs/>
          <w:sz w:val="22"/>
          <w:szCs w:val="22"/>
        </w:rPr>
        <w:t>là một loại trang phục của người phụ nữ Java cổ</w:t>
      </w:r>
      <w:r w:rsidRPr="009337EB">
        <w:rPr>
          <w:rFonts w:ascii="Arial" w:hAnsi="Arial" w:cs="Arial"/>
          <w:iCs/>
          <w:sz w:val="22"/>
          <w:szCs w:val="22"/>
        </w:rPr>
        <w:t xml:space="preserve">. </w:t>
      </w:r>
      <w:r w:rsidRPr="009337EB">
        <w:rPr>
          <w:rFonts w:ascii="Arial" w:hAnsi="Arial" w:cs="Arial"/>
          <w:i/>
          <w:iCs/>
          <w:sz w:val="22"/>
          <w:szCs w:val="22"/>
        </w:rPr>
        <w:t xml:space="preserve">Mbok Jamu </w:t>
      </w:r>
      <w:r>
        <w:rPr>
          <w:rFonts w:ascii="Arial" w:hAnsi="Arial" w:cs="Arial"/>
          <w:iCs/>
          <w:sz w:val="22"/>
          <w:szCs w:val="22"/>
        </w:rPr>
        <w:t xml:space="preserve">có nghĩa là người phụ nữ Java lớn tuổi bán </w:t>
      </w:r>
      <w:r w:rsidRPr="009337EB">
        <w:rPr>
          <w:rFonts w:ascii="Arial" w:hAnsi="Arial" w:cs="Arial"/>
          <w:i/>
          <w:iCs/>
          <w:sz w:val="22"/>
          <w:szCs w:val="22"/>
        </w:rPr>
        <w:t>jamu</w:t>
      </w:r>
      <w:r w:rsidRPr="009337EB">
        <w:rPr>
          <w:rFonts w:ascii="Arial" w:hAnsi="Arial" w:cs="Arial"/>
          <w:iCs/>
          <w:sz w:val="22"/>
          <w:szCs w:val="22"/>
        </w:rPr>
        <w:t xml:space="preserve">. </w:t>
      </w:r>
    </w:p>
    <w:p w14:paraId="1C80D266" w14:textId="77777777" w:rsidR="0058440A" w:rsidRPr="009337EB" w:rsidRDefault="0058440A" w:rsidP="0058440A">
      <w:pPr>
        <w:spacing w:line="360" w:lineRule="auto"/>
        <w:rPr>
          <w:rFonts w:ascii="Arial" w:hAnsi="Arial" w:cs="Arial"/>
          <w:sz w:val="22"/>
          <w:szCs w:val="22"/>
          <w:lang w:val="en-GB"/>
        </w:rPr>
      </w:pPr>
      <w:r>
        <w:rPr>
          <w:rFonts w:ascii="Arial" w:hAnsi="Arial" w:cs="Arial"/>
          <w:sz w:val="22"/>
          <w:szCs w:val="22"/>
          <w:lang w:val="en-GB"/>
        </w:rPr>
        <w:t>u uất</w:t>
      </w:r>
      <w:r w:rsidRPr="009337EB">
        <w:rPr>
          <w:rFonts w:ascii="Arial" w:hAnsi="Arial" w:cs="Arial"/>
          <w:sz w:val="22"/>
          <w:szCs w:val="22"/>
          <w:lang w:val="en-GB"/>
        </w:rPr>
        <w:t xml:space="preserve">– </w:t>
      </w:r>
      <w:r>
        <w:rPr>
          <w:rFonts w:ascii="Arial" w:hAnsi="Arial" w:cs="Arial"/>
          <w:sz w:val="22"/>
          <w:szCs w:val="22"/>
          <w:lang w:val="en-GB"/>
        </w:rPr>
        <w:t xml:space="preserve">trầm cảm về tinh thần. </w:t>
      </w:r>
    </w:p>
    <w:p w14:paraId="15145E49" w14:textId="77777777" w:rsidR="0058440A" w:rsidRPr="009337EB" w:rsidRDefault="0058440A" w:rsidP="0058440A">
      <w:pPr>
        <w:spacing w:line="360" w:lineRule="auto"/>
        <w:rPr>
          <w:rFonts w:ascii="Arial" w:hAnsi="Arial" w:cs="Arial"/>
          <w:sz w:val="22"/>
          <w:szCs w:val="22"/>
        </w:rPr>
      </w:pPr>
      <w:r>
        <w:rPr>
          <w:rFonts w:ascii="Arial" w:hAnsi="Arial" w:cs="Arial"/>
          <w:sz w:val="22"/>
          <w:szCs w:val="22"/>
        </w:rPr>
        <w:t>lãnh đạm</w:t>
      </w:r>
      <w:r w:rsidRPr="009337EB">
        <w:rPr>
          <w:rFonts w:ascii="Arial" w:hAnsi="Arial" w:cs="Arial"/>
          <w:sz w:val="22"/>
          <w:szCs w:val="22"/>
        </w:rPr>
        <w:t xml:space="preserve">- </w:t>
      </w:r>
      <w:r>
        <w:rPr>
          <w:rFonts w:ascii="Arial" w:hAnsi="Arial" w:cs="Arial"/>
          <w:sz w:val="22"/>
          <w:szCs w:val="22"/>
        </w:rPr>
        <w:t xml:space="preserve">có xu hướng vô cảm và bình tĩnh. </w:t>
      </w:r>
    </w:p>
    <w:p w14:paraId="4971D815" w14:textId="77777777" w:rsidR="0058440A" w:rsidRPr="009337EB" w:rsidRDefault="0058440A" w:rsidP="0058440A">
      <w:pPr>
        <w:spacing w:line="360" w:lineRule="auto"/>
        <w:rPr>
          <w:rFonts w:ascii="Arial" w:hAnsi="Arial" w:cs="Arial"/>
          <w:sz w:val="22"/>
          <w:szCs w:val="22"/>
          <w:lang w:val="en-GB"/>
        </w:rPr>
      </w:pPr>
      <w:r>
        <w:rPr>
          <w:rFonts w:ascii="Arial" w:hAnsi="Arial" w:cs="Arial"/>
          <w:sz w:val="22"/>
          <w:szCs w:val="22"/>
          <w:lang w:val="en-GB"/>
        </w:rPr>
        <w:t xml:space="preserve">sau khi sinh – giai đoạn sau khi sinh em bé. </w:t>
      </w:r>
    </w:p>
    <w:p w14:paraId="2F7B74FF" w14:textId="77777777" w:rsidR="0058440A" w:rsidRPr="009337EB" w:rsidRDefault="0058440A" w:rsidP="0058440A">
      <w:pPr>
        <w:spacing w:line="360" w:lineRule="auto"/>
        <w:rPr>
          <w:rFonts w:ascii="Arial" w:hAnsi="Arial" w:cs="Arial"/>
          <w:sz w:val="22"/>
          <w:szCs w:val="22"/>
        </w:rPr>
      </w:pPr>
      <w:r>
        <w:rPr>
          <w:rFonts w:ascii="Arial" w:hAnsi="Arial" w:cs="Arial"/>
          <w:sz w:val="22"/>
          <w:szCs w:val="22"/>
          <w:lang w:val="en-GB"/>
        </w:rPr>
        <w:t>chứng phong thấp –</w:t>
      </w:r>
      <w:r w:rsidRPr="009337EB">
        <w:rPr>
          <w:rFonts w:ascii="Arial" w:hAnsi="Arial" w:cs="Arial"/>
          <w:sz w:val="22"/>
          <w:szCs w:val="22"/>
          <w:lang w:val="en-GB"/>
        </w:rPr>
        <w:t xml:space="preserve"> </w:t>
      </w:r>
      <w:r>
        <w:rPr>
          <w:rFonts w:ascii="Arial" w:hAnsi="Arial" w:cs="Arial"/>
          <w:sz w:val="22"/>
          <w:szCs w:val="22"/>
          <w:lang w:val="en-GB"/>
        </w:rPr>
        <w:t xml:space="preserve">bất cứ bệnh gì gây viêm hoặc đau ở khớp, cơ hay mô sợi. </w:t>
      </w:r>
    </w:p>
    <w:p w14:paraId="2E442C89" w14:textId="77777777" w:rsidR="0058440A" w:rsidRPr="009337EB" w:rsidRDefault="0058440A" w:rsidP="0058440A">
      <w:pPr>
        <w:spacing w:line="360" w:lineRule="auto"/>
        <w:rPr>
          <w:rFonts w:ascii="Arial" w:hAnsi="Arial" w:cs="Arial"/>
          <w:sz w:val="22"/>
          <w:szCs w:val="22"/>
        </w:rPr>
      </w:pPr>
      <w:r w:rsidRPr="009337EB">
        <w:rPr>
          <w:rFonts w:ascii="Arial" w:hAnsi="Arial" w:cs="Arial"/>
          <w:sz w:val="22"/>
          <w:szCs w:val="22"/>
        </w:rPr>
        <w:t xml:space="preserve">rhizome – </w:t>
      </w:r>
      <w:r>
        <w:rPr>
          <w:rFonts w:ascii="Arial" w:hAnsi="Arial" w:cs="Arial"/>
          <w:sz w:val="22"/>
          <w:szCs w:val="22"/>
        </w:rPr>
        <w:t>rễ cây mọc dưới đất</w:t>
      </w:r>
      <w:r w:rsidRPr="009337EB">
        <w:rPr>
          <w:rFonts w:ascii="Arial" w:hAnsi="Arial" w:cs="Arial"/>
          <w:sz w:val="22"/>
          <w:szCs w:val="22"/>
        </w:rPr>
        <w:t xml:space="preserve"> </w:t>
      </w:r>
    </w:p>
    <w:p w14:paraId="086D4BB4" w14:textId="77777777" w:rsidR="0058440A" w:rsidRPr="009337EB" w:rsidRDefault="0058440A" w:rsidP="0058440A">
      <w:pPr>
        <w:spacing w:line="360" w:lineRule="auto"/>
        <w:rPr>
          <w:rFonts w:ascii="Arial" w:hAnsi="Arial" w:cs="Arial"/>
          <w:sz w:val="22"/>
          <w:szCs w:val="22"/>
          <w:lang w:val="en-GB"/>
        </w:rPr>
      </w:pPr>
      <w:r>
        <w:rPr>
          <w:rFonts w:ascii="Arial" w:hAnsi="Arial" w:cs="Arial"/>
          <w:sz w:val="22"/>
          <w:szCs w:val="22"/>
          <w:lang w:val="en-GB"/>
        </w:rPr>
        <w:t xml:space="preserve">lạc quan </w:t>
      </w:r>
      <w:r w:rsidRPr="009337EB">
        <w:rPr>
          <w:rFonts w:ascii="Arial" w:hAnsi="Arial" w:cs="Arial"/>
          <w:sz w:val="22"/>
          <w:szCs w:val="22"/>
          <w:lang w:val="en-GB"/>
        </w:rPr>
        <w:t xml:space="preserve">– </w:t>
      </w:r>
      <w:r>
        <w:rPr>
          <w:rFonts w:ascii="Arial" w:hAnsi="Arial" w:cs="Arial"/>
          <w:sz w:val="22"/>
          <w:szCs w:val="22"/>
          <w:lang w:val="en-GB"/>
        </w:rPr>
        <w:t>lạc quan hoặc tích cực</w:t>
      </w:r>
      <w:r w:rsidRPr="009337EB">
        <w:rPr>
          <w:rFonts w:ascii="Arial" w:hAnsi="Arial" w:cs="Arial"/>
          <w:sz w:val="22"/>
          <w:szCs w:val="22"/>
          <w:lang w:val="en-GB"/>
        </w:rPr>
        <w:t xml:space="preserve"> </w:t>
      </w:r>
    </w:p>
    <w:p w14:paraId="63FDFA40" w14:textId="77777777" w:rsidR="0058440A" w:rsidRPr="009337EB" w:rsidRDefault="0058440A" w:rsidP="0058440A">
      <w:pPr>
        <w:spacing w:line="360" w:lineRule="auto"/>
        <w:rPr>
          <w:rFonts w:ascii="Arial" w:hAnsi="Arial" w:cs="Arial"/>
          <w:iCs/>
          <w:sz w:val="22"/>
          <w:szCs w:val="22"/>
          <w:lang w:val="en-GB"/>
        </w:rPr>
      </w:pPr>
      <w:r>
        <w:rPr>
          <w:rFonts w:ascii="Arial" w:hAnsi="Arial" w:cs="Arial"/>
          <w:iCs/>
          <w:sz w:val="22"/>
          <w:szCs w:val="22"/>
          <w:lang w:val="en-GB"/>
        </w:rPr>
        <w:t xml:space="preserve">lưu huỳnh </w:t>
      </w:r>
      <w:r w:rsidRPr="009337EB">
        <w:rPr>
          <w:rFonts w:ascii="Arial" w:hAnsi="Arial" w:cs="Arial"/>
          <w:iCs/>
          <w:sz w:val="22"/>
          <w:szCs w:val="22"/>
          <w:lang w:val="en-GB"/>
        </w:rPr>
        <w:t xml:space="preserve">– </w:t>
      </w:r>
      <w:r>
        <w:rPr>
          <w:rFonts w:ascii="Arial" w:hAnsi="Arial" w:cs="Arial"/>
          <w:iCs/>
          <w:sz w:val="22"/>
          <w:szCs w:val="22"/>
          <w:lang w:val="en-GB"/>
        </w:rPr>
        <w:t xml:space="preserve">một nguyên tố hoá học, một tinh thể rắn màu vàng sáng khi ở nhiệt độ trong phòng. </w:t>
      </w:r>
    </w:p>
    <w:p w14:paraId="21765C7E" w14:textId="77777777" w:rsidR="0058440A" w:rsidRDefault="0058440A" w:rsidP="0058440A">
      <w:pPr>
        <w:spacing w:line="360" w:lineRule="auto"/>
        <w:rPr>
          <w:rFonts w:ascii="Arial" w:hAnsi="Arial" w:cs="Arial"/>
          <w:iCs/>
          <w:sz w:val="22"/>
          <w:szCs w:val="22"/>
          <w:lang w:val="en-GB"/>
        </w:rPr>
      </w:pPr>
      <w:r>
        <w:rPr>
          <w:rFonts w:ascii="Arial" w:hAnsi="Arial" w:cs="Arial"/>
          <w:iCs/>
          <w:sz w:val="22"/>
          <w:szCs w:val="22"/>
          <w:lang w:val="en-GB"/>
        </w:rPr>
        <w:t xml:space="preserve">me </w:t>
      </w:r>
      <w:r w:rsidRPr="009337EB">
        <w:rPr>
          <w:rFonts w:ascii="Arial" w:hAnsi="Arial" w:cs="Arial"/>
          <w:iCs/>
          <w:sz w:val="22"/>
          <w:szCs w:val="22"/>
          <w:lang w:val="en-GB"/>
        </w:rPr>
        <w:t xml:space="preserve">– </w:t>
      </w:r>
      <w:r>
        <w:rPr>
          <w:rFonts w:ascii="Arial" w:hAnsi="Arial" w:cs="Arial"/>
          <w:iCs/>
          <w:sz w:val="22"/>
          <w:szCs w:val="22"/>
          <w:lang w:val="en-GB"/>
        </w:rPr>
        <w:t xml:space="preserve">một loại quả có vỏ được sử dụng nhiều trong nấu ăn vì vị ngọt và chua của nó. </w:t>
      </w:r>
    </w:p>
    <w:p w14:paraId="7171B219" w14:textId="77777777" w:rsidR="00E32B67" w:rsidRPr="007A1109" w:rsidRDefault="00E32B67" w:rsidP="008A1E82">
      <w:pPr>
        <w:rPr>
          <w:rFonts w:ascii="Arial" w:hAnsi="Arial" w:cs="Arial"/>
          <w:sz w:val="22"/>
          <w:szCs w:val="22"/>
          <w:lang w:val="en-GB"/>
        </w:rPr>
      </w:pPr>
      <w:r w:rsidRPr="007A1109">
        <w:rPr>
          <w:rFonts w:ascii="Arial" w:hAnsi="Arial" w:cs="Arial"/>
          <w:iCs/>
          <w:sz w:val="22"/>
          <w:szCs w:val="22"/>
          <w:lang w:val="en-GB"/>
        </w:rPr>
        <w:br w:type="page"/>
      </w:r>
    </w:p>
    <w:p w14:paraId="7CFD6595" w14:textId="77777777" w:rsidR="002E58D8" w:rsidRPr="00001554" w:rsidRDefault="002E58D8" w:rsidP="002E58D8">
      <w:pPr>
        <w:spacing w:line="360" w:lineRule="auto"/>
        <w:rPr>
          <w:rFonts w:ascii="Arial" w:hAnsi="Arial" w:cs="Arial"/>
          <w:b/>
          <w:sz w:val="22"/>
          <w:szCs w:val="22"/>
          <w:lang w:val="en-GB"/>
        </w:rPr>
      </w:pPr>
      <w:r>
        <w:rPr>
          <w:rFonts w:ascii="Arial" w:hAnsi="Arial" w:cs="Arial"/>
          <w:b/>
          <w:sz w:val="22"/>
          <w:szCs w:val="22"/>
          <w:lang w:val="en-GB"/>
        </w:rPr>
        <w:t xml:space="preserve">Tài liệu </w:t>
      </w:r>
      <w:r w:rsidRPr="00001554">
        <w:rPr>
          <w:rFonts w:ascii="Arial" w:hAnsi="Arial" w:cs="Arial"/>
          <w:b/>
          <w:sz w:val="22"/>
          <w:szCs w:val="22"/>
          <w:lang w:val="en-GB"/>
        </w:rPr>
        <w:t xml:space="preserve">1 </w:t>
      </w:r>
      <w:r>
        <w:rPr>
          <w:rFonts w:ascii="Arial" w:hAnsi="Arial" w:cs="Arial"/>
          <w:b/>
          <w:sz w:val="22"/>
          <w:szCs w:val="22"/>
          <w:lang w:val="en-GB"/>
        </w:rPr>
        <w:t>–</w:t>
      </w:r>
      <w:r w:rsidRPr="00001554">
        <w:rPr>
          <w:rFonts w:ascii="Arial" w:hAnsi="Arial" w:cs="Arial"/>
          <w:b/>
          <w:sz w:val="22"/>
          <w:szCs w:val="22"/>
          <w:lang w:val="en-GB"/>
        </w:rPr>
        <w:t xml:space="preserve"> </w:t>
      </w:r>
      <w:r>
        <w:rPr>
          <w:rFonts w:ascii="Arial" w:hAnsi="Arial" w:cs="Arial"/>
          <w:b/>
          <w:sz w:val="22"/>
          <w:szCs w:val="22"/>
          <w:lang w:val="en-GB"/>
        </w:rPr>
        <w:t>Hệ thống thể dịch trong y học Hy Lạp</w:t>
      </w:r>
    </w:p>
    <w:p w14:paraId="675FC9F1" w14:textId="77777777" w:rsidR="00001554" w:rsidRPr="007A1109" w:rsidRDefault="00001554" w:rsidP="00001554">
      <w:pPr>
        <w:spacing w:line="360" w:lineRule="auto"/>
        <w:rPr>
          <w:rFonts w:ascii="Arial" w:hAnsi="Arial" w:cs="Arial"/>
          <w:b/>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7"/>
        <w:gridCol w:w="2758"/>
        <w:gridCol w:w="2757"/>
        <w:gridCol w:w="2758"/>
        <w:gridCol w:w="2758"/>
      </w:tblGrid>
      <w:tr w:rsidR="00926964" w:rsidRPr="007A1109" w14:paraId="4572AF8B" w14:textId="77777777" w:rsidTr="00001554">
        <w:tc>
          <w:tcPr>
            <w:tcW w:w="2757" w:type="dxa"/>
            <w:shd w:val="clear" w:color="auto" w:fill="95B3D7"/>
            <w:vAlign w:val="center"/>
          </w:tcPr>
          <w:p w14:paraId="60D3138A" w14:textId="5239B2D3" w:rsidR="00926964" w:rsidRPr="007A1109" w:rsidRDefault="00926964" w:rsidP="00001554">
            <w:pPr>
              <w:spacing w:line="360" w:lineRule="auto"/>
              <w:jc w:val="center"/>
              <w:rPr>
                <w:rFonts w:ascii="Arial" w:hAnsi="Arial" w:cs="Arial"/>
                <w:b/>
                <w:sz w:val="22"/>
                <w:szCs w:val="22"/>
                <w:lang w:val="en-GB"/>
              </w:rPr>
            </w:pPr>
            <w:r>
              <w:rPr>
                <w:rFonts w:ascii="Arial" w:hAnsi="Arial" w:cs="Arial"/>
                <w:b/>
                <w:sz w:val="22"/>
                <w:szCs w:val="22"/>
                <w:lang w:val="en-GB"/>
              </w:rPr>
              <w:t>Thể dịch</w:t>
            </w:r>
          </w:p>
        </w:tc>
        <w:tc>
          <w:tcPr>
            <w:tcW w:w="2758" w:type="dxa"/>
            <w:shd w:val="clear" w:color="auto" w:fill="95B3D7"/>
            <w:vAlign w:val="center"/>
          </w:tcPr>
          <w:p w14:paraId="1CA1920A" w14:textId="0AA2C3E1" w:rsidR="00926964" w:rsidRPr="007A1109" w:rsidRDefault="00926964" w:rsidP="00001554">
            <w:pPr>
              <w:spacing w:line="360" w:lineRule="auto"/>
              <w:jc w:val="center"/>
              <w:rPr>
                <w:rFonts w:ascii="Arial" w:hAnsi="Arial" w:cs="Arial"/>
                <w:b/>
                <w:sz w:val="22"/>
                <w:szCs w:val="22"/>
                <w:lang w:val="en-GB"/>
              </w:rPr>
            </w:pPr>
            <w:r>
              <w:rPr>
                <w:rFonts w:ascii="Arial" w:hAnsi="Arial" w:cs="Arial"/>
                <w:b/>
                <w:sz w:val="22"/>
                <w:szCs w:val="22"/>
                <w:lang w:val="en-GB"/>
              </w:rPr>
              <w:t>Tính cách</w:t>
            </w:r>
          </w:p>
        </w:tc>
        <w:tc>
          <w:tcPr>
            <w:tcW w:w="2757" w:type="dxa"/>
            <w:shd w:val="clear" w:color="auto" w:fill="95B3D7"/>
            <w:vAlign w:val="center"/>
          </w:tcPr>
          <w:p w14:paraId="7D6C5B9A" w14:textId="5FCF8710" w:rsidR="00926964" w:rsidRPr="007A1109" w:rsidRDefault="00926964" w:rsidP="00001554">
            <w:pPr>
              <w:spacing w:line="360" w:lineRule="auto"/>
              <w:jc w:val="center"/>
              <w:rPr>
                <w:rFonts w:ascii="Arial" w:hAnsi="Arial" w:cs="Arial"/>
                <w:b/>
                <w:sz w:val="22"/>
                <w:szCs w:val="22"/>
                <w:lang w:val="en-GB"/>
              </w:rPr>
            </w:pPr>
            <w:r>
              <w:rPr>
                <w:rFonts w:ascii="Arial" w:hAnsi="Arial" w:cs="Arial"/>
                <w:b/>
                <w:sz w:val="22"/>
                <w:szCs w:val="22"/>
                <w:lang w:val="en-GB"/>
              </w:rPr>
              <w:t>Yếu tố</w:t>
            </w:r>
          </w:p>
        </w:tc>
        <w:tc>
          <w:tcPr>
            <w:tcW w:w="2758" w:type="dxa"/>
            <w:shd w:val="clear" w:color="auto" w:fill="95B3D7"/>
            <w:vAlign w:val="center"/>
          </w:tcPr>
          <w:p w14:paraId="41031835" w14:textId="6179C2BA" w:rsidR="00926964" w:rsidRPr="007A1109" w:rsidRDefault="00926964" w:rsidP="00001554">
            <w:pPr>
              <w:spacing w:line="360" w:lineRule="auto"/>
              <w:jc w:val="center"/>
              <w:rPr>
                <w:rFonts w:ascii="Arial" w:hAnsi="Arial" w:cs="Arial"/>
                <w:b/>
                <w:sz w:val="22"/>
                <w:szCs w:val="22"/>
                <w:lang w:val="en-GB"/>
              </w:rPr>
            </w:pPr>
            <w:r>
              <w:rPr>
                <w:rFonts w:ascii="Arial" w:hAnsi="Arial" w:cs="Arial"/>
                <w:b/>
                <w:sz w:val="22"/>
                <w:szCs w:val="22"/>
                <w:lang w:val="en-GB"/>
              </w:rPr>
              <w:t>Mùa</w:t>
            </w:r>
          </w:p>
        </w:tc>
        <w:tc>
          <w:tcPr>
            <w:tcW w:w="2758" w:type="dxa"/>
            <w:shd w:val="clear" w:color="auto" w:fill="95B3D7"/>
            <w:vAlign w:val="center"/>
          </w:tcPr>
          <w:p w14:paraId="2EC48D6F" w14:textId="33C5E00D" w:rsidR="00926964" w:rsidRPr="007A1109" w:rsidRDefault="00926964" w:rsidP="00001554">
            <w:pPr>
              <w:spacing w:line="360" w:lineRule="auto"/>
              <w:jc w:val="center"/>
              <w:rPr>
                <w:rFonts w:ascii="Arial" w:hAnsi="Arial" w:cs="Arial"/>
                <w:b/>
                <w:sz w:val="22"/>
                <w:szCs w:val="22"/>
                <w:lang w:val="en-GB"/>
              </w:rPr>
            </w:pPr>
            <w:r>
              <w:rPr>
                <w:rFonts w:ascii="Arial" w:hAnsi="Arial" w:cs="Arial"/>
                <w:b/>
                <w:sz w:val="22"/>
                <w:szCs w:val="22"/>
                <w:lang w:val="en-GB"/>
              </w:rPr>
              <w:t>Tính chất</w:t>
            </w:r>
          </w:p>
        </w:tc>
      </w:tr>
      <w:tr w:rsidR="00926964" w:rsidRPr="007A1109" w14:paraId="2EF68DC4" w14:textId="77777777" w:rsidTr="00001554">
        <w:trPr>
          <w:trHeight w:val="80"/>
        </w:trPr>
        <w:tc>
          <w:tcPr>
            <w:tcW w:w="2757" w:type="dxa"/>
            <w:vAlign w:val="center"/>
          </w:tcPr>
          <w:p w14:paraId="5BC547A1" w14:textId="7F731760" w:rsidR="00926964" w:rsidRPr="007A1109" w:rsidRDefault="00926964" w:rsidP="00001554">
            <w:pPr>
              <w:spacing w:line="360" w:lineRule="auto"/>
              <w:jc w:val="center"/>
              <w:rPr>
                <w:rFonts w:ascii="Arial" w:hAnsi="Arial" w:cs="Arial"/>
                <w:sz w:val="22"/>
                <w:szCs w:val="22"/>
                <w:lang w:val="en-GB"/>
              </w:rPr>
            </w:pPr>
            <w:r>
              <w:rPr>
                <w:rFonts w:ascii="Arial" w:hAnsi="Arial" w:cs="Arial"/>
                <w:sz w:val="22"/>
                <w:szCs w:val="22"/>
                <w:lang w:val="en-GB"/>
              </w:rPr>
              <w:t>Mật đen</w:t>
            </w:r>
          </w:p>
        </w:tc>
        <w:tc>
          <w:tcPr>
            <w:tcW w:w="2758" w:type="dxa"/>
            <w:vAlign w:val="center"/>
          </w:tcPr>
          <w:p w14:paraId="3A59C70D" w14:textId="38154B1D" w:rsidR="00926964" w:rsidRPr="007A1109" w:rsidRDefault="00926964" w:rsidP="00001554">
            <w:pPr>
              <w:spacing w:line="360" w:lineRule="auto"/>
              <w:jc w:val="center"/>
              <w:rPr>
                <w:rFonts w:ascii="Arial" w:hAnsi="Arial" w:cs="Arial"/>
                <w:sz w:val="22"/>
                <w:szCs w:val="22"/>
                <w:lang w:val="en-GB"/>
              </w:rPr>
            </w:pPr>
            <w:r>
              <w:rPr>
                <w:rFonts w:ascii="Arial" w:hAnsi="Arial" w:cs="Arial"/>
                <w:sz w:val="22"/>
                <w:szCs w:val="22"/>
                <w:lang w:val="en-GB"/>
              </w:rPr>
              <w:t>Hay u uất</w:t>
            </w:r>
          </w:p>
        </w:tc>
        <w:tc>
          <w:tcPr>
            <w:tcW w:w="2757" w:type="dxa"/>
            <w:vAlign w:val="center"/>
          </w:tcPr>
          <w:p w14:paraId="21361637" w14:textId="3586AE68" w:rsidR="00926964" w:rsidRPr="007A1109" w:rsidRDefault="00926964" w:rsidP="00001554">
            <w:pPr>
              <w:spacing w:line="360" w:lineRule="auto"/>
              <w:jc w:val="center"/>
              <w:rPr>
                <w:rFonts w:ascii="Arial" w:hAnsi="Arial" w:cs="Arial"/>
                <w:sz w:val="22"/>
                <w:szCs w:val="22"/>
                <w:lang w:val="en-GB"/>
              </w:rPr>
            </w:pPr>
            <w:r>
              <w:rPr>
                <w:rFonts w:ascii="Arial" w:hAnsi="Arial" w:cs="Arial"/>
                <w:sz w:val="22"/>
                <w:szCs w:val="22"/>
                <w:lang w:val="en-GB"/>
              </w:rPr>
              <w:t>Đất</w:t>
            </w:r>
          </w:p>
        </w:tc>
        <w:tc>
          <w:tcPr>
            <w:tcW w:w="2758" w:type="dxa"/>
            <w:vAlign w:val="center"/>
          </w:tcPr>
          <w:p w14:paraId="32FF0350" w14:textId="74ABD07B" w:rsidR="00926964" w:rsidRPr="007A1109" w:rsidRDefault="00926964" w:rsidP="00001554">
            <w:pPr>
              <w:spacing w:line="360" w:lineRule="auto"/>
              <w:jc w:val="center"/>
              <w:rPr>
                <w:rFonts w:ascii="Arial" w:hAnsi="Arial" w:cs="Arial"/>
                <w:sz w:val="22"/>
                <w:szCs w:val="22"/>
                <w:lang w:val="en-GB"/>
              </w:rPr>
            </w:pPr>
            <w:r>
              <w:rPr>
                <w:rFonts w:ascii="Arial" w:hAnsi="Arial" w:cs="Arial"/>
                <w:sz w:val="22"/>
                <w:szCs w:val="22"/>
                <w:lang w:val="en-GB"/>
              </w:rPr>
              <w:t>Mùa thu</w:t>
            </w:r>
          </w:p>
        </w:tc>
        <w:tc>
          <w:tcPr>
            <w:tcW w:w="2758" w:type="dxa"/>
            <w:vAlign w:val="center"/>
          </w:tcPr>
          <w:p w14:paraId="7C2EEAE7" w14:textId="43A9191C" w:rsidR="00926964" w:rsidRPr="007A1109" w:rsidRDefault="00926964" w:rsidP="00001554">
            <w:pPr>
              <w:spacing w:line="360" w:lineRule="auto"/>
              <w:jc w:val="center"/>
              <w:rPr>
                <w:rFonts w:ascii="Arial" w:hAnsi="Arial" w:cs="Arial"/>
                <w:sz w:val="22"/>
                <w:szCs w:val="22"/>
                <w:lang w:val="en-GB"/>
              </w:rPr>
            </w:pPr>
            <w:r>
              <w:rPr>
                <w:rFonts w:ascii="Arial" w:hAnsi="Arial" w:cs="Arial"/>
                <w:sz w:val="22"/>
                <w:szCs w:val="22"/>
                <w:lang w:val="en-GB"/>
              </w:rPr>
              <w:t>Lạnh và khô</w:t>
            </w:r>
          </w:p>
        </w:tc>
      </w:tr>
      <w:tr w:rsidR="00926964" w:rsidRPr="007A1109" w14:paraId="4E0D7B3E" w14:textId="77777777" w:rsidTr="00001554">
        <w:tc>
          <w:tcPr>
            <w:tcW w:w="2757" w:type="dxa"/>
            <w:vAlign w:val="center"/>
          </w:tcPr>
          <w:p w14:paraId="43A956C5" w14:textId="13EA5CAA" w:rsidR="00926964" w:rsidRPr="007A1109" w:rsidRDefault="00926964" w:rsidP="00001554">
            <w:pPr>
              <w:spacing w:line="360" w:lineRule="auto"/>
              <w:jc w:val="center"/>
              <w:rPr>
                <w:rFonts w:ascii="Arial" w:hAnsi="Arial" w:cs="Arial"/>
                <w:sz w:val="22"/>
                <w:szCs w:val="22"/>
                <w:lang w:val="en-GB"/>
              </w:rPr>
            </w:pPr>
            <w:r>
              <w:rPr>
                <w:rFonts w:ascii="Arial" w:hAnsi="Arial" w:cs="Arial"/>
                <w:sz w:val="22"/>
                <w:szCs w:val="22"/>
                <w:lang w:val="en-GB"/>
              </w:rPr>
              <w:t>Mật vàng</w:t>
            </w:r>
          </w:p>
        </w:tc>
        <w:tc>
          <w:tcPr>
            <w:tcW w:w="2758" w:type="dxa"/>
            <w:vAlign w:val="center"/>
          </w:tcPr>
          <w:p w14:paraId="527290BE" w14:textId="71790E7B" w:rsidR="00926964" w:rsidRPr="007A1109" w:rsidRDefault="00926964" w:rsidP="00001554">
            <w:pPr>
              <w:spacing w:line="360" w:lineRule="auto"/>
              <w:jc w:val="center"/>
              <w:rPr>
                <w:rFonts w:ascii="Arial" w:hAnsi="Arial" w:cs="Arial"/>
                <w:sz w:val="22"/>
                <w:szCs w:val="22"/>
                <w:lang w:val="en-GB"/>
              </w:rPr>
            </w:pPr>
            <w:r>
              <w:rPr>
                <w:rFonts w:ascii="Arial" w:hAnsi="Arial" w:cs="Arial"/>
                <w:sz w:val="22"/>
                <w:szCs w:val="22"/>
                <w:lang w:val="en-GB"/>
              </w:rPr>
              <w:t>Hay cáu giận</w:t>
            </w:r>
          </w:p>
        </w:tc>
        <w:tc>
          <w:tcPr>
            <w:tcW w:w="2757" w:type="dxa"/>
            <w:vAlign w:val="center"/>
          </w:tcPr>
          <w:p w14:paraId="1027A650" w14:textId="07BD5C52" w:rsidR="00926964" w:rsidRPr="007A1109" w:rsidRDefault="00926964" w:rsidP="00001554">
            <w:pPr>
              <w:spacing w:line="360" w:lineRule="auto"/>
              <w:jc w:val="center"/>
              <w:rPr>
                <w:rFonts w:ascii="Arial" w:hAnsi="Arial" w:cs="Arial"/>
                <w:sz w:val="22"/>
                <w:szCs w:val="22"/>
                <w:lang w:val="en-GB"/>
              </w:rPr>
            </w:pPr>
            <w:r>
              <w:rPr>
                <w:rFonts w:ascii="Arial" w:hAnsi="Arial" w:cs="Arial"/>
                <w:sz w:val="22"/>
                <w:szCs w:val="22"/>
                <w:lang w:val="en-GB"/>
              </w:rPr>
              <w:t>Lửa</w:t>
            </w:r>
          </w:p>
        </w:tc>
        <w:tc>
          <w:tcPr>
            <w:tcW w:w="2758" w:type="dxa"/>
            <w:vAlign w:val="center"/>
          </w:tcPr>
          <w:p w14:paraId="5C240402" w14:textId="2E85B98A" w:rsidR="00926964" w:rsidRPr="007A1109" w:rsidRDefault="00926964" w:rsidP="00001554">
            <w:pPr>
              <w:spacing w:line="360" w:lineRule="auto"/>
              <w:jc w:val="center"/>
              <w:rPr>
                <w:rFonts w:ascii="Arial" w:hAnsi="Arial" w:cs="Arial"/>
                <w:sz w:val="22"/>
                <w:szCs w:val="22"/>
                <w:lang w:val="en-GB"/>
              </w:rPr>
            </w:pPr>
            <w:r>
              <w:rPr>
                <w:rFonts w:ascii="Arial" w:hAnsi="Arial" w:cs="Arial"/>
                <w:sz w:val="22"/>
                <w:szCs w:val="22"/>
                <w:lang w:val="en-GB"/>
              </w:rPr>
              <w:t>Mùa hè</w:t>
            </w:r>
          </w:p>
        </w:tc>
        <w:tc>
          <w:tcPr>
            <w:tcW w:w="2758" w:type="dxa"/>
            <w:vAlign w:val="center"/>
          </w:tcPr>
          <w:p w14:paraId="6CBA9C5D" w14:textId="3514EFA0" w:rsidR="00926964" w:rsidRPr="007A1109" w:rsidRDefault="00926964" w:rsidP="00001554">
            <w:pPr>
              <w:spacing w:line="360" w:lineRule="auto"/>
              <w:jc w:val="center"/>
              <w:rPr>
                <w:rFonts w:ascii="Arial" w:hAnsi="Arial" w:cs="Arial"/>
                <w:sz w:val="22"/>
                <w:szCs w:val="22"/>
                <w:lang w:val="en-GB"/>
              </w:rPr>
            </w:pPr>
            <w:r>
              <w:rPr>
                <w:rFonts w:ascii="Arial" w:hAnsi="Arial" w:cs="Arial"/>
                <w:sz w:val="22"/>
                <w:szCs w:val="22"/>
                <w:lang w:val="en-GB"/>
              </w:rPr>
              <w:t>Ấm và khô</w:t>
            </w:r>
          </w:p>
        </w:tc>
      </w:tr>
      <w:tr w:rsidR="00926964" w:rsidRPr="007A1109" w14:paraId="7D4EF6AB" w14:textId="77777777" w:rsidTr="00001554">
        <w:tc>
          <w:tcPr>
            <w:tcW w:w="2757" w:type="dxa"/>
            <w:vAlign w:val="center"/>
          </w:tcPr>
          <w:p w14:paraId="763DE33F" w14:textId="60B04FF2" w:rsidR="00926964" w:rsidRPr="007A1109" w:rsidRDefault="00926964" w:rsidP="00001554">
            <w:pPr>
              <w:spacing w:line="360" w:lineRule="auto"/>
              <w:jc w:val="center"/>
              <w:rPr>
                <w:rFonts w:ascii="Arial" w:hAnsi="Arial" w:cs="Arial"/>
                <w:sz w:val="22"/>
                <w:szCs w:val="22"/>
                <w:lang w:val="en-GB"/>
              </w:rPr>
            </w:pPr>
            <w:r>
              <w:rPr>
                <w:rFonts w:ascii="Arial" w:hAnsi="Arial" w:cs="Arial"/>
                <w:sz w:val="22"/>
                <w:szCs w:val="22"/>
                <w:lang w:val="en-GB"/>
              </w:rPr>
              <w:t>Máu</w:t>
            </w:r>
          </w:p>
        </w:tc>
        <w:tc>
          <w:tcPr>
            <w:tcW w:w="2758" w:type="dxa"/>
            <w:vAlign w:val="center"/>
          </w:tcPr>
          <w:p w14:paraId="3F43CD0A" w14:textId="4E6BF2A0" w:rsidR="00926964" w:rsidRPr="007A1109" w:rsidRDefault="00926964" w:rsidP="00001554">
            <w:pPr>
              <w:spacing w:line="360" w:lineRule="auto"/>
              <w:jc w:val="center"/>
              <w:rPr>
                <w:rFonts w:ascii="Arial" w:hAnsi="Arial" w:cs="Arial"/>
                <w:sz w:val="22"/>
                <w:szCs w:val="22"/>
                <w:lang w:val="en-GB"/>
              </w:rPr>
            </w:pPr>
            <w:r>
              <w:rPr>
                <w:rFonts w:ascii="Arial" w:hAnsi="Arial" w:cs="Arial"/>
                <w:sz w:val="22"/>
                <w:szCs w:val="22"/>
                <w:lang w:val="en-GB"/>
              </w:rPr>
              <w:t>Lạc quan</w:t>
            </w:r>
          </w:p>
        </w:tc>
        <w:tc>
          <w:tcPr>
            <w:tcW w:w="2757" w:type="dxa"/>
            <w:vAlign w:val="center"/>
          </w:tcPr>
          <w:p w14:paraId="271DDADE" w14:textId="43C7E1F3" w:rsidR="00926964" w:rsidRPr="007A1109" w:rsidRDefault="00926964" w:rsidP="00001554">
            <w:pPr>
              <w:spacing w:line="360" w:lineRule="auto"/>
              <w:jc w:val="center"/>
              <w:rPr>
                <w:rFonts w:ascii="Arial" w:hAnsi="Arial" w:cs="Arial"/>
                <w:sz w:val="22"/>
                <w:szCs w:val="22"/>
                <w:lang w:val="en-GB"/>
              </w:rPr>
            </w:pPr>
            <w:r>
              <w:rPr>
                <w:rFonts w:ascii="Arial" w:hAnsi="Arial" w:cs="Arial"/>
                <w:sz w:val="22"/>
                <w:szCs w:val="22"/>
                <w:lang w:val="en-GB"/>
              </w:rPr>
              <w:t>Khí</w:t>
            </w:r>
          </w:p>
        </w:tc>
        <w:tc>
          <w:tcPr>
            <w:tcW w:w="2758" w:type="dxa"/>
            <w:vAlign w:val="center"/>
          </w:tcPr>
          <w:p w14:paraId="3F622F25" w14:textId="7626D608" w:rsidR="00926964" w:rsidRPr="007A1109" w:rsidRDefault="00926964" w:rsidP="00001554">
            <w:pPr>
              <w:spacing w:line="360" w:lineRule="auto"/>
              <w:jc w:val="center"/>
              <w:rPr>
                <w:rFonts w:ascii="Arial" w:hAnsi="Arial" w:cs="Arial"/>
                <w:sz w:val="22"/>
                <w:szCs w:val="22"/>
                <w:lang w:val="en-GB"/>
              </w:rPr>
            </w:pPr>
            <w:r>
              <w:rPr>
                <w:rFonts w:ascii="Arial" w:hAnsi="Arial" w:cs="Arial"/>
                <w:sz w:val="22"/>
                <w:szCs w:val="22"/>
                <w:lang w:val="en-GB"/>
              </w:rPr>
              <w:t>Mùa xuân</w:t>
            </w:r>
          </w:p>
        </w:tc>
        <w:tc>
          <w:tcPr>
            <w:tcW w:w="2758" w:type="dxa"/>
            <w:vAlign w:val="center"/>
          </w:tcPr>
          <w:p w14:paraId="34B776A2" w14:textId="220BB62B" w:rsidR="00926964" w:rsidRPr="007A1109" w:rsidRDefault="00926964" w:rsidP="00001554">
            <w:pPr>
              <w:spacing w:line="360" w:lineRule="auto"/>
              <w:jc w:val="center"/>
              <w:rPr>
                <w:rFonts w:ascii="Arial" w:hAnsi="Arial" w:cs="Arial"/>
                <w:sz w:val="22"/>
                <w:szCs w:val="22"/>
                <w:lang w:val="en-GB"/>
              </w:rPr>
            </w:pPr>
            <w:r>
              <w:rPr>
                <w:rFonts w:ascii="Arial" w:hAnsi="Arial" w:cs="Arial"/>
                <w:sz w:val="22"/>
                <w:szCs w:val="22"/>
                <w:lang w:val="en-GB"/>
              </w:rPr>
              <w:t>Ấm và ẩm</w:t>
            </w:r>
          </w:p>
        </w:tc>
      </w:tr>
      <w:tr w:rsidR="00926964" w:rsidRPr="007A1109" w14:paraId="66F01227" w14:textId="77777777" w:rsidTr="00001554">
        <w:tc>
          <w:tcPr>
            <w:tcW w:w="2757" w:type="dxa"/>
            <w:vAlign w:val="center"/>
          </w:tcPr>
          <w:p w14:paraId="595A0BCF" w14:textId="73B100A3" w:rsidR="00926964" w:rsidRPr="007A1109" w:rsidRDefault="00926964" w:rsidP="00001554">
            <w:pPr>
              <w:spacing w:line="360" w:lineRule="auto"/>
              <w:jc w:val="center"/>
              <w:rPr>
                <w:rFonts w:ascii="Arial" w:hAnsi="Arial" w:cs="Arial"/>
                <w:sz w:val="22"/>
                <w:szCs w:val="22"/>
                <w:lang w:val="en-GB"/>
              </w:rPr>
            </w:pPr>
            <w:r>
              <w:rPr>
                <w:rFonts w:ascii="Arial" w:hAnsi="Arial" w:cs="Arial"/>
                <w:sz w:val="22"/>
                <w:szCs w:val="22"/>
                <w:lang w:val="en-GB"/>
              </w:rPr>
              <w:t>Niêm dịch</w:t>
            </w:r>
          </w:p>
        </w:tc>
        <w:tc>
          <w:tcPr>
            <w:tcW w:w="2758" w:type="dxa"/>
            <w:vAlign w:val="center"/>
          </w:tcPr>
          <w:p w14:paraId="6E83F09E" w14:textId="09524E3F" w:rsidR="00926964" w:rsidRPr="007A1109" w:rsidRDefault="00926964" w:rsidP="00001554">
            <w:pPr>
              <w:spacing w:line="360" w:lineRule="auto"/>
              <w:jc w:val="center"/>
              <w:rPr>
                <w:rFonts w:ascii="Arial" w:hAnsi="Arial" w:cs="Arial"/>
                <w:sz w:val="22"/>
                <w:szCs w:val="22"/>
                <w:lang w:val="en-GB"/>
              </w:rPr>
            </w:pPr>
            <w:r>
              <w:rPr>
                <w:rFonts w:ascii="Arial" w:hAnsi="Arial" w:cs="Arial"/>
                <w:sz w:val="22"/>
                <w:szCs w:val="22"/>
                <w:lang w:val="en-GB"/>
              </w:rPr>
              <w:t>Lãnh đạm</w:t>
            </w:r>
          </w:p>
        </w:tc>
        <w:tc>
          <w:tcPr>
            <w:tcW w:w="2757" w:type="dxa"/>
            <w:vAlign w:val="center"/>
          </w:tcPr>
          <w:p w14:paraId="56B2D73B" w14:textId="004ECF02" w:rsidR="00926964" w:rsidRPr="007A1109" w:rsidRDefault="00926964" w:rsidP="00001554">
            <w:pPr>
              <w:spacing w:line="360" w:lineRule="auto"/>
              <w:jc w:val="center"/>
              <w:rPr>
                <w:rFonts w:ascii="Arial" w:hAnsi="Arial" w:cs="Arial"/>
                <w:sz w:val="22"/>
                <w:szCs w:val="22"/>
                <w:lang w:val="en-GB"/>
              </w:rPr>
            </w:pPr>
            <w:r>
              <w:rPr>
                <w:rFonts w:ascii="Arial" w:hAnsi="Arial" w:cs="Arial"/>
                <w:sz w:val="22"/>
                <w:szCs w:val="22"/>
                <w:lang w:val="en-GB"/>
              </w:rPr>
              <w:t>Nước</w:t>
            </w:r>
          </w:p>
        </w:tc>
        <w:tc>
          <w:tcPr>
            <w:tcW w:w="2758" w:type="dxa"/>
            <w:vAlign w:val="center"/>
          </w:tcPr>
          <w:p w14:paraId="25F7D9C3" w14:textId="39C08C3B" w:rsidR="00926964" w:rsidRPr="007A1109" w:rsidRDefault="00926964" w:rsidP="00001554">
            <w:pPr>
              <w:spacing w:line="360" w:lineRule="auto"/>
              <w:jc w:val="center"/>
              <w:rPr>
                <w:rFonts w:ascii="Arial" w:hAnsi="Arial" w:cs="Arial"/>
                <w:sz w:val="22"/>
                <w:szCs w:val="22"/>
                <w:lang w:val="en-GB"/>
              </w:rPr>
            </w:pPr>
            <w:r>
              <w:rPr>
                <w:rFonts w:ascii="Arial" w:hAnsi="Arial" w:cs="Arial"/>
                <w:sz w:val="22"/>
                <w:szCs w:val="22"/>
                <w:lang w:val="en-GB"/>
              </w:rPr>
              <w:t>Mùa đông</w:t>
            </w:r>
          </w:p>
        </w:tc>
        <w:tc>
          <w:tcPr>
            <w:tcW w:w="2758" w:type="dxa"/>
            <w:vAlign w:val="center"/>
          </w:tcPr>
          <w:p w14:paraId="3069D3D3" w14:textId="1B41C534" w:rsidR="00926964" w:rsidRPr="007A1109" w:rsidRDefault="00926964" w:rsidP="00001554">
            <w:pPr>
              <w:spacing w:line="360" w:lineRule="auto"/>
              <w:jc w:val="center"/>
              <w:rPr>
                <w:rFonts w:ascii="Arial" w:hAnsi="Arial" w:cs="Arial"/>
                <w:sz w:val="22"/>
                <w:szCs w:val="22"/>
                <w:lang w:val="en-GB"/>
              </w:rPr>
            </w:pPr>
            <w:r>
              <w:rPr>
                <w:rFonts w:ascii="Arial" w:hAnsi="Arial" w:cs="Arial"/>
                <w:sz w:val="22"/>
                <w:szCs w:val="22"/>
                <w:lang w:val="en-GB"/>
              </w:rPr>
              <w:t>Lạnh và ẩm</w:t>
            </w:r>
          </w:p>
        </w:tc>
      </w:tr>
    </w:tbl>
    <w:p w14:paraId="35ECA775" w14:textId="2A4CC24A" w:rsidR="00C058DC" w:rsidRPr="00C058DC" w:rsidRDefault="00926964" w:rsidP="00C058DC">
      <w:pPr>
        <w:rPr>
          <w:rFonts w:ascii="Arial" w:hAnsi="Arial" w:cs="Arial"/>
          <w:iCs/>
          <w:sz w:val="18"/>
          <w:szCs w:val="22"/>
        </w:rPr>
      </w:pPr>
      <w:r>
        <w:rPr>
          <w:rFonts w:ascii="Arial" w:hAnsi="Arial" w:cs="Arial"/>
          <w:iCs/>
          <w:sz w:val="18"/>
          <w:szCs w:val="22"/>
        </w:rPr>
        <w:t>Nguồn</w:t>
      </w:r>
      <w:r w:rsidR="00C058DC" w:rsidRPr="00C058DC">
        <w:rPr>
          <w:rFonts w:ascii="Arial" w:hAnsi="Arial" w:cs="Arial"/>
          <w:iCs/>
          <w:sz w:val="18"/>
          <w:szCs w:val="22"/>
        </w:rPr>
        <w:t xml:space="preserve">: Keirsey, David. 1998. </w:t>
      </w:r>
      <w:r w:rsidRPr="00926964">
        <w:rPr>
          <w:rFonts w:ascii="Arial" w:hAnsi="Arial" w:cs="Arial"/>
          <w:i/>
          <w:iCs/>
          <w:sz w:val="18"/>
          <w:szCs w:val="22"/>
        </w:rPr>
        <w:t>Hãy hiểu tôi II: Tính khí, tính cách, trí thông minh</w:t>
      </w:r>
      <w:r>
        <w:rPr>
          <w:rFonts w:ascii="Arial" w:hAnsi="Arial" w:cs="Arial"/>
          <w:i/>
          <w:iCs/>
          <w:sz w:val="18"/>
          <w:szCs w:val="22"/>
        </w:rPr>
        <w:t xml:space="preserve"> </w:t>
      </w:r>
      <w:r w:rsidR="00C058DC" w:rsidRPr="00C058DC">
        <w:rPr>
          <w:rFonts w:ascii="Arial" w:hAnsi="Arial" w:cs="Arial"/>
          <w:i/>
          <w:iCs/>
          <w:sz w:val="18"/>
          <w:szCs w:val="22"/>
        </w:rPr>
        <w:t>e</w:t>
      </w:r>
      <w:r w:rsidR="00C058DC" w:rsidRPr="00C058DC">
        <w:rPr>
          <w:rFonts w:ascii="Arial" w:hAnsi="Arial" w:cs="Arial"/>
          <w:iCs/>
          <w:sz w:val="18"/>
          <w:szCs w:val="22"/>
        </w:rPr>
        <w:t xml:space="preserve">. Del Mar, </w:t>
      </w:r>
      <w:r w:rsidR="00B4347D">
        <w:rPr>
          <w:rFonts w:ascii="Arial" w:hAnsi="Arial" w:cs="Arial"/>
          <w:iCs/>
          <w:sz w:val="18"/>
          <w:szCs w:val="22"/>
        </w:rPr>
        <w:t xml:space="preserve">Công ty Sách </w:t>
      </w:r>
      <w:r w:rsidR="00C058DC" w:rsidRPr="00C058DC">
        <w:rPr>
          <w:rFonts w:ascii="Arial" w:hAnsi="Arial" w:cs="Arial"/>
          <w:iCs/>
          <w:sz w:val="18"/>
          <w:szCs w:val="22"/>
        </w:rPr>
        <w:t>CA: Prometheus Nemesis.</w:t>
      </w:r>
    </w:p>
    <w:p w14:paraId="1BA82B13" w14:textId="77777777" w:rsidR="00EE46C9" w:rsidRPr="007A1109" w:rsidRDefault="00EE46C9" w:rsidP="00001554">
      <w:pPr>
        <w:rPr>
          <w:rFonts w:ascii="Arial" w:hAnsi="Arial" w:cs="Arial"/>
          <w:sz w:val="22"/>
          <w:szCs w:val="22"/>
          <w:lang w:val="en-GB"/>
        </w:rPr>
      </w:pPr>
    </w:p>
    <w:p w14:paraId="3B62EA43" w14:textId="3325387A" w:rsidR="00635D21" w:rsidRPr="00635D21" w:rsidRDefault="00B4347D" w:rsidP="00001554">
      <w:pPr>
        <w:rPr>
          <w:rFonts w:ascii="Arial" w:hAnsi="Arial" w:cs="Arial"/>
          <w:b/>
          <w:i/>
          <w:sz w:val="22"/>
          <w:szCs w:val="22"/>
          <w:lang w:val="en-GB"/>
        </w:rPr>
      </w:pPr>
      <w:r>
        <w:rPr>
          <w:rFonts w:ascii="Arial" w:hAnsi="Arial" w:cs="Arial"/>
          <w:b/>
          <w:i/>
          <w:sz w:val="22"/>
          <w:szCs w:val="22"/>
          <w:lang w:val="en-GB"/>
        </w:rPr>
        <w:t>Từ vựng</w:t>
      </w:r>
    </w:p>
    <w:p w14:paraId="786308AD" w14:textId="76399F57" w:rsidR="00EE46C9" w:rsidRPr="007A1109" w:rsidRDefault="00EE46C9" w:rsidP="00001554">
      <w:pPr>
        <w:rPr>
          <w:rFonts w:ascii="Arial" w:hAnsi="Arial" w:cs="Arial"/>
          <w:sz w:val="22"/>
          <w:szCs w:val="22"/>
          <w:lang w:val="en-GB"/>
        </w:rPr>
      </w:pPr>
    </w:p>
    <w:p w14:paraId="02E4F710" w14:textId="77777777" w:rsidR="00001554" w:rsidRPr="007A1109" w:rsidRDefault="00001554" w:rsidP="00001554">
      <w:pPr>
        <w:rPr>
          <w:rFonts w:ascii="Arial" w:hAnsi="Arial" w:cs="Arial"/>
          <w:sz w:val="22"/>
          <w:szCs w:val="22"/>
          <w:lang w:val="en-GB"/>
        </w:rPr>
      </w:pPr>
    </w:p>
    <w:p w14:paraId="16362511" w14:textId="0B38A12C" w:rsidR="00B4347D" w:rsidRPr="00B4347D" w:rsidRDefault="00B4347D" w:rsidP="00B4347D">
      <w:pPr>
        <w:rPr>
          <w:rFonts w:ascii="Arial" w:hAnsi="Arial" w:cs="Arial"/>
          <w:sz w:val="22"/>
          <w:szCs w:val="22"/>
        </w:rPr>
      </w:pPr>
      <w:r w:rsidRPr="00B4347D">
        <w:rPr>
          <w:rFonts w:ascii="Arial" w:hAnsi="Arial" w:cs="Arial"/>
          <w:sz w:val="22"/>
          <w:szCs w:val="22"/>
          <w:lang w:val="en-GB"/>
        </w:rPr>
        <w:t>Hay cáu giận</w:t>
      </w:r>
      <w:r w:rsidRPr="00B4347D">
        <w:rPr>
          <w:rFonts w:ascii="Arial" w:hAnsi="Arial" w:cs="Arial"/>
          <w:sz w:val="22"/>
          <w:szCs w:val="22"/>
        </w:rPr>
        <w:t>: xấu tính, hung dữ, giận dữ</w:t>
      </w:r>
    </w:p>
    <w:p w14:paraId="3638B8BF" w14:textId="20129ABE" w:rsidR="00B4347D" w:rsidRPr="00B4347D" w:rsidRDefault="00B4347D" w:rsidP="00B4347D">
      <w:pPr>
        <w:rPr>
          <w:rFonts w:ascii="Arial" w:hAnsi="Arial" w:cs="Arial"/>
          <w:sz w:val="22"/>
          <w:szCs w:val="22"/>
        </w:rPr>
      </w:pPr>
      <w:r w:rsidRPr="00B4347D">
        <w:rPr>
          <w:rFonts w:ascii="Arial" w:hAnsi="Arial" w:cs="Arial"/>
          <w:sz w:val="22"/>
          <w:szCs w:val="22"/>
          <w:lang w:val="en-GB"/>
        </w:rPr>
        <w:t>Hay u uất</w:t>
      </w:r>
      <w:r w:rsidRPr="00B4347D">
        <w:rPr>
          <w:rFonts w:ascii="Arial" w:hAnsi="Arial" w:cs="Arial"/>
          <w:sz w:val="22"/>
          <w:szCs w:val="22"/>
        </w:rPr>
        <w:t>: buồn, chán nản</w:t>
      </w:r>
    </w:p>
    <w:p w14:paraId="39143A60" w14:textId="0ADFE40A" w:rsidR="00B4347D" w:rsidRPr="00B4347D" w:rsidRDefault="00B4347D" w:rsidP="00B4347D">
      <w:pPr>
        <w:rPr>
          <w:rFonts w:ascii="Arial" w:hAnsi="Arial" w:cs="Arial"/>
          <w:sz w:val="22"/>
          <w:szCs w:val="22"/>
        </w:rPr>
      </w:pPr>
      <w:r w:rsidRPr="00B4347D">
        <w:rPr>
          <w:rFonts w:ascii="Arial" w:hAnsi="Arial" w:cs="Arial"/>
          <w:sz w:val="22"/>
          <w:szCs w:val="22"/>
          <w:lang w:val="en-GB"/>
        </w:rPr>
        <w:t>Lãnh đạm</w:t>
      </w:r>
      <w:r w:rsidRPr="00B4347D">
        <w:rPr>
          <w:rFonts w:ascii="Arial" w:hAnsi="Arial" w:cs="Arial"/>
          <w:sz w:val="22"/>
          <w:szCs w:val="22"/>
        </w:rPr>
        <w:t>: chậm, ổn định, không cảm xúc</w:t>
      </w:r>
    </w:p>
    <w:p w14:paraId="24E6E0BA" w14:textId="1528E0B1" w:rsidR="00001554" w:rsidRPr="00B4347D" w:rsidRDefault="00B4347D" w:rsidP="00B4347D">
      <w:pPr>
        <w:rPr>
          <w:rFonts w:ascii="Arial" w:hAnsi="Arial" w:cs="Arial"/>
          <w:sz w:val="22"/>
          <w:szCs w:val="22"/>
        </w:rPr>
      </w:pPr>
      <w:r w:rsidRPr="00B4347D">
        <w:rPr>
          <w:rFonts w:ascii="Arial" w:hAnsi="Arial" w:cs="Arial"/>
          <w:sz w:val="22"/>
          <w:szCs w:val="22"/>
          <w:lang w:val="en-GB"/>
        </w:rPr>
        <w:t>Sanguine</w:t>
      </w:r>
      <w:r w:rsidRPr="00B4347D">
        <w:rPr>
          <w:rFonts w:ascii="Arial" w:hAnsi="Arial" w:cs="Arial"/>
          <w:sz w:val="22"/>
          <w:szCs w:val="22"/>
        </w:rPr>
        <w:t>: nhiệt tình, năng độ</w:t>
      </w:r>
      <w:r w:rsidR="007975BC">
        <w:rPr>
          <w:rFonts w:ascii="Arial" w:hAnsi="Arial" w:cs="Arial"/>
          <w:sz w:val="22"/>
          <w:szCs w:val="22"/>
        </w:rPr>
        <w:t>ng,</w:t>
      </w:r>
      <w:r w:rsidR="00ED371F">
        <w:rPr>
          <w:rFonts w:ascii="Arial" w:hAnsi="Arial" w:cs="Arial"/>
          <w:sz w:val="22"/>
          <w:szCs w:val="22"/>
        </w:rPr>
        <w:t xml:space="preserve"> tính xã hội</w:t>
      </w:r>
    </w:p>
    <w:p w14:paraId="48481717" w14:textId="77777777" w:rsidR="00001554" w:rsidRPr="007A1109" w:rsidRDefault="00001554">
      <w:pPr>
        <w:rPr>
          <w:rFonts w:ascii="Arial" w:hAnsi="Arial" w:cs="Arial"/>
          <w:sz w:val="22"/>
          <w:szCs w:val="22"/>
        </w:rPr>
      </w:pPr>
      <w:r w:rsidRPr="007A1109">
        <w:rPr>
          <w:rFonts w:ascii="Arial" w:hAnsi="Arial" w:cs="Arial"/>
          <w:sz w:val="22"/>
          <w:szCs w:val="22"/>
        </w:rPr>
        <w:br w:type="page"/>
      </w:r>
    </w:p>
    <w:p w14:paraId="7CEB032B" w14:textId="369928A9" w:rsidR="00635D21" w:rsidRDefault="00001554" w:rsidP="00635D21">
      <w:pPr>
        <w:rPr>
          <w:rFonts w:ascii="Arial" w:hAnsi="Arial" w:cs="Arial"/>
          <w:b/>
          <w:sz w:val="22"/>
          <w:szCs w:val="22"/>
          <w:lang w:val="en-GB"/>
        </w:rPr>
      </w:pPr>
      <w:r w:rsidRPr="007A1109">
        <w:rPr>
          <w:rFonts w:ascii="Arial" w:hAnsi="Arial" w:cs="Arial"/>
          <w:b/>
          <w:sz w:val="22"/>
          <w:szCs w:val="22"/>
          <w:lang w:val="en-GB"/>
        </w:rPr>
        <w:t>Source 2</w:t>
      </w:r>
      <w:r w:rsidR="00635D21">
        <w:rPr>
          <w:rFonts w:ascii="Arial" w:hAnsi="Arial" w:cs="Arial"/>
          <w:b/>
          <w:sz w:val="22"/>
          <w:szCs w:val="22"/>
          <w:lang w:val="en-GB"/>
        </w:rPr>
        <w:t xml:space="preserve">: </w:t>
      </w:r>
      <w:r w:rsidR="002456BD">
        <w:rPr>
          <w:rFonts w:ascii="Arial" w:hAnsi="Arial" w:cs="Arial"/>
          <w:b/>
          <w:sz w:val="22"/>
          <w:szCs w:val="22"/>
          <w:lang w:val="en-GB"/>
        </w:rPr>
        <w:t xml:space="preserve">Diễn tả một Nhà thông thái cổ đang học phương pháp chữa bệnh </w:t>
      </w:r>
      <w:r w:rsidR="002456BD" w:rsidRPr="00001554">
        <w:rPr>
          <w:rFonts w:ascii="Arial" w:hAnsi="Arial" w:cs="Arial"/>
          <w:b/>
          <w:sz w:val="22"/>
          <w:szCs w:val="22"/>
          <w:lang w:val="en-GB"/>
        </w:rPr>
        <w:t>ayurvedic</w:t>
      </w:r>
      <w:r w:rsidR="002456BD">
        <w:rPr>
          <w:rFonts w:ascii="Arial" w:hAnsi="Arial" w:cs="Arial"/>
          <w:b/>
          <w:sz w:val="22"/>
          <w:szCs w:val="22"/>
          <w:lang w:val="en-GB"/>
        </w:rPr>
        <w:t xml:space="preserve"> </w:t>
      </w:r>
    </w:p>
    <w:p w14:paraId="0BEA8C65" w14:textId="77777777" w:rsidR="005A6821" w:rsidRDefault="005A6821" w:rsidP="005A6821">
      <w:pPr>
        <w:spacing w:line="360" w:lineRule="auto"/>
        <w:rPr>
          <w:rFonts w:ascii="Arial" w:hAnsi="Arial" w:cs="Arial"/>
          <w:sz w:val="22"/>
          <w:szCs w:val="22"/>
          <w:lang w:val="en-GB"/>
        </w:rPr>
      </w:pPr>
    </w:p>
    <w:p w14:paraId="33263EA6" w14:textId="414571F0" w:rsidR="005A6821" w:rsidRDefault="005A6821" w:rsidP="005A6821">
      <w:pPr>
        <w:spacing w:line="360" w:lineRule="auto"/>
        <w:rPr>
          <w:rFonts w:ascii="Arial" w:hAnsi="Arial" w:cs="Arial"/>
          <w:b/>
          <w:sz w:val="22"/>
          <w:szCs w:val="22"/>
          <w:lang w:val="en-GB"/>
        </w:rPr>
      </w:pPr>
      <w:r>
        <w:rPr>
          <w:rFonts w:ascii="Arial" w:hAnsi="Arial" w:cs="Arial"/>
          <w:sz w:val="22"/>
          <w:szCs w:val="22"/>
          <w:lang w:val="en-GB"/>
        </w:rPr>
        <w:t xml:space="preserve">Ta có thể thấy các </w:t>
      </w:r>
      <w:r w:rsidRPr="005A6821">
        <w:rPr>
          <w:rFonts w:ascii="Arial" w:hAnsi="Arial" w:cs="Arial"/>
          <w:sz w:val="22"/>
          <w:szCs w:val="22"/>
          <w:lang w:val="en-GB"/>
        </w:rPr>
        <w:t>nhà thông thái cổ đang học phương pháp chữa bệnh ayurvedic từ Đấng Atreya (trên) và Susruta. Đấng Atreya là một trong những nhà bác học thông thái người Hindu và là thầy thuốc chữa bệnh nổi tiếng. Susruta là nhà vật lý học Ấn Độ và được coi là cha đẻ của ngành phẫu thuật thẩm mỹ.</w:t>
      </w:r>
      <w:r>
        <w:rPr>
          <w:rFonts w:ascii="Arial" w:hAnsi="Arial" w:cs="Arial"/>
          <w:b/>
          <w:sz w:val="22"/>
          <w:szCs w:val="22"/>
          <w:lang w:val="en-GB"/>
        </w:rPr>
        <w:t xml:space="preserve"> </w:t>
      </w:r>
    </w:p>
    <w:p w14:paraId="3F28F08E" w14:textId="77777777" w:rsidR="005A6821" w:rsidRPr="007A1109" w:rsidRDefault="005A6821" w:rsidP="00635D21">
      <w:pPr>
        <w:rPr>
          <w:rFonts w:ascii="Arial" w:hAnsi="Arial" w:cs="Arial"/>
          <w:sz w:val="22"/>
          <w:szCs w:val="22"/>
        </w:rPr>
      </w:pPr>
    </w:p>
    <w:tbl>
      <w:tblPr>
        <w:tblStyle w:val="TableGrid"/>
        <w:tblW w:w="14141" w:type="dxa"/>
        <w:tblLook w:val="04A0" w:firstRow="1" w:lastRow="0" w:firstColumn="1" w:lastColumn="0" w:noHBand="0" w:noVBand="1"/>
      </w:tblPr>
      <w:tblGrid>
        <w:gridCol w:w="14141"/>
      </w:tblGrid>
      <w:tr w:rsidR="00001554" w:rsidRPr="00C058DC" w14:paraId="0614663C" w14:textId="77777777" w:rsidTr="00401B9E">
        <w:trPr>
          <w:trHeight w:val="6418"/>
        </w:trPr>
        <w:tc>
          <w:tcPr>
            <w:tcW w:w="14141" w:type="dxa"/>
          </w:tcPr>
          <w:p w14:paraId="492E08CC" w14:textId="77777777" w:rsidR="00001554" w:rsidRPr="00C058DC" w:rsidRDefault="00001554" w:rsidP="00001554">
            <w:pPr>
              <w:spacing w:line="360" w:lineRule="auto"/>
              <w:rPr>
                <w:rFonts w:ascii="Arial" w:hAnsi="Arial" w:cs="Arial"/>
                <w:sz w:val="18"/>
                <w:szCs w:val="22"/>
              </w:rPr>
            </w:pPr>
            <w:r w:rsidRPr="00C058DC">
              <w:rPr>
                <w:rFonts w:ascii="Arial" w:hAnsi="Arial" w:cs="Arial"/>
                <w:noProof/>
                <w:sz w:val="18"/>
                <w:szCs w:val="22"/>
                <w:lang w:eastAsia="en-US" w:bidi="th-TH"/>
              </w:rPr>
              <w:drawing>
                <wp:anchor distT="0" distB="0" distL="114300" distR="114300" simplePos="0" relativeHeight="251637760" behindDoc="0" locked="0" layoutInCell="1" allowOverlap="1" wp14:anchorId="78D92977" wp14:editId="4E1969DF">
                  <wp:simplePos x="0" y="0"/>
                  <wp:positionH relativeFrom="column">
                    <wp:posOffset>853440</wp:posOffset>
                  </wp:positionH>
                  <wp:positionV relativeFrom="paragraph">
                    <wp:posOffset>133350</wp:posOffset>
                  </wp:positionV>
                  <wp:extent cx="6385560" cy="371919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5560" cy="371919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37502D49" w14:textId="10E945D6" w:rsidR="00635D21" w:rsidRPr="009C7B54" w:rsidRDefault="00E01242">
      <w:pPr>
        <w:rPr>
          <w:rStyle w:val="Hyperlink"/>
          <w:rFonts w:ascii="Arial" w:hAnsi="Arial" w:cs="Arial"/>
          <w:i/>
          <w:iCs/>
          <w:sz w:val="18"/>
          <w:szCs w:val="22"/>
          <w:lang w:val="fr-FR"/>
        </w:rPr>
      </w:pPr>
      <w:r>
        <w:rPr>
          <w:rFonts w:ascii="Arial" w:hAnsi="Arial" w:cs="Arial"/>
          <w:sz w:val="18"/>
          <w:szCs w:val="22"/>
          <w:lang w:val="fr-FR"/>
        </w:rPr>
        <w:t>Nguồn</w:t>
      </w:r>
      <w:r w:rsidR="00C058DC" w:rsidRPr="009C7B54">
        <w:rPr>
          <w:rFonts w:ascii="Arial" w:hAnsi="Arial" w:cs="Arial"/>
          <w:sz w:val="18"/>
          <w:szCs w:val="22"/>
          <w:lang w:val="fr-FR"/>
        </w:rPr>
        <w:t xml:space="preserve">: </w:t>
      </w:r>
      <w:hyperlink r:id="rId15" w:anchor="axzz4D3MLUPEh" w:history="1">
        <w:r w:rsidR="00C058DC" w:rsidRPr="009C7B54">
          <w:rPr>
            <w:rStyle w:val="Hyperlink"/>
            <w:rFonts w:ascii="Arial" w:hAnsi="Arial" w:cs="Arial"/>
            <w:i/>
            <w:iCs/>
            <w:sz w:val="18"/>
            <w:szCs w:val="22"/>
            <w:lang w:val="fr-FR"/>
          </w:rPr>
          <w:t>http://ayurvedadosha.org/what-is-ayurveda#axzz4D3MLUPEh</w:t>
        </w:r>
      </w:hyperlink>
    </w:p>
    <w:p w14:paraId="775786AD" w14:textId="77777777" w:rsidR="00C058DC" w:rsidRPr="009C7B54" w:rsidRDefault="00C058DC">
      <w:pPr>
        <w:rPr>
          <w:rFonts w:ascii="Arial" w:hAnsi="Arial" w:cs="Arial"/>
          <w:sz w:val="22"/>
          <w:szCs w:val="22"/>
          <w:lang w:val="fr-FR"/>
        </w:rPr>
      </w:pPr>
    </w:p>
    <w:p w14:paraId="1F19509B" w14:textId="77777777" w:rsidR="00E01242" w:rsidRDefault="00E01242">
      <w:pPr>
        <w:rPr>
          <w:rFonts w:ascii="Arial" w:hAnsi="Arial" w:cs="Arial"/>
          <w:b/>
          <w:i/>
          <w:sz w:val="22"/>
          <w:szCs w:val="22"/>
        </w:rPr>
      </w:pPr>
    </w:p>
    <w:p w14:paraId="1C80C2D2" w14:textId="13B217DE" w:rsidR="00635D21" w:rsidRPr="00401B9E" w:rsidRDefault="00255B97">
      <w:pPr>
        <w:rPr>
          <w:rFonts w:ascii="Arial" w:hAnsi="Arial" w:cs="Arial"/>
          <w:b/>
          <w:i/>
          <w:sz w:val="22"/>
          <w:szCs w:val="22"/>
        </w:rPr>
      </w:pPr>
      <w:r>
        <w:rPr>
          <w:rFonts w:ascii="Arial" w:hAnsi="Arial" w:cs="Arial"/>
          <w:b/>
          <w:i/>
          <w:sz w:val="22"/>
          <w:szCs w:val="22"/>
        </w:rPr>
        <w:t>Từ vựng</w:t>
      </w:r>
    </w:p>
    <w:p w14:paraId="7C1C485D" w14:textId="1635AB46" w:rsidR="00EE46C9" w:rsidRPr="007A1109" w:rsidRDefault="00EE46C9">
      <w:pPr>
        <w:rPr>
          <w:rFonts w:ascii="Arial" w:hAnsi="Arial" w:cs="Arial"/>
          <w:sz w:val="22"/>
          <w:szCs w:val="22"/>
        </w:rPr>
      </w:pPr>
    </w:p>
    <w:p w14:paraId="627A525B" w14:textId="4DD19D4D" w:rsidR="00255B97" w:rsidRDefault="00EE46C9">
      <w:pPr>
        <w:rPr>
          <w:rFonts w:ascii="Arial" w:hAnsi="Arial" w:cs="Arial"/>
          <w:sz w:val="22"/>
          <w:szCs w:val="22"/>
        </w:rPr>
      </w:pPr>
      <w:r w:rsidRPr="007A1109">
        <w:rPr>
          <w:rFonts w:ascii="Arial" w:hAnsi="Arial" w:cs="Arial"/>
          <w:sz w:val="22"/>
          <w:szCs w:val="22"/>
        </w:rPr>
        <w:t xml:space="preserve"> </w:t>
      </w:r>
    </w:p>
    <w:p w14:paraId="33CD8D65" w14:textId="4DC882EA" w:rsidR="00255B97" w:rsidRPr="00255B97" w:rsidRDefault="00255B97" w:rsidP="00255B97">
      <w:pPr>
        <w:rPr>
          <w:rFonts w:ascii="Arial" w:hAnsi="Arial" w:cs="Arial"/>
          <w:sz w:val="22"/>
          <w:szCs w:val="22"/>
        </w:rPr>
      </w:pPr>
      <w:r w:rsidRPr="00255B97">
        <w:rPr>
          <w:rFonts w:ascii="Arial" w:hAnsi="Arial" w:cs="Arial"/>
          <w:sz w:val="22"/>
          <w:szCs w:val="22"/>
        </w:rPr>
        <w:t>Phẫu thuật thẩm mỹ: tái tạo hoặc sửa chữ</w:t>
      </w:r>
      <w:r>
        <w:rPr>
          <w:rFonts w:ascii="Arial" w:hAnsi="Arial" w:cs="Arial"/>
          <w:sz w:val="22"/>
          <w:szCs w:val="22"/>
        </w:rPr>
        <w:t>a</w:t>
      </w:r>
      <w:r w:rsidRPr="00255B97">
        <w:rPr>
          <w:rFonts w:ascii="Arial" w:hAnsi="Arial" w:cs="Arial"/>
          <w:sz w:val="22"/>
          <w:szCs w:val="22"/>
        </w:rPr>
        <w:t xml:space="preserve"> bộ phận của cơ thể bằng cách chuyển mô, hoặc trong điều trị chấn thương hoặc vì lý do thẩm mỹ.</w:t>
      </w:r>
    </w:p>
    <w:p w14:paraId="1A2ECAFE" w14:textId="393F55F6" w:rsidR="00001554" w:rsidRPr="007A1109" w:rsidRDefault="00255B97" w:rsidP="00255B97">
      <w:pPr>
        <w:rPr>
          <w:rFonts w:ascii="Arial" w:hAnsi="Arial" w:cs="Arial"/>
          <w:sz w:val="22"/>
          <w:szCs w:val="22"/>
        </w:rPr>
      </w:pPr>
      <w:r w:rsidRPr="00255B97">
        <w:rPr>
          <w:rFonts w:ascii="Arial" w:hAnsi="Arial" w:cs="Arial"/>
          <w:sz w:val="22"/>
          <w:szCs w:val="22"/>
        </w:rPr>
        <w:t xml:space="preserve">Học giả: một người có kiến thức sâu sắc về một chủ đề </w:t>
      </w:r>
      <w:r w:rsidR="00001554" w:rsidRPr="007A1109">
        <w:rPr>
          <w:rFonts w:ascii="Arial" w:hAnsi="Arial" w:cs="Arial"/>
          <w:sz w:val="22"/>
          <w:szCs w:val="22"/>
        </w:rPr>
        <w:br w:type="page"/>
      </w:r>
    </w:p>
    <w:p w14:paraId="55E0E31E" w14:textId="072A2070" w:rsidR="00001554" w:rsidRPr="007A1109" w:rsidRDefault="007D7AD7" w:rsidP="00001554">
      <w:pPr>
        <w:spacing w:line="360" w:lineRule="auto"/>
        <w:rPr>
          <w:rFonts w:ascii="Arial" w:hAnsi="Arial" w:cs="Arial"/>
          <w:b/>
          <w:sz w:val="22"/>
          <w:szCs w:val="22"/>
          <w:lang w:val="en-GB"/>
        </w:rPr>
      </w:pPr>
      <w:r>
        <w:rPr>
          <w:rFonts w:ascii="Arial" w:hAnsi="Arial" w:cs="Arial"/>
          <w:b/>
          <w:sz w:val="22"/>
          <w:szCs w:val="22"/>
          <w:lang w:val="en-GB"/>
        </w:rPr>
        <w:t xml:space="preserve">Tài liệu </w:t>
      </w:r>
      <w:r w:rsidRPr="00001554">
        <w:rPr>
          <w:rFonts w:ascii="Arial" w:hAnsi="Arial" w:cs="Arial"/>
          <w:b/>
          <w:sz w:val="22"/>
          <w:szCs w:val="22"/>
          <w:lang w:val="en-GB"/>
        </w:rPr>
        <w:t>3</w:t>
      </w:r>
      <w:r>
        <w:rPr>
          <w:rFonts w:ascii="Arial" w:hAnsi="Arial" w:cs="Arial"/>
          <w:b/>
          <w:sz w:val="22"/>
          <w:szCs w:val="22"/>
          <w:lang w:val="en-GB"/>
        </w:rPr>
        <w:t xml:space="preserve"> –</w:t>
      </w:r>
      <w:r w:rsidRPr="00001554">
        <w:rPr>
          <w:rFonts w:ascii="Arial" w:hAnsi="Arial" w:cs="Arial"/>
          <w:b/>
          <w:sz w:val="22"/>
          <w:szCs w:val="22"/>
          <w:lang w:val="en-GB"/>
        </w:rPr>
        <w:t xml:space="preserve"> </w:t>
      </w:r>
      <w:r>
        <w:rPr>
          <w:rFonts w:ascii="Arial" w:hAnsi="Arial" w:cs="Arial"/>
          <w:b/>
          <w:sz w:val="22"/>
          <w:szCs w:val="22"/>
          <w:lang w:val="en-GB"/>
        </w:rPr>
        <w:t xml:space="preserve">Các thể dịch </w:t>
      </w:r>
      <w:r w:rsidRPr="00001554">
        <w:rPr>
          <w:rFonts w:ascii="Arial" w:hAnsi="Arial" w:cs="Arial"/>
          <w:b/>
          <w:sz w:val="22"/>
          <w:szCs w:val="22"/>
          <w:lang w:val="en-GB"/>
        </w:rPr>
        <w:t>(</w:t>
      </w:r>
      <w:r w:rsidRPr="00001554">
        <w:rPr>
          <w:rFonts w:ascii="Arial" w:hAnsi="Arial" w:cs="Arial"/>
          <w:b/>
          <w:i/>
          <w:sz w:val="22"/>
          <w:szCs w:val="22"/>
          <w:lang w:val="en-GB"/>
        </w:rPr>
        <w:t>Doshas</w:t>
      </w:r>
      <w:r w:rsidRPr="00001554">
        <w:rPr>
          <w:rFonts w:ascii="Arial" w:hAnsi="Arial" w:cs="Arial"/>
          <w:b/>
          <w:sz w:val="22"/>
          <w:szCs w:val="22"/>
          <w:lang w:val="en-GB"/>
        </w:rPr>
        <w:t xml:space="preserve">) </w:t>
      </w:r>
      <w:r>
        <w:rPr>
          <w:rFonts w:ascii="Arial" w:hAnsi="Arial" w:cs="Arial"/>
          <w:b/>
          <w:sz w:val="22"/>
          <w:szCs w:val="22"/>
          <w:lang w:val="en-GB"/>
        </w:rPr>
        <w:t xml:space="preserve">trong hệ thống y học </w:t>
      </w:r>
      <w:r w:rsidRPr="00001554">
        <w:rPr>
          <w:rFonts w:ascii="Arial" w:hAnsi="Arial" w:cs="Arial"/>
          <w:b/>
          <w:sz w:val="22"/>
          <w:szCs w:val="22"/>
          <w:lang w:val="en-GB"/>
        </w:rPr>
        <w:t xml:space="preserve">Ayurveda </w:t>
      </w:r>
      <w:r>
        <w:rPr>
          <w:rFonts w:ascii="Arial" w:hAnsi="Arial" w:cs="Arial"/>
          <w:b/>
          <w:sz w:val="22"/>
          <w:szCs w:val="22"/>
          <w:lang w:val="en-GB"/>
        </w:rPr>
        <w:t>của Ấn</w:t>
      </w:r>
      <w:r w:rsidR="007F27E0">
        <w:rPr>
          <w:rFonts w:ascii="Arial" w:hAnsi="Arial" w:cs="Arial"/>
          <w:b/>
          <w:sz w:val="22"/>
          <w:szCs w:val="22"/>
          <w:lang w:val="en-GB"/>
        </w:rPr>
        <w:t xml:space="preserve"> Độ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4"/>
        <w:gridCol w:w="4725"/>
        <w:gridCol w:w="4725"/>
      </w:tblGrid>
      <w:tr w:rsidR="00C64AF0" w:rsidRPr="007A1109" w14:paraId="3CAE9EEB" w14:textId="77777777" w:rsidTr="00B74D29">
        <w:tc>
          <w:tcPr>
            <w:tcW w:w="4724" w:type="dxa"/>
            <w:shd w:val="clear" w:color="auto" w:fill="95B3D7"/>
          </w:tcPr>
          <w:p w14:paraId="2F75E624" w14:textId="319E994E" w:rsidR="00C64AF0" w:rsidRPr="007A1109" w:rsidRDefault="00C64AF0" w:rsidP="00001554">
            <w:pPr>
              <w:spacing w:line="360" w:lineRule="auto"/>
              <w:jc w:val="center"/>
              <w:rPr>
                <w:rFonts w:ascii="Arial" w:hAnsi="Arial" w:cs="Arial"/>
                <w:b/>
                <w:i/>
                <w:sz w:val="22"/>
                <w:szCs w:val="22"/>
                <w:lang w:val="en-GB"/>
              </w:rPr>
            </w:pPr>
            <w:r w:rsidRPr="00001554">
              <w:rPr>
                <w:rFonts w:ascii="Arial" w:hAnsi="Arial" w:cs="Arial"/>
                <w:b/>
                <w:i/>
                <w:sz w:val="22"/>
                <w:szCs w:val="22"/>
                <w:lang w:val="en-GB"/>
              </w:rPr>
              <w:t>Vata</w:t>
            </w:r>
          </w:p>
        </w:tc>
        <w:tc>
          <w:tcPr>
            <w:tcW w:w="4725" w:type="dxa"/>
            <w:shd w:val="clear" w:color="auto" w:fill="95B3D7"/>
          </w:tcPr>
          <w:p w14:paraId="590AD0AA" w14:textId="4B64EDFA" w:rsidR="00C64AF0" w:rsidRPr="007A1109" w:rsidRDefault="00C64AF0" w:rsidP="00001554">
            <w:pPr>
              <w:spacing w:line="360" w:lineRule="auto"/>
              <w:jc w:val="center"/>
              <w:rPr>
                <w:rFonts w:ascii="Arial" w:hAnsi="Arial" w:cs="Arial"/>
                <w:b/>
                <w:i/>
                <w:sz w:val="22"/>
                <w:szCs w:val="22"/>
                <w:lang w:val="en-GB"/>
              </w:rPr>
            </w:pPr>
            <w:r w:rsidRPr="00001554">
              <w:rPr>
                <w:rFonts w:ascii="Arial" w:hAnsi="Arial" w:cs="Arial"/>
                <w:b/>
                <w:i/>
                <w:sz w:val="22"/>
                <w:szCs w:val="22"/>
                <w:lang w:val="en-GB"/>
              </w:rPr>
              <w:t>Pitta</w:t>
            </w:r>
          </w:p>
        </w:tc>
        <w:tc>
          <w:tcPr>
            <w:tcW w:w="4725" w:type="dxa"/>
            <w:shd w:val="clear" w:color="auto" w:fill="95B3D7"/>
          </w:tcPr>
          <w:p w14:paraId="0EF3DE94" w14:textId="7B5C3762" w:rsidR="00C64AF0" w:rsidRPr="007A1109" w:rsidRDefault="00C64AF0" w:rsidP="00001554">
            <w:pPr>
              <w:spacing w:line="360" w:lineRule="auto"/>
              <w:jc w:val="center"/>
              <w:rPr>
                <w:rFonts w:ascii="Arial" w:hAnsi="Arial" w:cs="Arial"/>
                <w:b/>
                <w:i/>
                <w:sz w:val="22"/>
                <w:szCs w:val="22"/>
                <w:lang w:val="en-GB"/>
              </w:rPr>
            </w:pPr>
            <w:r w:rsidRPr="00001554">
              <w:rPr>
                <w:rFonts w:ascii="Arial" w:hAnsi="Arial" w:cs="Arial"/>
                <w:b/>
                <w:i/>
                <w:sz w:val="22"/>
                <w:szCs w:val="22"/>
                <w:lang w:val="en-GB"/>
              </w:rPr>
              <w:t>Kapha</w:t>
            </w:r>
          </w:p>
        </w:tc>
      </w:tr>
      <w:tr w:rsidR="00C64AF0" w:rsidRPr="007A1109" w14:paraId="688482EA" w14:textId="77777777" w:rsidTr="00B74D29">
        <w:tc>
          <w:tcPr>
            <w:tcW w:w="4724" w:type="dxa"/>
          </w:tcPr>
          <w:p w14:paraId="12137E55" w14:textId="0986EEF7" w:rsidR="00C64AF0" w:rsidRPr="007A1109" w:rsidRDefault="00C64AF0" w:rsidP="00401B9E">
            <w:pPr>
              <w:rPr>
                <w:rFonts w:ascii="Arial" w:hAnsi="Arial" w:cs="Arial"/>
                <w:sz w:val="22"/>
                <w:szCs w:val="22"/>
                <w:lang w:val="en-GB"/>
              </w:rPr>
            </w:pPr>
            <w:r>
              <w:rPr>
                <w:rFonts w:ascii="Arial" w:hAnsi="Arial" w:cs="Arial"/>
                <w:sz w:val="22"/>
                <w:szCs w:val="22"/>
                <w:lang w:val="en-GB"/>
              </w:rPr>
              <w:t>Hơi, khí</w:t>
            </w:r>
          </w:p>
        </w:tc>
        <w:tc>
          <w:tcPr>
            <w:tcW w:w="4725" w:type="dxa"/>
          </w:tcPr>
          <w:p w14:paraId="10E23802" w14:textId="08E3B132" w:rsidR="00C64AF0" w:rsidRPr="007A1109" w:rsidRDefault="00C64AF0" w:rsidP="00401B9E">
            <w:pPr>
              <w:rPr>
                <w:rFonts w:ascii="Arial" w:hAnsi="Arial" w:cs="Arial"/>
                <w:sz w:val="22"/>
                <w:szCs w:val="22"/>
                <w:lang w:val="en-GB"/>
              </w:rPr>
            </w:pPr>
            <w:r>
              <w:rPr>
                <w:rFonts w:ascii="Arial" w:hAnsi="Arial" w:cs="Arial"/>
                <w:sz w:val="22"/>
                <w:szCs w:val="22"/>
                <w:lang w:val="en-GB"/>
              </w:rPr>
              <w:t>Lửa, dịch mật</w:t>
            </w:r>
          </w:p>
        </w:tc>
        <w:tc>
          <w:tcPr>
            <w:tcW w:w="4725" w:type="dxa"/>
          </w:tcPr>
          <w:p w14:paraId="03EFEEE3" w14:textId="77777777" w:rsidR="00C64AF0" w:rsidRDefault="00C64AF0" w:rsidP="00401B9E">
            <w:pPr>
              <w:rPr>
                <w:rFonts w:ascii="Arial" w:hAnsi="Arial" w:cs="Arial"/>
                <w:sz w:val="22"/>
                <w:szCs w:val="22"/>
                <w:lang w:val="en-GB"/>
              </w:rPr>
            </w:pPr>
            <w:r>
              <w:rPr>
                <w:rFonts w:ascii="Arial" w:hAnsi="Arial" w:cs="Arial"/>
                <w:sz w:val="22"/>
                <w:szCs w:val="22"/>
                <w:lang w:val="en-GB"/>
              </w:rPr>
              <w:t>Nước, Niêm mạc</w:t>
            </w:r>
          </w:p>
          <w:p w14:paraId="518B4FE2" w14:textId="2211816A" w:rsidR="00B60DAE" w:rsidRPr="007A1109" w:rsidRDefault="00B60DAE" w:rsidP="00401B9E">
            <w:pPr>
              <w:rPr>
                <w:rFonts w:ascii="Arial" w:hAnsi="Arial" w:cs="Arial"/>
                <w:sz w:val="22"/>
                <w:szCs w:val="22"/>
                <w:lang w:val="en-GB"/>
              </w:rPr>
            </w:pPr>
          </w:p>
        </w:tc>
      </w:tr>
      <w:tr w:rsidR="00C64AF0" w:rsidRPr="007A1109" w14:paraId="7323CA87" w14:textId="77777777" w:rsidTr="00B74D29">
        <w:tc>
          <w:tcPr>
            <w:tcW w:w="4724" w:type="dxa"/>
          </w:tcPr>
          <w:p w14:paraId="3E9F47D7" w14:textId="20995D99" w:rsidR="00C64AF0" w:rsidRPr="007A1109" w:rsidRDefault="00C64AF0" w:rsidP="00401B9E">
            <w:pPr>
              <w:rPr>
                <w:rFonts w:ascii="Arial" w:hAnsi="Arial" w:cs="Arial"/>
                <w:sz w:val="22"/>
                <w:szCs w:val="22"/>
                <w:lang w:val="en-GB"/>
              </w:rPr>
            </w:pPr>
            <w:r w:rsidRPr="007944C5">
              <w:rPr>
                <w:rFonts w:ascii="Arial" w:hAnsi="Arial" w:cs="Arial"/>
                <w:color w:val="191919"/>
                <w:sz w:val="22"/>
                <w:szCs w:val="22"/>
              </w:rPr>
              <w:t xml:space="preserve">Nguyên nhân </w:t>
            </w:r>
            <w:r>
              <w:rPr>
                <w:rFonts w:ascii="Arial" w:hAnsi="Arial" w:cs="Arial"/>
                <w:color w:val="191919"/>
                <w:sz w:val="22"/>
                <w:szCs w:val="22"/>
              </w:rPr>
              <w:t xml:space="preserve">gây </w:t>
            </w:r>
            <w:r w:rsidRPr="007944C5">
              <w:rPr>
                <w:rFonts w:ascii="Arial" w:hAnsi="Arial" w:cs="Arial"/>
                <w:color w:val="191919"/>
                <w:sz w:val="22"/>
                <w:szCs w:val="22"/>
              </w:rPr>
              <w:t>đau đớn, khô, lo âu, trầm cảm, táo bón, viêm khớp, thấp khớp</w:t>
            </w:r>
            <w:r>
              <w:rPr>
                <w:rFonts w:ascii="Arial" w:hAnsi="Arial" w:cs="Arial"/>
                <w:color w:val="191919"/>
                <w:sz w:val="22"/>
                <w:szCs w:val="22"/>
              </w:rPr>
              <w:t>, v.v.</w:t>
            </w:r>
          </w:p>
        </w:tc>
        <w:tc>
          <w:tcPr>
            <w:tcW w:w="4725" w:type="dxa"/>
          </w:tcPr>
          <w:p w14:paraId="7F93CE1B" w14:textId="764FCF3D" w:rsidR="00C64AF0" w:rsidRPr="007A1109" w:rsidRDefault="00C64AF0" w:rsidP="00401B9E">
            <w:pPr>
              <w:rPr>
                <w:rFonts w:ascii="Arial" w:hAnsi="Arial" w:cs="Arial"/>
                <w:sz w:val="22"/>
                <w:szCs w:val="22"/>
                <w:lang w:val="en-GB"/>
              </w:rPr>
            </w:pPr>
            <w:r w:rsidRPr="009762C7">
              <w:rPr>
                <w:rFonts w:ascii="Arial" w:hAnsi="Arial" w:cs="Arial"/>
                <w:color w:val="191919"/>
                <w:sz w:val="22"/>
                <w:szCs w:val="22"/>
              </w:rPr>
              <w:t xml:space="preserve">Nguyên nhân </w:t>
            </w:r>
            <w:r>
              <w:rPr>
                <w:rFonts w:ascii="Arial" w:hAnsi="Arial" w:cs="Arial"/>
                <w:color w:val="191919"/>
                <w:sz w:val="22"/>
                <w:szCs w:val="22"/>
              </w:rPr>
              <w:t xml:space="preserve">gây </w:t>
            </w:r>
            <w:r w:rsidRPr="009762C7">
              <w:rPr>
                <w:rFonts w:ascii="Arial" w:hAnsi="Arial" w:cs="Arial"/>
                <w:color w:val="191919"/>
                <w:sz w:val="22"/>
                <w:szCs w:val="22"/>
              </w:rPr>
              <w:t>phát ban da, bệnh về máu, viêm gan, nhiễm trùng, giận dữ,</w:t>
            </w:r>
            <w:r>
              <w:rPr>
                <w:rFonts w:ascii="Arial" w:hAnsi="Arial" w:cs="Arial"/>
                <w:color w:val="191919"/>
                <w:sz w:val="22"/>
                <w:szCs w:val="22"/>
              </w:rPr>
              <w:t xml:space="preserve"> v.v.</w:t>
            </w:r>
          </w:p>
        </w:tc>
        <w:tc>
          <w:tcPr>
            <w:tcW w:w="4725" w:type="dxa"/>
          </w:tcPr>
          <w:p w14:paraId="6456DB31" w14:textId="6ECE4E5E" w:rsidR="00C64AF0" w:rsidRPr="007A1109" w:rsidRDefault="00C64AF0" w:rsidP="00401B9E">
            <w:pPr>
              <w:rPr>
                <w:rFonts w:ascii="Arial" w:hAnsi="Arial" w:cs="Arial"/>
                <w:sz w:val="22"/>
                <w:szCs w:val="22"/>
                <w:lang w:val="en-GB"/>
              </w:rPr>
            </w:pPr>
            <w:r w:rsidRPr="00504E4A">
              <w:rPr>
                <w:rFonts w:ascii="Arial" w:hAnsi="Arial" w:cs="Arial"/>
                <w:color w:val="191919"/>
                <w:sz w:val="22"/>
                <w:szCs w:val="22"/>
              </w:rPr>
              <w:t xml:space="preserve">Nguyên nhân </w:t>
            </w:r>
            <w:r>
              <w:rPr>
                <w:rFonts w:ascii="Arial" w:hAnsi="Arial" w:cs="Arial"/>
                <w:color w:val="191919"/>
                <w:sz w:val="22"/>
                <w:szCs w:val="22"/>
              </w:rPr>
              <w:t xml:space="preserve">gây </w:t>
            </w:r>
            <w:r w:rsidRPr="00504E4A">
              <w:rPr>
                <w:rFonts w:ascii="Arial" w:hAnsi="Arial" w:cs="Arial"/>
                <w:color w:val="191919"/>
                <w:sz w:val="22"/>
                <w:szCs w:val="22"/>
              </w:rPr>
              <w:t>béo phì, tiểu đường, chậ</w:t>
            </w:r>
            <w:r>
              <w:rPr>
                <w:rFonts w:ascii="Arial" w:hAnsi="Arial" w:cs="Arial"/>
                <w:color w:val="191919"/>
                <w:sz w:val="22"/>
                <w:szCs w:val="22"/>
              </w:rPr>
              <w:t>m chạp</w:t>
            </w:r>
            <w:r w:rsidRPr="00504E4A">
              <w:rPr>
                <w:rFonts w:ascii="Arial" w:hAnsi="Arial" w:cs="Arial"/>
                <w:color w:val="191919"/>
                <w:sz w:val="22"/>
                <w:szCs w:val="22"/>
              </w:rPr>
              <w:t>, sưng</w:t>
            </w:r>
            <w:r>
              <w:rPr>
                <w:rFonts w:ascii="Arial" w:hAnsi="Arial" w:cs="Arial"/>
                <w:color w:val="191919"/>
                <w:sz w:val="22"/>
                <w:szCs w:val="22"/>
              </w:rPr>
              <w:t xml:space="preserve"> tấy, v.v</w:t>
            </w:r>
          </w:p>
        </w:tc>
      </w:tr>
    </w:tbl>
    <w:p w14:paraId="3F1D942E" w14:textId="7989C7E6" w:rsidR="00001554" w:rsidRPr="009C7B54" w:rsidRDefault="00B60DAE" w:rsidP="00401B9E">
      <w:pPr>
        <w:rPr>
          <w:rFonts w:ascii="Arial" w:hAnsi="Arial" w:cs="Arial"/>
          <w:sz w:val="18"/>
          <w:szCs w:val="22"/>
          <w:lang w:val="fr-FR"/>
        </w:rPr>
      </w:pPr>
      <w:r>
        <w:rPr>
          <w:rFonts w:ascii="Arial" w:hAnsi="Arial" w:cs="Arial"/>
          <w:sz w:val="18"/>
          <w:szCs w:val="22"/>
          <w:lang w:val="fr-FR"/>
        </w:rPr>
        <w:t>Nguồn</w:t>
      </w:r>
      <w:r w:rsidR="00C058DC" w:rsidRPr="009C7B54">
        <w:rPr>
          <w:rFonts w:ascii="Arial" w:hAnsi="Arial" w:cs="Arial"/>
          <w:sz w:val="18"/>
          <w:szCs w:val="22"/>
          <w:lang w:val="fr-FR"/>
        </w:rPr>
        <w:t xml:space="preserve">: </w:t>
      </w:r>
      <w:hyperlink r:id="rId16" w:history="1">
        <w:r w:rsidR="00C058DC" w:rsidRPr="009C7B54">
          <w:rPr>
            <w:rStyle w:val="Hyperlink"/>
            <w:rFonts w:ascii="Arial" w:hAnsi="Arial" w:cs="Arial"/>
            <w:iCs/>
            <w:sz w:val="18"/>
            <w:szCs w:val="22"/>
            <w:lang w:val="fr-FR"/>
          </w:rPr>
          <w:t>http://www.mindbodygreen.com/0-1117/Ayurveda-Dosha-Types-for-Beginners.html</w:t>
        </w:r>
      </w:hyperlink>
      <w:r w:rsidR="00C058DC" w:rsidRPr="009C7B54">
        <w:rPr>
          <w:rStyle w:val="Hyperlink"/>
          <w:rFonts w:ascii="Arial" w:hAnsi="Arial" w:cs="Arial"/>
          <w:iCs/>
          <w:sz w:val="18"/>
          <w:szCs w:val="22"/>
          <w:lang w:val="fr-FR"/>
        </w:rPr>
        <w:t xml:space="preserve"> </w:t>
      </w:r>
    </w:p>
    <w:p w14:paraId="6CCA7B5B" w14:textId="77777777" w:rsidR="00001554" w:rsidRPr="009C7B54" w:rsidRDefault="00001554">
      <w:pPr>
        <w:rPr>
          <w:rFonts w:ascii="Arial" w:hAnsi="Arial" w:cs="Arial"/>
          <w:sz w:val="18"/>
          <w:szCs w:val="22"/>
          <w:lang w:val="fr-FR"/>
        </w:rPr>
      </w:pPr>
      <w:r w:rsidRPr="009C7B54">
        <w:rPr>
          <w:rFonts w:ascii="Arial" w:hAnsi="Arial" w:cs="Arial"/>
          <w:sz w:val="18"/>
          <w:szCs w:val="22"/>
          <w:lang w:val="fr-FR"/>
        </w:rPr>
        <w:br w:type="page"/>
      </w:r>
    </w:p>
    <w:p w14:paraId="1C8C5A60" w14:textId="77777777" w:rsidR="00F554DF" w:rsidRPr="00F32A49" w:rsidRDefault="00F554DF" w:rsidP="00F554DF">
      <w:pPr>
        <w:spacing w:line="360" w:lineRule="auto"/>
        <w:rPr>
          <w:rFonts w:ascii="Arial" w:hAnsi="Arial" w:cs="Arial"/>
          <w:b/>
          <w:sz w:val="22"/>
          <w:szCs w:val="22"/>
          <w:lang w:val="fr-FR"/>
        </w:rPr>
      </w:pPr>
      <w:r w:rsidRPr="00F32A49">
        <w:rPr>
          <w:rFonts w:ascii="Arial" w:hAnsi="Arial" w:cs="Arial"/>
          <w:b/>
          <w:sz w:val="22"/>
          <w:szCs w:val="22"/>
          <w:lang w:val="fr-FR"/>
        </w:rPr>
        <w:t xml:space="preserve">Tài liệu 4 – Các thể dịch trong y học Hồi giáo </w:t>
      </w:r>
    </w:p>
    <w:p w14:paraId="1102713B" w14:textId="77777777" w:rsidR="00001554" w:rsidRPr="00F32A49" w:rsidRDefault="00001554" w:rsidP="00001554">
      <w:pPr>
        <w:spacing w:line="360" w:lineRule="auto"/>
        <w:rPr>
          <w:rFonts w:ascii="Arial" w:hAnsi="Arial" w:cs="Arial"/>
          <w:b/>
          <w:sz w:val="22"/>
          <w:szCs w:val="22"/>
          <w:lang w:val="fr-FR"/>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4140"/>
        <w:gridCol w:w="7470"/>
      </w:tblGrid>
      <w:tr w:rsidR="007975BC" w:rsidRPr="007A1109" w14:paraId="6A66F7EC" w14:textId="77777777" w:rsidTr="007975BC">
        <w:tc>
          <w:tcPr>
            <w:tcW w:w="2178" w:type="dxa"/>
            <w:shd w:val="clear" w:color="auto" w:fill="95B3D7"/>
            <w:vAlign w:val="center"/>
          </w:tcPr>
          <w:p w14:paraId="25BE9CA2" w14:textId="5A6323C9" w:rsidR="007975BC" w:rsidRPr="007A1109" w:rsidRDefault="007975BC" w:rsidP="00401B9E">
            <w:pPr>
              <w:jc w:val="center"/>
              <w:rPr>
                <w:rFonts w:ascii="Arial" w:hAnsi="Arial" w:cs="Arial"/>
                <w:sz w:val="22"/>
                <w:szCs w:val="22"/>
                <w:lang w:val="en-GB"/>
              </w:rPr>
            </w:pPr>
            <w:r>
              <w:rPr>
                <w:rFonts w:ascii="Arial" w:hAnsi="Arial" w:cs="Arial"/>
                <w:sz w:val="22"/>
                <w:szCs w:val="22"/>
                <w:lang w:val="en-GB"/>
              </w:rPr>
              <w:t>Thể dịch</w:t>
            </w:r>
          </w:p>
        </w:tc>
        <w:tc>
          <w:tcPr>
            <w:tcW w:w="4140" w:type="dxa"/>
            <w:shd w:val="clear" w:color="auto" w:fill="95B3D7"/>
            <w:vAlign w:val="center"/>
          </w:tcPr>
          <w:p w14:paraId="1C8BAF2C" w14:textId="211C1307" w:rsidR="007975BC" w:rsidRPr="007A1109" w:rsidRDefault="007975BC" w:rsidP="00401B9E">
            <w:pPr>
              <w:jc w:val="center"/>
              <w:rPr>
                <w:rFonts w:ascii="Arial" w:hAnsi="Arial" w:cs="Arial"/>
                <w:sz w:val="22"/>
                <w:szCs w:val="22"/>
                <w:lang w:val="en-GB"/>
              </w:rPr>
            </w:pPr>
            <w:r>
              <w:rPr>
                <w:rFonts w:ascii="Arial" w:hAnsi="Arial" w:cs="Arial"/>
                <w:sz w:val="22"/>
                <w:szCs w:val="22"/>
                <w:lang w:val="en-GB"/>
              </w:rPr>
              <w:t>Tính cách</w:t>
            </w:r>
          </w:p>
        </w:tc>
        <w:tc>
          <w:tcPr>
            <w:tcW w:w="7470" w:type="dxa"/>
            <w:shd w:val="clear" w:color="auto" w:fill="95B3D7"/>
            <w:vAlign w:val="center"/>
          </w:tcPr>
          <w:p w14:paraId="6BD8921B" w14:textId="0F8C10AE" w:rsidR="007975BC" w:rsidRPr="007A1109" w:rsidRDefault="007975BC" w:rsidP="00401B9E">
            <w:pPr>
              <w:jc w:val="center"/>
              <w:rPr>
                <w:rFonts w:ascii="Arial" w:hAnsi="Arial" w:cs="Arial"/>
                <w:sz w:val="22"/>
                <w:szCs w:val="22"/>
                <w:lang w:val="en-GB"/>
              </w:rPr>
            </w:pPr>
            <w:r w:rsidRPr="00962F1C">
              <w:rPr>
                <w:rFonts w:ascii="Arial" w:hAnsi="Arial" w:cs="Arial"/>
                <w:sz w:val="22"/>
                <w:szCs w:val="22"/>
                <w:lang w:val="en-GB"/>
              </w:rPr>
              <w:t xml:space="preserve">Triệu chứng gây nên do thừa dịch hoặc dịch hoạt động quá nhiều </w:t>
            </w:r>
          </w:p>
        </w:tc>
      </w:tr>
      <w:tr w:rsidR="007975BC" w:rsidRPr="007A1109" w14:paraId="01CF18AE" w14:textId="77777777" w:rsidTr="007975BC">
        <w:tc>
          <w:tcPr>
            <w:tcW w:w="2178" w:type="dxa"/>
          </w:tcPr>
          <w:p w14:paraId="0B42132C" w14:textId="5FD7B9E6" w:rsidR="007975BC" w:rsidRPr="007A1109" w:rsidRDefault="007975BC" w:rsidP="00401B9E">
            <w:pPr>
              <w:rPr>
                <w:rFonts w:ascii="Arial" w:hAnsi="Arial" w:cs="Arial"/>
                <w:sz w:val="22"/>
                <w:szCs w:val="22"/>
                <w:lang w:val="en-GB"/>
              </w:rPr>
            </w:pPr>
            <w:r>
              <w:rPr>
                <w:rFonts w:ascii="Arial" w:hAnsi="Arial" w:cs="Arial"/>
                <w:sz w:val="22"/>
                <w:szCs w:val="22"/>
                <w:lang w:val="en-GB"/>
              </w:rPr>
              <w:t>Mật đen</w:t>
            </w:r>
          </w:p>
        </w:tc>
        <w:tc>
          <w:tcPr>
            <w:tcW w:w="4140" w:type="dxa"/>
          </w:tcPr>
          <w:p w14:paraId="00E62AD2" w14:textId="111BAAC2" w:rsidR="007975BC" w:rsidRPr="007A1109" w:rsidRDefault="007975BC" w:rsidP="00401B9E">
            <w:pPr>
              <w:rPr>
                <w:rFonts w:ascii="Arial" w:hAnsi="Arial" w:cs="Arial"/>
                <w:sz w:val="22"/>
                <w:szCs w:val="22"/>
                <w:lang w:val="en-GB"/>
              </w:rPr>
            </w:pPr>
            <w:r>
              <w:rPr>
                <w:rFonts w:ascii="Arial" w:hAnsi="Arial" w:cs="Arial"/>
                <w:sz w:val="22"/>
                <w:szCs w:val="22"/>
                <w:lang w:val="en-GB"/>
              </w:rPr>
              <w:t>Hay u uất</w:t>
            </w:r>
            <w:r w:rsidRPr="00001554">
              <w:rPr>
                <w:rFonts w:ascii="Arial" w:hAnsi="Arial" w:cs="Arial"/>
                <w:sz w:val="22"/>
                <w:szCs w:val="22"/>
                <w:lang w:val="en-GB"/>
              </w:rPr>
              <w:t xml:space="preserve"> (</w:t>
            </w:r>
            <w:r w:rsidRPr="00001554">
              <w:rPr>
                <w:rFonts w:ascii="Arial" w:hAnsi="Arial" w:cs="Arial"/>
                <w:i/>
                <w:sz w:val="22"/>
                <w:szCs w:val="22"/>
                <w:lang w:val="en-GB"/>
              </w:rPr>
              <w:t>Ghalba-el-Sauda</w:t>
            </w:r>
            <w:r w:rsidRPr="00001554">
              <w:rPr>
                <w:rFonts w:ascii="Arial" w:hAnsi="Arial" w:cs="Arial"/>
                <w:sz w:val="22"/>
                <w:szCs w:val="22"/>
                <w:lang w:val="en-GB"/>
              </w:rPr>
              <w:t xml:space="preserve">) </w:t>
            </w:r>
          </w:p>
        </w:tc>
        <w:tc>
          <w:tcPr>
            <w:tcW w:w="7470" w:type="dxa"/>
          </w:tcPr>
          <w:p w14:paraId="77459DF9" w14:textId="0B68A753" w:rsidR="007975BC" w:rsidRPr="007A1109" w:rsidRDefault="007975BC" w:rsidP="00401B9E">
            <w:pPr>
              <w:rPr>
                <w:rFonts w:ascii="Arial" w:hAnsi="Arial" w:cs="Arial"/>
                <w:sz w:val="22"/>
                <w:szCs w:val="22"/>
                <w:lang w:val="en-GB"/>
              </w:rPr>
            </w:pPr>
            <w:r>
              <w:rPr>
                <w:rFonts w:ascii="Arial" w:hAnsi="Arial" w:cs="Arial"/>
                <w:sz w:val="22"/>
                <w:szCs w:val="22"/>
                <w:lang w:val="en-GB"/>
              </w:rPr>
              <w:t xml:space="preserve">Da thô, mạch yếu, nước tiểu loãng, bệnh nhân kêu là mất cảm giác ngon miệng và đau nhức ở cổ họng. Bệnh nhân hay bị ám ảnh bởi những tưởng tượng ngớ ngẩn và cảm thấy sợ hãi mà không có nguyên nhân. </w:t>
            </w:r>
          </w:p>
        </w:tc>
      </w:tr>
      <w:tr w:rsidR="007975BC" w:rsidRPr="007A1109" w14:paraId="3E0B9C01" w14:textId="77777777" w:rsidTr="007975BC">
        <w:tc>
          <w:tcPr>
            <w:tcW w:w="2178" w:type="dxa"/>
          </w:tcPr>
          <w:p w14:paraId="00F27EBA" w14:textId="5CAB7AC3" w:rsidR="007975BC" w:rsidRPr="007A1109" w:rsidRDefault="007975BC" w:rsidP="00401B9E">
            <w:pPr>
              <w:rPr>
                <w:rFonts w:ascii="Arial" w:hAnsi="Arial" w:cs="Arial"/>
                <w:sz w:val="22"/>
                <w:szCs w:val="22"/>
                <w:lang w:val="en-GB"/>
              </w:rPr>
            </w:pPr>
            <w:r>
              <w:rPr>
                <w:rFonts w:ascii="Arial" w:hAnsi="Arial" w:cs="Arial"/>
                <w:sz w:val="22"/>
                <w:szCs w:val="22"/>
                <w:lang w:val="en-GB"/>
              </w:rPr>
              <w:t>Máu</w:t>
            </w:r>
          </w:p>
        </w:tc>
        <w:tc>
          <w:tcPr>
            <w:tcW w:w="4140" w:type="dxa"/>
          </w:tcPr>
          <w:p w14:paraId="71F4678B" w14:textId="1AC1AE06" w:rsidR="007975BC" w:rsidRPr="007A1109" w:rsidRDefault="007975BC" w:rsidP="00401B9E">
            <w:pPr>
              <w:rPr>
                <w:rFonts w:ascii="Arial" w:hAnsi="Arial" w:cs="Arial"/>
                <w:sz w:val="22"/>
                <w:szCs w:val="22"/>
                <w:lang w:val="en-GB"/>
              </w:rPr>
            </w:pPr>
            <w:r>
              <w:rPr>
                <w:rFonts w:ascii="Arial" w:hAnsi="Arial" w:cs="Arial"/>
                <w:sz w:val="22"/>
                <w:szCs w:val="22"/>
                <w:lang w:val="en-GB"/>
              </w:rPr>
              <w:t>Lạc quan</w:t>
            </w:r>
            <w:r w:rsidRPr="00001554">
              <w:rPr>
                <w:rFonts w:ascii="Arial" w:hAnsi="Arial" w:cs="Arial"/>
                <w:sz w:val="22"/>
                <w:szCs w:val="22"/>
                <w:lang w:val="en-GB"/>
              </w:rPr>
              <w:t xml:space="preserve"> (</w:t>
            </w:r>
            <w:r w:rsidRPr="00001554">
              <w:rPr>
                <w:rFonts w:ascii="Arial" w:hAnsi="Arial" w:cs="Arial"/>
                <w:i/>
                <w:sz w:val="22"/>
                <w:szCs w:val="22"/>
                <w:lang w:val="en-GB"/>
              </w:rPr>
              <w:t>Ghalba-e-Dam</w:t>
            </w:r>
            <w:r w:rsidRPr="00001554">
              <w:rPr>
                <w:rFonts w:ascii="Arial" w:hAnsi="Arial" w:cs="Arial"/>
                <w:sz w:val="22"/>
                <w:szCs w:val="22"/>
                <w:lang w:val="en-GB"/>
              </w:rPr>
              <w:t xml:space="preserve">) </w:t>
            </w:r>
          </w:p>
        </w:tc>
        <w:tc>
          <w:tcPr>
            <w:tcW w:w="7470" w:type="dxa"/>
          </w:tcPr>
          <w:p w14:paraId="21F5791C" w14:textId="48E7D2E6" w:rsidR="007975BC" w:rsidRPr="007A1109" w:rsidRDefault="007975BC" w:rsidP="00401B9E">
            <w:pPr>
              <w:rPr>
                <w:rFonts w:ascii="Arial" w:hAnsi="Arial" w:cs="Arial"/>
                <w:sz w:val="22"/>
                <w:szCs w:val="22"/>
                <w:lang w:val="en-GB"/>
              </w:rPr>
            </w:pPr>
            <w:r>
              <w:rPr>
                <w:rFonts w:ascii="Arial" w:hAnsi="Arial" w:cs="Arial"/>
                <w:sz w:val="22"/>
                <w:szCs w:val="22"/>
                <w:lang w:val="en-GB"/>
              </w:rPr>
              <w:t xml:space="preserve">Da đỏ, mạch máu nổi, mạch đập khoẻ, nước tiểu sẫm màu. Bệnh nhân than phiền vì khó thở, đau đầu và mơ thấy cảnh có máu. </w:t>
            </w:r>
          </w:p>
        </w:tc>
      </w:tr>
      <w:tr w:rsidR="007975BC" w:rsidRPr="007A1109" w14:paraId="2A821C40" w14:textId="77777777" w:rsidTr="007975BC">
        <w:tc>
          <w:tcPr>
            <w:tcW w:w="2178" w:type="dxa"/>
          </w:tcPr>
          <w:p w14:paraId="5E6CA7A1" w14:textId="45207408" w:rsidR="007975BC" w:rsidRPr="007A1109" w:rsidRDefault="007975BC" w:rsidP="00401B9E">
            <w:pPr>
              <w:rPr>
                <w:rFonts w:ascii="Arial" w:hAnsi="Arial" w:cs="Arial"/>
                <w:sz w:val="22"/>
                <w:szCs w:val="22"/>
                <w:lang w:val="en-GB"/>
              </w:rPr>
            </w:pPr>
            <w:r>
              <w:rPr>
                <w:rFonts w:ascii="Arial" w:hAnsi="Arial" w:cs="Arial"/>
                <w:sz w:val="22"/>
                <w:szCs w:val="22"/>
                <w:lang w:val="en-GB"/>
              </w:rPr>
              <w:t>Mật vàng</w:t>
            </w:r>
            <w:r w:rsidRPr="00001554">
              <w:rPr>
                <w:rFonts w:ascii="Arial" w:hAnsi="Arial" w:cs="Arial"/>
                <w:sz w:val="22"/>
                <w:szCs w:val="22"/>
                <w:lang w:val="en-GB"/>
              </w:rPr>
              <w:t xml:space="preserve"> </w:t>
            </w:r>
          </w:p>
        </w:tc>
        <w:tc>
          <w:tcPr>
            <w:tcW w:w="4140" w:type="dxa"/>
          </w:tcPr>
          <w:p w14:paraId="0967C074" w14:textId="4CB7E63B" w:rsidR="007975BC" w:rsidRPr="007A1109" w:rsidRDefault="007975BC" w:rsidP="00401B9E">
            <w:pPr>
              <w:rPr>
                <w:rFonts w:ascii="Arial" w:hAnsi="Arial" w:cs="Arial"/>
                <w:sz w:val="22"/>
                <w:szCs w:val="22"/>
                <w:lang w:val="en-GB"/>
              </w:rPr>
            </w:pPr>
            <w:r>
              <w:rPr>
                <w:rFonts w:ascii="Arial" w:hAnsi="Arial" w:cs="Arial"/>
                <w:sz w:val="22"/>
                <w:szCs w:val="22"/>
                <w:lang w:val="en-GB"/>
              </w:rPr>
              <w:t>Hay cáu giận</w:t>
            </w:r>
            <w:r w:rsidRPr="00001554">
              <w:rPr>
                <w:rFonts w:ascii="Arial" w:hAnsi="Arial" w:cs="Arial"/>
                <w:sz w:val="22"/>
                <w:szCs w:val="22"/>
                <w:lang w:val="en-GB"/>
              </w:rPr>
              <w:t xml:space="preserve"> (</w:t>
            </w:r>
            <w:r w:rsidRPr="00001554">
              <w:rPr>
                <w:rFonts w:ascii="Arial" w:hAnsi="Arial" w:cs="Arial"/>
                <w:i/>
                <w:sz w:val="22"/>
                <w:szCs w:val="22"/>
                <w:lang w:val="en-GB"/>
              </w:rPr>
              <w:t>Ghalba-e-Safra</w:t>
            </w:r>
            <w:r w:rsidRPr="00001554">
              <w:rPr>
                <w:rFonts w:ascii="Arial" w:hAnsi="Arial" w:cs="Arial"/>
                <w:sz w:val="22"/>
                <w:szCs w:val="22"/>
                <w:lang w:val="en-GB"/>
              </w:rPr>
              <w:t>)</w:t>
            </w:r>
          </w:p>
        </w:tc>
        <w:tc>
          <w:tcPr>
            <w:tcW w:w="7470" w:type="dxa"/>
          </w:tcPr>
          <w:p w14:paraId="1F20EF6B" w14:textId="0092A0CB" w:rsidR="007975BC" w:rsidRPr="007A1109" w:rsidRDefault="007975BC" w:rsidP="00401B9E">
            <w:pPr>
              <w:rPr>
                <w:rFonts w:ascii="Arial" w:hAnsi="Arial" w:cs="Arial"/>
                <w:sz w:val="22"/>
                <w:szCs w:val="22"/>
                <w:lang w:val="en-GB"/>
              </w:rPr>
            </w:pPr>
            <w:r>
              <w:rPr>
                <w:rFonts w:ascii="Arial" w:hAnsi="Arial" w:cs="Arial"/>
                <w:sz w:val="22"/>
                <w:szCs w:val="22"/>
                <w:lang w:val="en-GB"/>
              </w:rPr>
              <w:t xml:space="preserve">Da vàng, mạch đập nhanh hơn bình thường và nước tiểu sẫm màu. </w:t>
            </w:r>
            <w:r w:rsidRPr="008A7200">
              <w:rPr>
                <w:rFonts w:ascii="Arial" w:hAnsi="Arial" w:cs="Arial"/>
                <w:color w:val="191919"/>
                <w:sz w:val="22"/>
                <w:szCs w:val="22"/>
              </w:rPr>
              <w:t>Bệ</w:t>
            </w:r>
            <w:r>
              <w:rPr>
                <w:rFonts w:ascii="Arial" w:hAnsi="Arial" w:cs="Arial"/>
                <w:color w:val="191919"/>
                <w:sz w:val="22"/>
                <w:szCs w:val="22"/>
              </w:rPr>
              <w:t>nh nhân thấy</w:t>
            </w:r>
            <w:r w:rsidRPr="008A7200">
              <w:rPr>
                <w:rFonts w:ascii="Arial" w:hAnsi="Arial" w:cs="Arial"/>
                <w:color w:val="191919"/>
                <w:sz w:val="22"/>
                <w:szCs w:val="22"/>
              </w:rPr>
              <w:t xml:space="preserve"> khó chị</w:t>
            </w:r>
            <w:r>
              <w:rPr>
                <w:rFonts w:ascii="Arial" w:hAnsi="Arial" w:cs="Arial"/>
                <w:color w:val="191919"/>
                <w:sz w:val="22"/>
                <w:szCs w:val="22"/>
              </w:rPr>
              <w:t>u mà không có</w:t>
            </w:r>
            <w:r w:rsidRPr="008A7200">
              <w:rPr>
                <w:rFonts w:ascii="Arial" w:hAnsi="Arial" w:cs="Arial"/>
                <w:color w:val="191919"/>
                <w:sz w:val="22"/>
                <w:szCs w:val="22"/>
              </w:rPr>
              <w:t xml:space="preserve"> bất kỳ nguyên nhân rõ ràng</w:t>
            </w:r>
            <w:r>
              <w:rPr>
                <w:rFonts w:ascii="Arial" w:hAnsi="Arial" w:cs="Arial"/>
                <w:color w:val="191919"/>
                <w:sz w:val="22"/>
                <w:szCs w:val="22"/>
              </w:rPr>
              <w:t xml:space="preserve"> nào</w:t>
            </w:r>
            <w:r w:rsidRPr="008A7200">
              <w:rPr>
                <w:rFonts w:ascii="Arial" w:hAnsi="Arial" w:cs="Arial"/>
                <w:color w:val="191919"/>
                <w:sz w:val="22"/>
                <w:szCs w:val="22"/>
              </w:rPr>
              <w:t xml:space="preserve"> và phàn nàn bị đau đầu, ngủ không yên giấ</w:t>
            </w:r>
            <w:r>
              <w:rPr>
                <w:rFonts w:ascii="Arial" w:hAnsi="Arial" w:cs="Arial"/>
                <w:color w:val="191919"/>
                <w:sz w:val="22"/>
                <w:szCs w:val="22"/>
              </w:rPr>
              <w:t xml:space="preserve">c, </w:t>
            </w:r>
            <w:r w:rsidRPr="008A7200">
              <w:rPr>
                <w:rFonts w:ascii="Arial" w:hAnsi="Arial" w:cs="Arial"/>
                <w:color w:val="191919"/>
                <w:sz w:val="22"/>
                <w:szCs w:val="22"/>
              </w:rPr>
              <w:t xml:space="preserve">đắng trong cổ họng, và </w:t>
            </w:r>
            <w:r>
              <w:rPr>
                <w:rFonts w:ascii="Arial" w:hAnsi="Arial" w:cs="Arial"/>
                <w:color w:val="191919"/>
                <w:sz w:val="22"/>
                <w:szCs w:val="22"/>
              </w:rPr>
              <w:t xml:space="preserve">mơ thấy </w:t>
            </w:r>
            <w:r w:rsidRPr="008A7200">
              <w:rPr>
                <w:rFonts w:ascii="Arial" w:hAnsi="Arial" w:cs="Arial"/>
                <w:color w:val="191919"/>
                <w:sz w:val="22"/>
                <w:szCs w:val="22"/>
              </w:rPr>
              <w:t>những cảnh cháy nổ</w:t>
            </w:r>
            <w:r>
              <w:rPr>
                <w:rFonts w:ascii="Arial" w:hAnsi="Arial" w:cs="Arial"/>
                <w:color w:val="191919"/>
                <w:sz w:val="22"/>
                <w:szCs w:val="22"/>
              </w:rPr>
              <w:t xml:space="preserve">, </w:t>
            </w:r>
            <w:r w:rsidRPr="008A7200">
              <w:rPr>
                <w:rFonts w:ascii="Arial" w:hAnsi="Arial" w:cs="Arial"/>
                <w:color w:val="191919"/>
                <w:sz w:val="22"/>
                <w:szCs w:val="22"/>
              </w:rPr>
              <w:t>sét, giận dữ, chiến đấu</w:t>
            </w:r>
            <w:r>
              <w:rPr>
                <w:rFonts w:ascii="Arial" w:hAnsi="Arial" w:cs="Arial"/>
                <w:color w:val="191919"/>
                <w:sz w:val="22"/>
                <w:szCs w:val="22"/>
              </w:rPr>
              <w:t>.</w:t>
            </w:r>
          </w:p>
        </w:tc>
      </w:tr>
      <w:tr w:rsidR="007975BC" w:rsidRPr="007A1109" w14:paraId="308E7591" w14:textId="77777777" w:rsidTr="007975BC">
        <w:tc>
          <w:tcPr>
            <w:tcW w:w="2178" w:type="dxa"/>
          </w:tcPr>
          <w:p w14:paraId="5C827FB7" w14:textId="4713DF38" w:rsidR="007975BC" w:rsidRPr="007A1109" w:rsidRDefault="007975BC" w:rsidP="00401B9E">
            <w:pPr>
              <w:rPr>
                <w:rFonts w:ascii="Arial" w:hAnsi="Arial" w:cs="Arial"/>
                <w:sz w:val="22"/>
                <w:szCs w:val="22"/>
                <w:lang w:val="en-GB"/>
              </w:rPr>
            </w:pPr>
            <w:r>
              <w:rPr>
                <w:rFonts w:ascii="Arial" w:hAnsi="Arial" w:cs="Arial"/>
                <w:sz w:val="22"/>
                <w:szCs w:val="22"/>
                <w:lang w:val="en-GB"/>
              </w:rPr>
              <w:t>Niêm dịch</w:t>
            </w:r>
          </w:p>
        </w:tc>
        <w:tc>
          <w:tcPr>
            <w:tcW w:w="4140" w:type="dxa"/>
          </w:tcPr>
          <w:p w14:paraId="156A7FBA" w14:textId="75FCE591" w:rsidR="007975BC" w:rsidRPr="007A1109" w:rsidRDefault="007975BC" w:rsidP="00401B9E">
            <w:pPr>
              <w:rPr>
                <w:rFonts w:ascii="Arial" w:hAnsi="Arial" w:cs="Arial"/>
                <w:sz w:val="22"/>
                <w:szCs w:val="22"/>
                <w:lang w:val="en-GB"/>
              </w:rPr>
            </w:pPr>
            <w:r>
              <w:rPr>
                <w:rFonts w:ascii="Arial" w:hAnsi="Arial" w:cs="Arial"/>
                <w:sz w:val="22"/>
                <w:szCs w:val="22"/>
                <w:lang w:val="en-GB"/>
              </w:rPr>
              <w:t>Lãnh đạm</w:t>
            </w:r>
            <w:r w:rsidRPr="00001554">
              <w:rPr>
                <w:rFonts w:ascii="Arial" w:hAnsi="Arial" w:cs="Arial"/>
                <w:sz w:val="22"/>
                <w:szCs w:val="22"/>
                <w:lang w:val="en-GB"/>
              </w:rPr>
              <w:t xml:space="preserve"> (</w:t>
            </w:r>
            <w:r w:rsidRPr="00001554">
              <w:rPr>
                <w:rFonts w:ascii="Arial" w:hAnsi="Arial" w:cs="Arial"/>
                <w:i/>
                <w:sz w:val="22"/>
                <w:szCs w:val="22"/>
                <w:lang w:val="en-GB"/>
              </w:rPr>
              <w:t>Ghalba-Balgham</w:t>
            </w:r>
            <w:r w:rsidRPr="00001554">
              <w:rPr>
                <w:rFonts w:ascii="Arial" w:hAnsi="Arial" w:cs="Arial"/>
                <w:sz w:val="22"/>
                <w:szCs w:val="22"/>
                <w:lang w:val="en-GB"/>
              </w:rPr>
              <w:t xml:space="preserve">) </w:t>
            </w:r>
          </w:p>
        </w:tc>
        <w:tc>
          <w:tcPr>
            <w:tcW w:w="7470" w:type="dxa"/>
          </w:tcPr>
          <w:p w14:paraId="4A3A0115" w14:textId="142F3A0E" w:rsidR="007975BC" w:rsidRPr="007A1109" w:rsidRDefault="007975BC" w:rsidP="00401B9E">
            <w:pPr>
              <w:rPr>
                <w:rFonts w:ascii="Arial" w:hAnsi="Arial" w:cs="Arial"/>
                <w:sz w:val="22"/>
                <w:szCs w:val="22"/>
                <w:lang w:val="en-GB"/>
              </w:rPr>
            </w:pPr>
            <w:r>
              <w:rPr>
                <w:rFonts w:ascii="Arial" w:hAnsi="Arial" w:cs="Arial"/>
                <w:sz w:val="22"/>
                <w:szCs w:val="22"/>
                <w:lang w:val="en-GB"/>
              </w:rPr>
              <w:t xml:space="preserve">Da trắng nhợt và lạnh, mạch chậm và sâu, nước tiểu loãng và nhạt màu. Bệnh nhân phàn nàn là hay quên, mất cảm giác ngon miệng, ngủ nhiều, lười biếng và mơ thấy nước. </w:t>
            </w:r>
          </w:p>
        </w:tc>
      </w:tr>
    </w:tbl>
    <w:p w14:paraId="644106D4" w14:textId="3D24C25A" w:rsidR="00001554" w:rsidRDefault="007975BC" w:rsidP="00C058DC">
      <w:pPr>
        <w:rPr>
          <w:rFonts w:ascii="Arial" w:hAnsi="Arial" w:cs="Arial"/>
          <w:bCs/>
          <w:iCs/>
          <w:sz w:val="18"/>
          <w:szCs w:val="22"/>
          <w:lang w:val="x-none"/>
        </w:rPr>
      </w:pPr>
      <w:r>
        <w:rPr>
          <w:rFonts w:ascii="Arial" w:hAnsi="Arial" w:cs="Arial"/>
          <w:sz w:val="18"/>
          <w:szCs w:val="22"/>
          <w:lang w:val="en-GB"/>
        </w:rPr>
        <w:t>Nguồn</w:t>
      </w:r>
      <w:r w:rsidR="00C058DC" w:rsidRPr="00C058DC">
        <w:rPr>
          <w:rFonts w:ascii="Arial" w:hAnsi="Arial" w:cs="Arial"/>
          <w:sz w:val="18"/>
          <w:szCs w:val="22"/>
          <w:lang w:val="en-GB"/>
        </w:rPr>
        <w:t xml:space="preserve">: </w:t>
      </w:r>
      <w:r w:rsidR="00C058DC" w:rsidRPr="00C058DC">
        <w:rPr>
          <w:rFonts w:ascii="Arial" w:hAnsi="Arial" w:cs="Arial"/>
          <w:bCs/>
          <w:iCs/>
          <w:sz w:val="18"/>
          <w:szCs w:val="22"/>
          <w:lang w:val="x-none"/>
        </w:rPr>
        <w:t xml:space="preserve">Saad, Bashar and Said, Omar. 2011. </w:t>
      </w:r>
      <w:r w:rsidRPr="007975BC">
        <w:rPr>
          <w:rFonts w:ascii="Arial" w:hAnsi="Arial" w:cs="Arial"/>
          <w:bCs/>
          <w:i/>
          <w:iCs/>
          <w:sz w:val="18"/>
          <w:szCs w:val="22"/>
          <w:lang w:val="x-none"/>
        </w:rPr>
        <w:t>Thảo dược Greco-Arab và Hồi giáo: Hệ thống truyền thống, Đạo đức, An toàn, Hiệu quả và Các vấn đề</w:t>
      </w:r>
      <w:r>
        <w:rPr>
          <w:rFonts w:ascii="Arial" w:hAnsi="Arial" w:cs="Arial"/>
          <w:bCs/>
          <w:i/>
          <w:iCs/>
          <w:sz w:val="18"/>
          <w:szCs w:val="22"/>
          <w:lang w:val="x-none"/>
        </w:rPr>
        <w:t xml:space="preserve"> quy </w:t>
      </w:r>
      <w:r>
        <w:rPr>
          <w:rFonts w:ascii="Arial" w:hAnsi="Arial" w:cs="Arial"/>
          <w:bCs/>
          <w:i/>
          <w:iCs/>
          <w:sz w:val="18"/>
          <w:szCs w:val="22"/>
        </w:rPr>
        <w:t>tắc</w:t>
      </w:r>
      <w:r w:rsidR="00C058DC" w:rsidRPr="00C058DC">
        <w:rPr>
          <w:rFonts w:ascii="Arial" w:hAnsi="Arial" w:cs="Arial"/>
          <w:bCs/>
          <w:iCs/>
          <w:sz w:val="18"/>
          <w:szCs w:val="22"/>
          <w:lang w:val="x-none"/>
        </w:rPr>
        <w:t>. John Wiley &amp; Sons.</w:t>
      </w:r>
    </w:p>
    <w:p w14:paraId="088203C7" w14:textId="77777777" w:rsidR="00C058DC" w:rsidRPr="00C058DC" w:rsidRDefault="00C058DC" w:rsidP="00C058DC">
      <w:pPr>
        <w:rPr>
          <w:rFonts w:ascii="Arial" w:hAnsi="Arial" w:cs="Arial"/>
          <w:sz w:val="18"/>
          <w:szCs w:val="22"/>
          <w:lang w:val="en-GB"/>
        </w:rPr>
      </w:pPr>
    </w:p>
    <w:p w14:paraId="1AB1C88B" w14:textId="67A70C37" w:rsidR="00081A64" w:rsidRDefault="007975BC" w:rsidP="00081A64">
      <w:pPr>
        <w:rPr>
          <w:rFonts w:ascii="Arial" w:hAnsi="Arial" w:cs="Arial"/>
          <w:b/>
          <w:i/>
          <w:sz w:val="22"/>
          <w:szCs w:val="22"/>
          <w:lang w:val="en-GB"/>
        </w:rPr>
      </w:pPr>
      <w:r>
        <w:rPr>
          <w:rFonts w:ascii="Arial" w:hAnsi="Arial" w:cs="Arial"/>
          <w:b/>
          <w:i/>
          <w:sz w:val="22"/>
          <w:szCs w:val="22"/>
          <w:lang w:val="en-GB"/>
        </w:rPr>
        <w:t>Từ vựng</w:t>
      </w:r>
    </w:p>
    <w:p w14:paraId="476E9BEE" w14:textId="77777777" w:rsidR="00401B9E" w:rsidRPr="00401B9E" w:rsidRDefault="00401B9E" w:rsidP="00081A64">
      <w:pPr>
        <w:rPr>
          <w:rFonts w:ascii="Arial" w:hAnsi="Arial" w:cs="Arial"/>
          <w:b/>
          <w:i/>
          <w:sz w:val="22"/>
          <w:szCs w:val="22"/>
          <w:lang w:val="en-GB"/>
        </w:rPr>
      </w:pPr>
    </w:p>
    <w:p w14:paraId="143CBA4F" w14:textId="77777777" w:rsidR="007975BC" w:rsidRPr="00B4347D" w:rsidRDefault="007975BC" w:rsidP="007975BC">
      <w:pPr>
        <w:rPr>
          <w:rFonts w:ascii="Arial" w:hAnsi="Arial" w:cs="Arial"/>
          <w:sz w:val="22"/>
          <w:szCs w:val="22"/>
        </w:rPr>
      </w:pPr>
      <w:r w:rsidRPr="00B4347D">
        <w:rPr>
          <w:rFonts w:ascii="Arial" w:hAnsi="Arial" w:cs="Arial"/>
          <w:sz w:val="22"/>
          <w:szCs w:val="22"/>
          <w:lang w:val="en-GB"/>
        </w:rPr>
        <w:t>Hay cáu giận</w:t>
      </w:r>
      <w:r w:rsidRPr="00B4347D">
        <w:rPr>
          <w:rFonts w:ascii="Arial" w:hAnsi="Arial" w:cs="Arial"/>
          <w:sz w:val="22"/>
          <w:szCs w:val="22"/>
        </w:rPr>
        <w:t>: xấu tính, hung dữ, giận dữ</w:t>
      </w:r>
    </w:p>
    <w:p w14:paraId="78C4307A" w14:textId="77777777" w:rsidR="007975BC" w:rsidRPr="00B4347D" w:rsidRDefault="007975BC" w:rsidP="007975BC">
      <w:pPr>
        <w:rPr>
          <w:rFonts w:ascii="Arial" w:hAnsi="Arial" w:cs="Arial"/>
          <w:sz w:val="22"/>
          <w:szCs w:val="22"/>
        </w:rPr>
      </w:pPr>
      <w:r w:rsidRPr="00B4347D">
        <w:rPr>
          <w:rFonts w:ascii="Arial" w:hAnsi="Arial" w:cs="Arial"/>
          <w:sz w:val="22"/>
          <w:szCs w:val="22"/>
          <w:lang w:val="en-GB"/>
        </w:rPr>
        <w:t>Hay u uất</w:t>
      </w:r>
      <w:r w:rsidRPr="00B4347D">
        <w:rPr>
          <w:rFonts w:ascii="Arial" w:hAnsi="Arial" w:cs="Arial"/>
          <w:sz w:val="22"/>
          <w:szCs w:val="22"/>
        </w:rPr>
        <w:t>: buồn, chán nản</w:t>
      </w:r>
    </w:p>
    <w:p w14:paraId="1984B8FA" w14:textId="77777777" w:rsidR="007975BC" w:rsidRPr="00B4347D" w:rsidRDefault="007975BC" w:rsidP="007975BC">
      <w:pPr>
        <w:rPr>
          <w:rFonts w:ascii="Arial" w:hAnsi="Arial" w:cs="Arial"/>
          <w:sz w:val="22"/>
          <w:szCs w:val="22"/>
        </w:rPr>
      </w:pPr>
      <w:r w:rsidRPr="00B4347D">
        <w:rPr>
          <w:rFonts w:ascii="Arial" w:hAnsi="Arial" w:cs="Arial"/>
          <w:sz w:val="22"/>
          <w:szCs w:val="22"/>
          <w:lang w:val="en-GB"/>
        </w:rPr>
        <w:t>Lãnh đạm</w:t>
      </w:r>
      <w:r w:rsidRPr="00B4347D">
        <w:rPr>
          <w:rFonts w:ascii="Arial" w:hAnsi="Arial" w:cs="Arial"/>
          <w:sz w:val="22"/>
          <w:szCs w:val="22"/>
        </w:rPr>
        <w:t>: chậm, ổn định, không cảm xúc</w:t>
      </w:r>
    </w:p>
    <w:p w14:paraId="13B8FDA7" w14:textId="77777777" w:rsidR="007975BC" w:rsidRPr="00B4347D" w:rsidRDefault="007975BC" w:rsidP="007975BC">
      <w:pPr>
        <w:rPr>
          <w:rFonts w:ascii="Arial" w:hAnsi="Arial" w:cs="Arial"/>
          <w:sz w:val="22"/>
          <w:szCs w:val="22"/>
        </w:rPr>
      </w:pPr>
      <w:r w:rsidRPr="00B4347D">
        <w:rPr>
          <w:rFonts w:ascii="Arial" w:hAnsi="Arial" w:cs="Arial"/>
          <w:sz w:val="22"/>
          <w:szCs w:val="22"/>
          <w:lang w:val="en-GB"/>
        </w:rPr>
        <w:t>Sanguine</w:t>
      </w:r>
      <w:r w:rsidRPr="00B4347D">
        <w:rPr>
          <w:rFonts w:ascii="Arial" w:hAnsi="Arial" w:cs="Arial"/>
          <w:sz w:val="22"/>
          <w:szCs w:val="22"/>
        </w:rPr>
        <w:t>: nhiệt tình, năng độ</w:t>
      </w:r>
      <w:r>
        <w:rPr>
          <w:rFonts w:ascii="Arial" w:hAnsi="Arial" w:cs="Arial"/>
          <w:sz w:val="22"/>
          <w:szCs w:val="22"/>
        </w:rPr>
        <w:t>ng, tính xã hội</w:t>
      </w:r>
    </w:p>
    <w:p w14:paraId="2DAFD3F9" w14:textId="77777777" w:rsidR="00FA54A0" w:rsidRPr="007A1109" w:rsidRDefault="00FA54A0">
      <w:pPr>
        <w:rPr>
          <w:rFonts w:ascii="Arial" w:hAnsi="Arial" w:cs="Arial"/>
          <w:sz w:val="22"/>
          <w:szCs w:val="22"/>
        </w:rPr>
      </w:pPr>
      <w:r w:rsidRPr="007A1109">
        <w:rPr>
          <w:rFonts w:ascii="Arial" w:hAnsi="Arial" w:cs="Arial"/>
          <w:sz w:val="22"/>
          <w:szCs w:val="22"/>
        </w:rPr>
        <w:br w:type="page"/>
      </w:r>
    </w:p>
    <w:p w14:paraId="14EA07E1" w14:textId="27E0E47E" w:rsidR="00401B9E" w:rsidRDefault="008D4C76" w:rsidP="00401B9E">
      <w:pPr>
        <w:rPr>
          <w:rFonts w:ascii="Arial" w:hAnsi="Arial" w:cs="Arial"/>
          <w:b/>
          <w:sz w:val="22"/>
          <w:szCs w:val="22"/>
          <w:lang w:val="en-GB"/>
        </w:rPr>
      </w:pPr>
      <w:r>
        <w:rPr>
          <w:rFonts w:ascii="Arial" w:hAnsi="Arial" w:cs="Arial"/>
          <w:b/>
          <w:sz w:val="22"/>
          <w:szCs w:val="22"/>
          <w:lang w:val="en-GB"/>
        </w:rPr>
        <w:t>Tài liệu 5 –</w:t>
      </w:r>
      <w:r w:rsidRPr="00FA54A0">
        <w:rPr>
          <w:rFonts w:ascii="Arial" w:hAnsi="Arial" w:cs="Arial"/>
          <w:b/>
          <w:sz w:val="22"/>
          <w:szCs w:val="22"/>
          <w:lang w:val="en-GB"/>
        </w:rPr>
        <w:t xml:space="preserve"> </w:t>
      </w:r>
      <w:r>
        <w:rPr>
          <w:rFonts w:ascii="Arial" w:hAnsi="Arial" w:cs="Arial"/>
          <w:b/>
          <w:sz w:val="22"/>
          <w:szCs w:val="22"/>
          <w:lang w:val="en-GB"/>
        </w:rPr>
        <w:t xml:space="preserve">Trích trong bài luận của </w:t>
      </w:r>
      <w:r w:rsidRPr="00FA54A0">
        <w:rPr>
          <w:rFonts w:ascii="Arial" w:hAnsi="Arial" w:cs="Arial"/>
          <w:b/>
          <w:sz w:val="22"/>
          <w:szCs w:val="22"/>
          <w:lang w:val="en-GB"/>
        </w:rPr>
        <w:t xml:space="preserve">Ibn Hindu </w:t>
      </w:r>
      <w:r>
        <w:rPr>
          <w:rFonts w:ascii="Arial" w:hAnsi="Arial" w:cs="Arial"/>
          <w:b/>
          <w:i/>
          <w:sz w:val="22"/>
          <w:szCs w:val="22"/>
          <w:lang w:val="en-GB"/>
        </w:rPr>
        <w:t>Chìa khoá đến với y học và bản Hướng dẫn cho học sinh</w:t>
      </w:r>
      <w:r w:rsidR="00FA54A0" w:rsidRPr="007A1109">
        <w:rPr>
          <w:rFonts w:ascii="Arial" w:hAnsi="Arial" w:cs="Arial"/>
          <w:b/>
          <w:sz w:val="22"/>
          <w:szCs w:val="22"/>
          <w:lang w:val="en-GB"/>
        </w:rPr>
        <w:t xml:space="preserve"> </w:t>
      </w:r>
    </w:p>
    <w:p w14:paraId="49543DF2" w14:textId="77777777" w:rsidR="00401B9E" w:rsidRDefault="00401B9E" w:rsidP="00401B9E">
      <w:pPr>
        <w:rPr>
          <w:rFonts w:ascii="Arial" w:hAnsi="Arial" w:cs="Arial"/>
          <w:b/>
          <w:sz w:val="22"/>
          <w:szCs w:val="22"/>
          <w:lang w:val="en-GB"/>
        </w:rPr>
      </w:pPr>
    </w:p>
    <w:p w14:paraId="4D63D2F2" w14:textId="72027E4F" w:rsidR="00FA54A0" w:rsidRPr="00401B9E" w:rsidRDefault="008D4C76" w:rsidP="00401B9E">
      <w:pPr>
        <w:rPr>
          <w:rFonts w:ascii="Arial" w:hAnsi="Arial" w:cs="Arial"/>
          <w:i/>
          <w:sz w:val="22"/>
          <w:szCs w:val="22"/>
          <w:lang w:val="en-GB"/>
        </w:rPr>
      </w:pPr>
      <w:r w:rsidRPr="008D4C76">
        <w:rPr>
          <w:rFonts w:ascii="Arial" w:hAnsi="Arial" w:cs="Arial"/>
          <w:i/>
          <w:sz w:val="22"/>
          <w:szCs w:val="22"/>
          <w:lang w:val="en-GB"/>
        </w:rPr>
        <w:t>Ibn Hindu là nhà triết học, nhân viên chính phủ và nhà vật lý học người Hồi giáo, học ngành y ở Baghdad và làm việc trong toà án Buyid ở Rayy, gần Tehran ngày nay</w:t>
      </w:r>
      <w:r w:rsidR="00FA54A0" w:rsidRPr="00401B9E">
        <w:rPr>
          <w:rFonts w:ascii="Arial" w:hAnsi="Arial" w:cs="Arial"/>
          <w:i/>
          <w:sz w:val="22"/>
          <w:szCs w:val="22"/>
          <w:lang w:val="en-GB"/>
        </w:rPr>
        <w:t>.</w:t>
      </w:r>
    </w:p>
    <w:p w14:paraId="09A05F71" w14:textId="77777777" w:rsidR="00001554" w:rsidRPr="007A1109" w:rsidRDefault="00001554" w:rsidP="00401B9E">
      <w:pPr>
        <w:rPr>
          <w:rFonts w:ascii="Arial" w:hAnsi="Arial" w:cs="Arial"/>
          <w:sz w:val="22"/>
          <w:szCs w:val="22"/>
        </w:rPr>
      </w:pPr>
    </w:p>
    <w:tbl>
      <w:tblPr>
        <w:tblStyle w:val="TableGrid"/>
        <w:tblW w:w="28574" w:type="dxa"/>
        <w:tblLook w:val="04A0" w:firstRow="1" w:lastRow="0" w:firstColumn="1" w:lastColumn="0" w:noHBand="0" w:noVBand="1"/>
      </w:tblPr>
      <w:tblGrid>
        <w:gridCol w:w="14287"/>
        <w:gridCol w:w="14287"/>
      </w:tblGrid>
      <w:tr w:rsidR="00A9491D" w:rsidRPr="007A1109" w14:paraId="2ED6968C" w14:textId="77777777" w:rsidTr="00A9491D">
        <w:tc>
          <w:tcPr>
            <w:tcW w:w="14287" w:type="dxa"/>
          </w:tcPr>
          <w:p w14:paraId="1F5B7E3A" w14:textId="2C901F6B" w:rsidR="00A9491D" w:rsidRPr="007A1109" w:rsidRDefault="00A9491D" w:rsidP="00401B9E">
            <w:pPr>
              <w:jc w:val="both"/>
              <w:rPr>
                <w:rFonts w:ascii="Arial" w:hAnsi="Arial" w:cs="Arial"/>
                <w:sz w:val="22"/>
                <w:szCs w:val="22"/>
              </w:rPr>
            </w:pPr>
            <w:r>
              <w:rPr>
                <w:rFonts w:ascii="Arial" w:hAnsi="Arial" w:cs="Arial"/>
                <w:sz w:val="22"/>
                <w:szCs w:val="22"/>
              </w:rPr>
              <w:t xml:space="preserve">Bàn luận về thể dịch </w:t>
            </w:r>
            <w:r w:rsidRPr="00FA54A0">
              <w:rPr>
                <w:rFonts w:ascii="Arial" w:hAnsi="Arial" w:cs="Arial"/>
                <w:sz w:val="22"/>
                <w:szCs w:val="22"/>
              </w:rPr>
              <w:t xml:space="preserve">(akhlat): </w:t>
            </w:r>
            <w:r>
              <w:rPr>
                <w:rFonts w:ascii="Arial" w:hAnsi="Arial" w:cs="Arial"/>
                <w:sz w:val="22"/>
                <w:szCs w:val="22"/>
              </w:rPr>
              <w:t xml:space="preserve">Thể dịch là nền tảng của thế giới vi mô, tức là con người. Tương đương với thể dịch trong thế giới vĩ mô chính là 5 yếu tố thuộc ngũ hành. Cơ thể con người có những thể dịch, cũng như sự sáng tạo hay tiêu tan của mọi vật trên thế giới cũng do chính 5 yếu tố này gây nên. </w:t>
            </w:r>
          </w:p>
        </w:tc>
        <w:tc>
          <w:tcPr>
            <w:tcW w:w="14287" w:type="dxa"/>
          </w:tcPr>
          <w:p w14:paraId="687A1723" w14:textId="2549E824" w:rsidR="00A9491D" w:rsidRPr="007A1109" w:rsidRDefault="00A9491D" w:rsidP="00401B9E">
            <w:pPr>
              <w:jc w:val="both"/>
              <w:rPr>
                <w:rFonts w:ascii="Arial" w:hAnsi="Arial" w:cs="Arial"/>
                <w:sz w:val="22"/>
                <w:szCs w:val="22"/>
              </w:rPr>
            </w:pPr>
            <w:r w:rsidRPr="007A1109">
              <w:rPr>
                <w:rFonts w:ascii="Arial" w:hAnsi="Arial" w:cs="Arial"/>
                <w:sz w:val="22"/>
                <w:szCs w:val="22"/>
              </w:rPr>
              <w:t>A discussion of humours (</w:t>
            </w:r>
            <w:r w:rsidRPr="007A1109">
              <w:rPr>
                <w:rFonts w:ascii="Arial" w:hAnsi="Arial" w:cs="Arial"/>
                <w:i/>
                <w:iCs/>
                <w:sz w:val="22"/>
                <w:szCs w:val="22"/>
              </w:rPr>
              <w:t>akhlat</w:t>
            </w:r>
            <w:r w:rsidRPr="007A1109">
              <w:rPr>
                <w:rFonts w:ascii="Arial" w:hAnsi="Arial" w:cs="Arial"/>
                <w:sz w:val="22"/>
                <w:szCs w:val="22"/>
              </w:rPr>
              <w:t>): Humours are the foundations of the microcosm, which is the human being. Their equivalent in the macrocosm in the elements. This is because the body is composed of these humours just as all else in the world of creation and decay is made up of the elements.</w:t>
            </w:r>
          </w:p>
        </w:tc>
      </w:tr>
    </w:tbl>
    <w:p w14:paraId="795A43DC" w14:textId="4920300B" w:rsidR="00FA54A0" w:rsidRPr="00D62E21" w:rsidRDefault="00655DC2" w:rsidP="00D62E21">
      <w:pPr>
        <w:rPr>
          <w:rFonts w:ascii="Arial" w:hAnsi="Arial" w:cs="Arial"/>
          <w:b/>
          <w:sz w:val="18"/>
          <w:szCs w:val="18"/>
          <w:lang w:val="en-GB"/>
        </w:rPr>
      </w:pPr>
      <w:r>
        <w:rPr>
          <w:rFonts w:ascii="Arial" w:hAnsi="Arial" w:cs="Arial"/>
          <w:bCs/>
          <w:iCs/>
          <w:sz w:val="18"/>
          <w:szCs w:val="18"/>
        </w:rPr>
        <w:t>Nguồn</w:t>
      </w:r>
      <w:r w:rsidR="00D62E21" w:rsidRPr="00D62E21">
        <w:rPr>
          <w:rFonts w:ascii="Arial" w:hAnsi="Arial" w:cs="Arial"/>
          <w:bCs/>
          <w:iCs/>
          <w:sz w:val="18"/>
          <w:szCs w:val="18"/>
          <w:lang w:val="x-none"/>
        </w:rPr>
        <w:t>: Savage-Smith, Emily. 2013. ‘</w:t>
      </w:r>
      <w:r w:rsidRPr="004B7EA5">
        <w:rPr>
          <w:rFonts w:ascii="Arial" w:hAnsi="Arial" w:cs="Arial"/>
          <w:bCs/>
          <w:i/>
          <w:iCs/>
          <w:sz w:val="18"/>
          <w:szCs w:val="18"/>
          <w:lang w:val="x-none"/>
        </w:rPr>
        <w:t>Bốn nguyên tắc cơ bản của thực hành y học Hồi giáo thời trung cổ là gì? Cơ thể trong sự cân bằng: Lý thuyết nhân đạo trong thực tiễn, chủ biên. của Elisabeth Hsu và Peregrine Horden. Nhận thức luận về chữa bệnh</w:t>
      </w:r>
      <w:r>
        <w:rPr>
          <w:rFonts w:ascii="Arial" w:hAnsi="Arial" w:cs="Arial"/>
          <w:bCs/>
          <w:iCs/>
          <w:sz w:val="18"/>
          <w:szCs w:val="18"/>
          <w:lang w:val="x-none"/>
        </w:rPr>
        <w:t xml:space="preserve">, </w:t>
      </w:r>
      <w:r>
        <w:rPr>
          <w:rFonts w:ascii="Arial" w:hAnsi="Arial" w:cs="Arial"/>
          <w:bCs/>
          <w:iCs/>
          <w:sz w:val="18"/>
          <w:szCs w:val="18"/>
        </w:rPr>
        <w:t>Tập</w:t>
      </w:r>
      <w:r w:rsidR="00D62E21">
        <w:rPr>
          <w:rFonts w:ascii="Arial" w:hAnsi="Arial" w:cs="Arial"/>
          <w:bCs/>
          <w:iCs/>
          <w:sz w:val="18"/>
          <w:szCs w:val="18"/>
          <w:lang w:val="x-none"/>
        </w:rPr>
        <w:t>. 6.</w:t>
      </w:r>
      <w:r w:rsidR="00D62E21" w:rsidRPr="00D62E21">
        <w:rPr>
          <w:rFonts w:ascii="Arial" w:hAnsi="Arial" w:cs="Arial"/>
          <w:bCs/>
          <w:iCs/>
          <w:sz w:val="18"/>
          <w:szCs w:val="18"/>
          <w:lang w:val="x-none"/>
        </w:rPr>
        <w:t xml:space="preserve"> </w:t>
      </w:r>
      <w:r>
        <w:rPr>
          <w:rFonts w:ascii="Arial" w:hAnsi="Arial" w:cs="Arial"/>
          <w:bCs/>
          <w:iCs/>
          <w:sz w:val="18"/>
          <w:szCs w:val="18"/>
        </w:rPr>
        <w:t xml:space="preserve">Nhà sách </w:t>
      </w:r>
      <w:r>
        <w:rPr>
          <w:rFonts w:ascii="Arial" w:hAnsi="Arial" w:cs="Arial"/>
          <w:bCs/>
          <w:iCs/>
          <w:sz w:val="18"/>
          <w:szCs w:val="18"/>
          <w:lang w:val="x-none"/>
        </w:rPr>
        <w:t>Oxford: Berghahn</w:t>
      </w:r>
      <w:r w:rsidR="00D62E21" w:rsidRPr="00D62E21">
        <w:rPr>
          <w:rFonts w:ascii="Arial" w:hAnsi="Arial" w:cs="Arial"/>
          <w:bCs/>
          <w:iCs/>
          <w:sz w:val="18"/>
          <w:szCs w:val="18"/>
          <w:lang w:val="x-none"/>
        </w:rPr>
        <w:t>,</w:t>
      </w:r>
      <w:r>
        <w:rPr>
          <w:rFonts w:ascii="Arial" w:hAnsi="Arial" w:cs="Arial"/>
          <w:bCs/>
          <w:iCs/>
          <w:sz w:val="18"/>
          <w:szCs w:val="18"/>
          <w:lang w:val="x-none"/>
        </w:rPr>
        <w:t xml:space="preserve"> </w:t>
      </w:r>
      <w:r w:rsidR="002673B3">
        <w:rPr>
          <w:rFonts w:ascii="Arial" w:hAnsi="Arial" w:cs="Arial"/>
          <w:bCs/>
          <w:iCs/>
          <w:sz w:val="18"/>
          <w:szCs w:val="18"/>
        </w:rPr>
        <w:t>tr</w:t>
      </w:r>
      <w:r w:rsidR="00D62E21">
        <w:rPr>
          <w:rFonts w:ascii="Arial" w:hAnsi="Arial" w:cs="Arial"/>
          <w:bCs/>
          <w:iCs/>
          <w:sz w:val="18"/>
          <w:szCs w:val="18"/>
          <w:lang w:val="x-none"/>
        </w:rPr>
        <w:t>.</w:t>
      </w:r>
      <w:r w:rsidR="00D62E21" w:rsidRPr="00D62E21">
        <w:rPr>
          <w:rFonts w:ascii="Arial" w:hAnsi="Arial" w:cs="Arial"/>
          <w:bCs/>
          <w:iCs/>
          <w:sz w:val="18"/>
          <w:szCs w:val="18"/>
          <w:lang w:val="x-none"/>
        </w:rPr>
        <w:t xml:space="preserve"> 89–106.</w:t>
      </w:r>
    </w:p>
    <w:p w14:paraId="6440C78E" w14:textId="77777777" w:rsidR="00D62E21" w:rsidRDefault="00D62E21">
      <w:pPr>
        <w:rPr>
          <w:rStyle w:val="one-click"/>
          <w:rFonts w:ascii="Arial" w:hAnsi="Arial" w:cs="Arial"/>
          <w:b/>
          <w:i/>
          <w:color w:val="1A1A1A"/>
          <w:sz w:val="22"/>
          <w:szCs w:val="22"/>
          <w:shd w:val="clear" w:color="auto" w:fill="FFFFFF"/>
        </w:rPr>
      </w:pPr>
    </w:p>
    <w:p w14:paraId="107E8921" w14:textId="50938A3D" w:rsidR="00401B9E" w:rsidRPr="00401B9E" w:rsidRDefault="00B51B77">
      <w:pPr>
        <w:rPr>
          <w:rStyle w:val="one-click"/>
          <w:rFonts w:ascii="Arial" w:hAnsi="Arial" w:cs="Arial"/>
          <w:b/>
          <w:i/>
          <w:color w:val="1A1A1A"/>
          <w:sz w:val="22"/>
          <w:szCs w:val="22"/>
          <w:shd w:val="clear" w:color="auto" w:fill="FFFFFF"/>
        </w:rPr>
      </w:pPr>
      <w:r>
        <w:rPr>
          <w:rStyle w:val="one-click"/>
          <w:rFonts w:ascii="Arial" w:hAnsi="Arial" w:cs="Arial"/>
          <w:b/>
          <w:i/>
          <w:color w:val="1A1A1A"/>
          <w:sz w:val="22"/>
          <w:szCs w:val="22"/>
          <w:shd w:val="clear" w:color="auto" w:fill="FFFFFF"/>
        </w:rPr>
        <w:t>Từ vựng</w:t>
      </w:r>
    </w:p>
    <w:p w14:paraId="0C32C3B4" w14:textId="25A95BB7" w:rsidR="006350EF" w:rsidRPr="007A1109" w:rsidRDefault="006350EF">
      <w:pPr>
        <w:rPr>
          <w:rStyle w:val="one-click"/>
          <w:rFonts w:ascii="Arial" w:hAnsi="Arial" w:cs="Arial"/>
          <w:color w:val="1A1A1A"/>
          <w:sz w:val="22"/>
          <w:szCs w:val="22"/>
          <w:shd w:val="clear" w:color="auto" w:fill="FFFFFF"/>
        </w:rPr>
      </w:pPr>
    </w:p>
    <w:p w14:paraId="69B20CEF" w14:textId="3CF2F75F" w:rsidR="00B51B77" w:rsidRPr="00B51B77" w:rsidRDefault="00B51B77" w:rsidP="00B51B77">
      <w:pPr>
        <w:rPr>
          <w:rFonts w:ascii="Arial" w:hAnsi="Arial" w:cs="Arial"/>
          <w:sz w:val="22"/>
          <w:szCs w:val="22"/>
          <w:lang w:val="en-GB"/>
        </w:rPr>
      </w:pPr>
      <w:r w:rsidRPr="00B51B77">
        <w:rPr>
          <w:rFonts w:ascii="Arial" w:hAnsi="Arial" w:cs="Arial"/>
          <w:sz w:val="22"/>
          <w:szCs w:val="22"/>
          <w:lang w:val="en-GB"/>
        </w:rPr>
        <w:t>Thế giới vĩ mô: thế giới vĩ đại, vũ trụ được coi là một tổng thể</w:t>
      </w:r>
    </w:p>
    <w:p w14:paraId="16EA484F" w14:textId="28565B85" w:rsidR="00FA54A0" w:rsidRPr="007A1109" w:rsidRDefault="00B51B77" w:rsidP="00B51B77">
      <w:pPr>
        <w:rPr>
          <w:rFonts w:ascii="Arial" w:hAnsi="Arial" w:cs="Arial"/>
          <w:b/>
          <w:sz w:val="22"/>
          <w:szCs w:val="22"/>
        </w:rPr>
      </w:pPr>
      <w:r w:rsidRPr="00B51B77">
        <w:rPr>
          <w:rFonts w:ascii="Arial" w:hAnsi="Arial" w:cs="Arial"/>
          <w:sz w:val="22"/>
          <w:szCs w:val="22"/>
          <w:lang w:val="en-GB"/>
        </w:rPr>
        <w:t>Thế giới vĩ mô: một thế giới thu nhỏ: ở</w:t>
      </w:r>
      <w:r>
        <w:rPr>
          <w:rFonts w:ascii="Arial" w:hAnsi="Arial" w:cs="Arial"/>
          <w:sz w:val="22"/>
          <w:szCs w:val="22"/>
          <w:lang w:val="en-GB"/>
        </w:rPr>
        <w:t xml:space="preserve"> đây </w:t>
      </w:r>
      <w:r w:rsidRPr="00B51B77">
        <w:rPr>
          <w:rFonts w:ascii="Arial" w:hAnsi="Arial" w:cs="Arial"/>
          <w:sz w:val="22"/>
          <w:szCs w:val="22"/>
          <w:lang w:val="en-GB"/>
        </w:rPr>
        <w:t xml:space="preserve">đề cập đến con người </w:t>
      </w:r>
      <w:r w:rsidR="00FA54A0" w:rsidRPr="007A1109">
        <w:rPr>
          <w:rFonts w:ascii="Arial" w:hAnsi="Arial" w:cs="Arial"/>
          <w:b/>
          <w:sz w:val="22"/>
          <w:szCs w:val="22"/>
          <w:lang w:val="en-GB"/>
        </w:rPr>
        <w:br w:type="page"/>
      </w:r>
    </w:p>
    <w:p w14:paraId="55807509" w14:textId="77777777" w:rsidR="00001A07" w:rsidRDefault="00001A07" w:rsidP="0075342B">
      <w:pPr>
        <w:rPr>
          <w:rFonts w:ascii="Arial" w:hAnsi="Arial" w:cs="Arial"/>
          <w:b/>
          <w:sz w:val="22"/>
          <w:szCs w:val="22"/>
          <w:lang w:val="en-GB"/>
        </w:rPr>
      </w:pPr>
      <w:r>
        <w:rPr>
          <w:rFonts w:ascii="Arial" w:hAnsi="Arial" w:cs="Arial"/>
          <w:b/>
          <w:sz w:val="22"/>
          <w:szCs w:val="22"/>
          <w:lang w:val="en-GB"/>
        </w:rPr>
        <w:t>Tài liệu</w:t>
      </w:r>
      <w:r w:rsidRPr="00FA54A0">
        <w:rPr>
          <w:rFonts w:ascii="Arial" w:hAnsi="Arial" w:cs="Arial"/>
          <w:b/>
          <w:sz w:val="22"/>
          <w:szCs w:val="22"/>
          <w:lang w:val="en-GB"/>
        </w:rPr>
        <w:t xml:space="preserve"> 6</w:t>
      </w:r>
      <w:r>
        <w:rPr>
          <w:rFonts w:ascii="Arial" w:hAnsi="Arial" w:cs="Arial"/>
          <w:b/>
          <w:sz w:val="22"/>
          <w:szCs w:val="22"/>
          <w:lang w:val="en-GB"/>
        </w:rPr>
        <w:t xml:space="preserve"> –</w:t>
      </w:r>
      <w:r w:rsidRPr="00FA54A0">
        <w:rPr>
          <w:rFonts w:ascii="Arial" w:hAnsi="Arial" w:cs="Arial"/>
          <w:b/>
          <w:sz w:val="22"/>
          <w:szCs w:val="22"/>
          <w:lang w:val="en-GB"/>
        </w:rPr>
        <w:t xml:space="preserve"> </w:t>
      </w:r>
      <w:r>
        <w:rPr>
          <w:rFonts w:ascii="Arial" w:hAnsi="Arial" w:cs="Arial"/>
          <w:b/>
          <w:sz w:val="22"/>
          <w:szCs w:val="22"/>
          <w:lang w:val="en-GB"/>
        </w:rPr>
        <w:t xml:space="preserve">Nghệ </w:t>
      </w:r>
    </w:p>
    <w:p w14:paraId="514FC214" w14:textId="77777777" w:rsidR="00001A07" w:rsidRDefault="00001A07" w:rsidP="0075342B">
      <w:pPr>
        <w:rPr>
          <w:rFonts w:ascii="Arial" w:hAnsi="Arial" w:cs="Arial"/>
          <w:b/>
          <w:sz w:val="22"/>
          <w:szCs w:val="22"/>
          <w:lang w:val="en-GB"/>
        </w:rPr>
      </w:pPr>
    </w:p>
    <w:p w14:paraId="4651939B" w14:textId="77777777" w:rsidR="00001A07" w:rsidRDefault="00001A07" w:rsidP="00001A07">
      <w:pPr>
        <w:spacing w:line="360" w:lineRule="auto"/>
        <w:rPr>
          <w:rFonts w:ascii="Arial" w:hAnsi="Arial" w:cs="Arial"/>
          <w:b/>
          <w:sz w:val="22"/>
          <w:szCs w:val="22"/>
          <w:lang w:val="en-GB"/>
        </w:rPr>
      </w:pPr>
      <w:r w:rsidRPr="00001A07">
        <w:rPr>
          <w:rFonts w:ascii="Arial" w:hAnsi="Arial" w:cs="Arial"/>
          <w:sz w:val="22"/>
          <w:szCs w:val="22"/>
          <w:lang w:val="en-GB"/>
        </w:rPr>
        <w:t>Nghệ vốn từ lâu được sử dụng cho những mục đích tôn giáo và lễ hội ở Ấn Độ, nay cũng được sử dụng rộng rãi ở Đông Nam Á cho mục đích chữa bệnh và nghi lễ trong thai kỳ, sinh sản, cưới xin và tang lễ</w:t>
      </w:r>
      <w:r>
        <w:rPr>
          <w:rFonts w:ascii="Arial" w:hAnsi="Arial" w:cs="Arial"/>
          <w:b/>
          <w:sz w:val="22"/>
          <w:szCs w:val="22"/>
          <w:lang w:val="en-GB"/>
        </w:rPr>
        <w:t>.</w:t>
      </w:r>
    </w:p>
    <w:p w14:paraId="34E4BC11" w14:textId="124A454F" w:rsidR="00FA54A0" w:rsidRPr="0075342B" w:rsidRDefault="00FA54A0" w:rsidP="0075342B">
      <w:pPr>
        <w:rPr>
          <w:rFonts w:ascii="Arial" w:hAnsi="Arial" w:cs="Arial"/>
          <w:sz w:val="22"/>
          <w:szCs w:val="22"/>
          <w:lang w:val="en-GB"/>
        </w:rPr>
      </w:pPr>
      <w:r w:rsidRPr="0075342B">
        <w:rPr>
          <w:rFonts w:ascii="Arial" w:hAnsi="Arial" w:cs="Arial"/>
          <w:sz w:val="22"/>
          <w:szCs w:val="22"/>
          <w:lang w:val="en-GB"/>
        </w:rPr>
        <w:t>.</w:t>
      </w:r>
    </w:p>
    <w:tbl>
      <w:tblPr>
        <w:tblStyle w:val="TableGrid"/>
        <w:tblW w:w="0" w:type="auto"/>
        <w:tblLook w:val="04A0" w:firstRow="1" w:lastRow="0" w:firstColumn="1" w:lastColumn="0" w:noHBand="0" w:noVBand="1"/>
      </w:tblPr>
      <w:tblGrid>
        <w:gridCol w:w="7139"/>
        <w:gridCol w:w="7139"/>
      </w:tblGrid>
      <w:tr w:rsidR="00FA54A0" w:rsidRPr="007A1109" w14:paraId="17987B68" w14:textId="77777777" w:rsidTr="00FA54A0">
        <w:tc>
          <w:tcPr>
            <w:tcW w:w="7139" w:type="dxa"/>
          </w:tcPr>
          <w:p w14:paraId="460FA8F3" w14:textId="77777777" w:rsidR="00FA54A0" w:rsidRPr="007A1109" w:rsidRDefault="00FA54A0" w:rsidP="00FA54A0">
            <w:pPr>
              <w:spacing w:line="360" w:lineRule="auto"/>
              <w:rPr>
                <w:rFonts w:ascii="Arial" w:hAnsi="Arial" w:cs="Arial"/>
                <w:b/>
                <w:sz w:val="22"/>
                <w:szCs w:val="22"/>
                <w:lang w:val="en-GB"/>
              </w:rPr>
            </w:pPr>
            <w:r w:rsidRPr="007A1109">
              <w:rPr>
                <w:rFonts w:ascii="Arial" w:hAnsi="Arial" w:cs="Arial"/>
                <w:b/>
                <w:noProof/>
                <w:sz w:val="22"/>
                <w:szCs w:val="22"/>
                <w:lang w:eastAsia="en-US" w:bidi="th-TH"/>
              </w:rPr>
              <w:drawing>
                <wp:anchor distT="0" distB="0" distL="114300" distR="114300" simplePos="0" relativeHeight="251639808" behindDoc="0" locked="0" layoutInCell="1" allowOverlap="1" wp14:anchorId="54D4D028" wp14:editId="03427D6E">
                  <wp:simplePos x="0" y="0"/>
                  <wp:positionH relativeFrom="column">
                    <wp:posOffset>213450</wp:posOffset>
                  </wp:positionH>
                  <wp:positionV relativeFrom="paragraph">
                    <wp:posOffset>130628</wp:posOffset>
                  </wp:positionV>
                  <wp:extent cx="3879669" cy="3369793"/>
                  <wp:effectExtent l="0" t="0" r="6985" b="254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9669" cy="3369793"/>
                          </a:xfrm>
                          <a:prstGeom prst="rect">
                            <a:avLst/>
                          </a:prstGeom>
                          <a:noFill/>
                        </pic:spPr>
                      </pic:pic>
                    </a:graphicData>
                  </a:graphic>
                  <wp14:sizeRelH relativeFrom="margin">
                    <wp14:pctWidth>0</wp14:pctWidth>
                  </wp14:sizeRelH>
                  <wp14:sizeRelV relativeFrom="margin">
                    <wp14:pctHeight>0</wp14:pctHeight>
                  </wp14:sizeRelV>
                </wp:anchor>
              </w:drawing>
            </w:r>
          </w:p>
        </w:tc>
        <w:tc>
          <w:tcPr>
            <w:tcW w:w="7139" w:type="dxa"/>
          </w:tcPr>
          <w:p w14:paraId="33100905" w14:textId="77777777" w:rsidR="00001A07" w:rsidRPr="00001A07" w:rsidRDefault="00001A07" w:rsidP="00001A07">
            <w:pPr>
              <w:spacing w:line="360" w:lineRule="auto"/>
              <w:rPr>
                <w:rFonts w:ascii="Arial" w:hAnsi="Arial" w:cs="Arial"/>
                <w:b/>
                <w:sz w:val="22"/>
                <w:szCs w:val="22"/>
                <w:lang w:val="en-GB"/>
              </w:rPr>
            </w:pPr>
            <w:r w:rsidRPr="00001A07">
              <w:rPr>
                <w:rFonts w:ascii="Arial" w:hAnsi="Arial" w:cs="Arial"/>
                <w:b/>
                <w:sz w:val="22"/>
                <w:szCs w:val="22"/>
                <w:lang w:val="en-GB"/>
              </w:rPr>
              <w:t>Em có biết…?</w:t>
            </w:r>
          </w:p>
          <w:p w14:paraId="0936D871" w14:textId="77777777" w:rsidR="00001A07" w:rsidRDefault="00001A07" w:rsidP="00001A07">
            <w:pPr>
              <w:pStyle w:val="ListParagraph"/>
              <w:numPr>
                <w:ilvl w:val="0"/>
                <w:numId w:val="13"/>
              </w:numPr>
              <w:spacing w:line="360" w:lineRule="auto"/>
              <w:rPr>
                <w:rFonts w:ascii="Arial" w:hAnsi="Arial" w:cs="Arial"/>
                <w:sz w:val="22"/>
                <w:szCs w:val="22"/>
                <w:lang w:val="en-GB"/>
              </w:rPr>
            </w:pPr>
            <w:r>
              <w:rPr>
                <w:rFonts w:ascii="Arial" w:hAnsi="Arial" w:cs="Arial"/>
                <w:sz w:val="22"/>
                <w:szCs w:val="22"/>
                <w:lang w:val="en-GB"/>
              </w:rPr>
              <w:t xml:space="preserve">Nghệ có vị cay, ấm, đắng và có mùi thơm nhẹ. </w:t>
            </w:r>
          </w:p>
          <w:p w14:paraId="181A0F71" w14:textId="77777777" w:rsidR="00001A07" w:rsidRDefault="00001A07" w:rsidP="00001A07">
            <w:pPr>
              <w:pStyle w:val="ListParagraph"/>
              <w:numPr>
                <w:ilvl w:val="0"/>
                <w:numId w:val="13"/>
              </w:numPr>
              <w:spacing w:line="360" w:lineRule="auto"/>
              <w:rPr>
                <w:rFonts w:ascii="Arial" w:hAnsi="Arial" w:cs="Arial"/>
                <w:sz w:val="22"/>
                <w:szCs w:val="22"/>
                <w:lang w:val="en-GB"/>
              </w:rPr>
            </w:pPr>
            <w:r>
              <w:rPr>
                <w:rFonts w:ascii="Arial" w:hAnsi="Arial" w:cs="Arial"/>
                <w:sz w:val="22"/>
                <w:szCs w:val="22"/>
                <w:lang w:val="en-GB"/>
              </w:rPr>
              <w:t>Nghệ được chiết xuất từ củ của cây nghệ (</w:t>
            </w:r>
            <w:r w:rsidRPr="00FA54A0">
              <w:rPr>
                <w:rFonts w:ascii="Arial" w:hAnsi="Arial" w:cs="Arial"/>
                <w:sz w:val="22"/>
                <w:szCs w:val="22"/>
                <w:lang w:val="en-GB"/>
              </w:rPr>
              <w:t>Curcuma longa</w:t>
            </w:r>
            <w:r>
              <w:rPr>
                <w:rFonts w:ascii="Arial" w:hAnsi="Arial" w:cs="Arial"/>
                <w:sz w:val="22"/>
                <w:szCs w:val="22"/>
                <w:lang w:val="en-GB"/>
              </w:rPr>
              <w:t xml:space="preserve">) có vỏ cứng màu nâu và ruột màu cam đậm. </w:t>
            </w:r>
            <w:r w:rsidRPr="00FA54A0">
              <w:rPr>
                <w:rFonts w:ascii="Arial" w:hAnsi="Arial" w:cs="Arial"/>
                <w:sz w:val="22"/>
                <w:szCs w:val="22"/>
                <w:lang w:val="en-GB"/>
              </w:rPr>
              <w:t xml:space="preserve"> </w:t>
            </w:r>
          </w:p>
          <w:p w14:paraId="3ACF11DB" w14:textId="77777777" w:rsidR="00001A07" w:rsidRDefault="00001A07" w:rsidP="00001A07">
            <w:pPr>
              <w:pStyle w:val="ListParagraph"/>
              <w:numPr>
                <w:ilvl w:val="0"/>
                <w:numId w:val="13"/>
              </w:numPr>
              <w:spacing w:line="360" w:lineRule="auto"/>
              <w:rPr>
                <w:rFonts w:ascii="Arial" w:hAnsi="Arial" w:cs="Arial"/>
                <w:sz w:val="22"/>
                <w:szCs w:val="22"/>
                <w:lang w:val="en-GB"/>
              </w:rPr>
            </w:pPr>
            <w:r>
              <w:rPr>
                <w:rFonts w:ascii="Arial" w:hAnsi="Arial" w:cs="Arial"/>
                <w:sz w:val="22"/>
                <w:szCs w:val="22"/>
                <w:lang w:val="en-GB"/>
              </w:rPr>
              <w:t xml:space="preserve">Nghệ là cây bản địa của Indonesia và miền nam Ấn Độ, ở đó nghệ đã được thu hoạch từ hơn 5.000 năm. </w:t>
            </w:r>
          </w:p>
          <w:p w14:paraId="34ECD40E" w14:textId="77777777" w:rsidR="00001A07" w:rsidRDefault="00001A07" w:rsidP="00001A07">
            <w:pPr>
              <w:pStyle w:val="ListParagraph"/>
              <w:numPr>
                <w:ilvl w:val="0"/>
                <w:numId w:val="13"/>
              </w:numPr>
              <w:spacing w:line="360" w:lineRule="auto"/>
              <w:rPr>
                <w:rFonts w:ascii="Arial" w:hAnsi="Arial" w:cs="Arial"/>
                <w:sz w:val="22"/>
                <w:szCs w:val="22"/>
                <w:lang w:val="en-GB"/>
              </w:rPr>
            </w:pPr>
            <w:r>
              <w:rPr>
                <w:rFonts w:ascii="Arial" w:hAnsi="Arial" w:cs="Arial"/>
                <w:sz w:val="22"/>
                <w:szCs w:val="22"/>
                <w:lang w:val="en-GB"/>
              </w:rPr>
              <w:t xml:space="preserve">Nghệ đã được sử dụng trong hệ thống y tế của Trung Quốc và Ấn Độ từ lâu như hoạt chất chống viêm để chữa nhiều loại bệnh như đầy hơi, </w:t>
            </w:r>
            <w:r w:rsidRPr="00764A65">
              <w:rPr>
                <w:rFonts w:ascii="Arial" w:hAnsi="Arial" w:cs="Arial"/>
                <w:color w:val="191919"/>
                <w:sz w:val="22"/>
                <w:szCs w:val="22"/>
              </w:rPr>
              <w:t>vàng da, đau răng, vết bầm tím, đau ngực, đau bụng</w:t>
            </w:r>
            <w:r w:rsidRPr="00FA54A0">
              <w:rPr>
                <w:rFonts w:ascii="Arial" w:hAnsi="Arial" w:cs="Arial"/>
                <w:sz w:val="22"/>
                <w:szCs w:val="22"/>
                <w:lang w:val="en-GB"/>
              </w:rPr>
              <w:t xml:space="preserve">, </w:t>
            </w:r>
            <w:r>
              <w:rPr>
                <w:rFonts w:ascii="Arial" w:hAnsi="Arial" w:cs="Arial"/>
                <w:sz w:val="22"/>
                <w:szCs w:val="22"/>
                <w:lang w:val="en-GB"/>
              </w:rPr>
              <w:t>v.v</w:t>
            </w:r>
            <w:r w:rsidRPr="00FA54A0">
              <w:rPr>
                <w:rFonts w:ascii="Arial" w:hAnsi="Arial" w:cs="Arial"/>
                <w:sz w:val="22"/>
                <w:szCs w:val="22"/>
                <w:lang w:val="en-GB"/>
              </w:rPr>
              <w:t xml:space="preserve">. </w:t>
            </w:r>
          </w:p>
          <w:p w14:paraId="7C8FDA39" w14:textId="77777777" w:rsidR="00001A07" w:rsidRDefault="00001A07" w:rsidP="00001A07">
            <w:pPr>
              <w:pStyle w:val="ListParagraph"/>
              <w:numPr>
                <w:ilvl w:val="0"/>
                <w:numId w:val="13"/>
              </w:numPr>
              <w:spacing w:line="360" w:lineRule="auto"/>
              <w:rPr>
                <w:rFonts w:ascii="Arial" w:hAnsi="Arial" w:cs="Arial"/>
                <w:sz w:val="22"/>
                <w:szCs w:val="22"/>
                <w:lang w:val="en-GB"/>
              </w:rPr>
            </w:pPr>
            <w:r>
              <w:rPr>
                <w:rFonts w:ascii="Arial" w:hAnsi="Arial" w:cs="Arial"/>
                <w:sz w:val="22"/>
                <w:szCs w:val="22"/>
                <w:lang w:val="en-GB"/>
              </w:rPr>
              <w:t xml:space="preserve">Theo truyền thống, nghệ được gọi là “nghệ tây Ấn Độ” vì màu vàng-cam sẫm của nó và vì nó được sử dụng trong suốt chiều dài lịch sử như một loại gia vị, bài thuốc chữa bệnh và chất nhuộm vải. </w:t>
            </w:r>
          </w:p>
          <w:p w14:paraId="1CC0480A" w14:textId="35B3C54D" w:rsidR="00FA54A0" w:rsidRPr="007A1109" w:rsidRDefault="00001A07" w:rsidP="00001A07">
            <w:pPr>
              <w:pStyle w:val="ListParagraph"/>
              <w:numPr>
                <w:ilvl w:val="0"/>
                <w:numId w:val="13"/>
              </w:numPr>
              <w:rPr>
                <w:rFonts w:ascii="Arial" w:hAnsi="Arial" w:cs="Arial"/>
                <w:sz w:val="22"/>
                <w:szCs w:val="22"/>
                <w:lang w:val="en-GB"/>
              </w:rPr>
            </w:pPr>
            <w:r>
              <w:rPr>
                <w:rFonts w:ascii="Arial" w:hAnsi="Arial" w:cs="Arial"/>
                <w:sz w:val="22"/>
                <w:szCs w:val="22"/>
                <w:lang w:val="en-GB"/>
              </w:rPr>
              <w:t>Nghệ được tin là có cả tính hàn và tính nhiệt – nó có tác dụng chống viêm trong thời gian ngắn (nhờ tính hàn). Nó cũng được dùng trong nghi lễ nông nghiệp để “làm mát” cánh đồng trước khi cấy lúa. Tuy nhiên, trong thời gian dài thì nó có tính ấm và khô.</w:t>
            </w:r>
          </w:p>
        </w:tc>
      </w:tr>
    </w:tbl>
    <w:p w14:paraId="4FC2FB1B" w14:textId="41B32304" w:rsidR="00FA54A0" w:rsidRDefault="00426507" w:rsidP="00FA54A0">
      <w:pPr>
        <w:spacing w:line="360" w:lineRule="auto"/>
        <w:rPr>
          <w:rStyle w:val="Hyperlink"/>
          <w:rFonts w:ascii="Arial" w:hAnsi="Arial" w:cs="Arial"/>
          <w:iCs/>
          <w:sz w:val="18"/>
          <w:szCs w:val="18"/>
          <w:lang w:val="en-GB"/>
        </w:rPr>
      </w:pPr>
      <w:r>
        <w:rPr>
          <w:rFonts w:ascii="Arial" w:hAnsi="Arial" w:cs="Arial"/>
          <w:sz w:val="18"/>
          <w:szCs w:val="18"/>
          <w:lang w:val="en-GB"/>
        </w:rPr>
        <w:t>Nguồn ảnh</w:t>
      </w:r>
      <w:r w:rsidR="00D62E21" w:rsidRPr="00D62E21">
        <w:rPr>
          <w:rFonts w:ascii="Arial" w:hAnsi="Arial" w:cs="Arial"/>
          <w:sz w:val="18"/>
          <w:szCs w:val="18"/>
          <w:lang w:val="en-GB"/>
        </w:rPr>
        <w:t xml:space="preserve">: MSPhotographic, </w:t>
      </w:r>
      <w:hyperlink r:id="rId18" w:history="1">
        <w:r w:rsidR="00D62E21" w:rsidRPr="00D62E21">
          <w:rPr>
            <w:rStyle w:val="Hyperlink"/>
            <w:rFonts w:ascii="Arial" w:hAnsi="Arial" w:cs="Arial"/>
            <w:iCs/>
            <w:sz w:val="18"/>
            <w:szCs w:val="18"/>
            <w:lang w:val="en-GB"/>
          </w:rPr>
          <w:t>http://www.thekitchn.com/7-ways-to-eat-drink-turmeric-198696</w:t>
        </w:r>
      </w:hyperlink>
    </w:p>
    <w:p w14:paraId="0ED3D4BC" w14:textId="6AF1FA33" w:rsidR="00D62E21" w:rsidRPr="00D62E21" w:rsidRDefault="00426507" w:rsidP="00E36B7A">
      <w:pPr>
        <w:rPr>
          <w:rFonts w:ascii="Arial" w:hAnsi="Arial" w:cs="Arial"/>
          <w:sz w:val="18"/>
          <w:szCs w:val="18"/>
          <w:lang w:val="en-GB"/>
        </w:rPr>
      </w:pPr>
      <w:r>
        <w:rPr>
          <w:rStyle w:val="Hyperlink"/>
          <w:rFonts w:ascii="Arial" w:hAnsi="Arial" w:cs="Arial"/>
          <w:iCs/>
          <w:color w:val="auto"/>
          <w:sz w:val="18"/>
          <w:szCs w:val="18"/>
          <w:u w:val="none"/>
          <w:lang w:val="en-GB"/>
        </w:rPr>
        <w:t>Nguồn thong tin: Phỏng theo</w:t>
      </w:r>
      <w:r w:rsidR="00D62E21" w:rsidRPr="003F72A7">
        <w:rPr>
          <w:rStyle w:val="Hyperlink"/>
          <w:rFonts w:ascii="Arial" w:hAnsi="Arial" w:cs="Arial"/>
          <w:iCs/>
          <w:color w:val="auto"/>
          <w:sz w:val="18"/>
          <w:szCs w:val="18"/>
          <w:u w:val="none"/>
          <w:lang w:val="en-GB"/>
        </w:rPr>
        <w:t xml:space="preserve"> </w:t>
      </w:r>
      <w:hyperlink r:id="rId19" w:history="1">
        <w:r w:rsidR="00D62E21" w:rsidRPr="00E36B7A">
          <w:rPr>
            <w:rStyle w:val="Hyperlink"/>
            <w:rFonts w:ascii="Arial" w:hAnsi="Arial" w:cs="Arial"/>
            <w:iCs/>
            <w:sz w:val="18"/>
            <w:szCs w:val="18"/>
            <w:lang w:val="en-GB"/>
          </w:rPr>
          <w:t>http://www.whfoods.com/genpage.php?tname=foodspice&amp;dbid=78</w:t>
        </w:r>
      </w:hyperlink>
      <w:r>
        <w:rPr>
          <w:rFonts w:ascii="Arial" w:hAnsi="Arial" w:cs="Arial"/>
          <w:iCs/>
          <w:sz w:val="18"/>
          <w:szCs w:val="18"/>
          <w:lang w:val="en-GB"/>
        </w:rPr>
        <w:t xml:space="preserve"> và</w:t>
      </w:r>
      <w:r w:rsidR="00D62E21" w:rsidRPr="00E36B7A">
        <w:rPr>
          <w:rFonts w:ascii="Arial" w:hAnsi="Arial" w:cs="Arial"/>
          <w:iCs/>
          <w:sz w:val="18"/>
          <w:szCs w:val="18"/>
          <w:lang w:val="en-GB"/>
        </w:rPr>
        <w:t xml:space="preserve"> </w:t>
      </w:r>
      <w:r w:rsidR="00D62E21" w:rsidRPr="00E36B7A">
        <w:rPr>
          <w:rFonts w:ascii="Arial" w:hAnsi="Arial" w:cs="Arial"/>
          <w:iCs/>
          <w:sz w:val="18"/>
          <w:szCs w:val="18"/>
        </w:rPr>
        <w:t>David E. Sopher. 1964. ‘</w:t>
      </w:r>
      <w:r w:rsidRPr="00426507">
        <w:rPr>
          <w:rFonts w:ascii="Arial" w:hAnsi="Arial" w:cs="Arial"/>
          <w:iCs/>
          <w:sz w:val="18"/>
          <w:szCs w:val="18"/>
        </w:rPr>
        <w:t>Công dụng bản địa của củ nghệ (Curcuma domestica) ở Châu Á và Châu Đại Dương</w:t>
      </w:r>
      <w:r w:rsidR="00D62E21" w:rsidRPr="00E36B7A">
        <w:rPr>
          <w:rFonts w:ascii="Arial" w:hAnsi="Arial" w:cs="Arial"/>
          <w:iCs/>
          <w:sz w:val="18"/>
          <w:szCs w:val="18"/>
        </w:rPr>
        <w:t xml:space="preserve">. </w:t>
      </w:r>
      <w:r w:rsidR="00D62E21" w:rsidRPr="00E36B7A">
        <w:rPr>
          <w:rFonts w:ascii="Arial" w:hAnsi="Arial" w:cs="Arial"/>
          <w:i/>
          <w:iCs/>
          <w:sz w:val="18"/>
          <w:szCs w:val="18"/>
        </w:rPr>
        <w:t>Anthropos</w:t>
      </w:r>
      <w:r w:rsidR="00E01A9D">
        <w:rPr>
          <w:rFonts w:ascii="Arial" w:hAnsi="Arial" w:cs="Arial"/>
          <w:iCs/>
          <w:sz w:val="18"/>
          <w:szCs w:val="18"/>
        </w:rPr>
        <w:t>, Bd. 59, H. 1./2., tr</w:t>
      </w:r>
      <w:r w:rsidR="00D62E21" w:rsidRPr="00E36B7A">
        <w:rPr>
          <w:rFonts w:ascii="Arial" w:hAnsi="Arial" w:cs="Arial"/>
          <w:iCs/>
          <w:sz w:val="18"/>
          <w:szCs w:val="18"/>
        </w:rPr>
        <w:t>. 93-127</w:t>
      </w:r>
      <w:r w:rsidR="00D62E21">
        <w:rPr>
          <w:rFonts w:ascii="Arial" w:hAnsi="Arial" w:cs="Arial"/>
          <w:iCs/>
          <w:sz w:val="18"/>
          <w:szCs w:val="18"/>
        </w:rPr>
        <w:t>.</w:t>
      </w:r>
    </w:p>
    <w:p w14:paraId="062808BD" w14:textId="77777777" w:rsidR="00FA54A0" w:rsidRPr="007A1109" w:rsidRDefault="00FA54A0">
      <w:pPr>
        <w:rPr>
          <w:rFonts w:ascii="Arial" w:hAnsi="Arial" w:cs="Arial"/>
          <w:sz w:val="22"/>
          <w:szCs w:val="22"/>
        </w:rPr>
      </w:pPr>
      <w:r w:rsidRPr="007A1109">
        <w:rPr>
          <w:rFonts w:ascii="Arial" w:hAnsi="Arial" w:cs="Arial"/>
          <w:sz w:val="22"/>
          <w:szCs w:val="22"/>
        </w:rPr>
        <w:br w:type="page"/>
      </w:r>
    </w:p>
    <w:p w14:paraId="0E1BBA23" w14:textId="7F06E57A" w:rsidR="007B4456" w:rsidRPr="007A1109" w:rsidRDefault="007B4456" w:rsidP="00FA54A0">
      <w:pPr>
        <w:spacing w:line="360" w:lineRule="auto"/>
        <w:rPr>
          <w:rFonts w:ascii="Arial" w:hAnsi="Arial" w:cs="Arial"/>
          <w:b/>
          <w:sz w:val="22"/>
          <w:szCs w:val="22"/>
          <w:lang w:val="en-GB"/>
        </w:rPr>
      </w:pPr>
      <w:r>
        <w:rPr>
          <w:rFonts w:ascii="Arial" w:hAnsi="Arial" w:cs="Arial"/>
          <w:b/>
          <w:sz w:val="22"/>
          <w:szCs w:val="22"/>
          <w:lang w:val="en-GB"/>
        </w:rPr>
        <w:t>Tài liệu</w:t>
      </w:r>
      <w:r w:rsidRPr="00FA54A0">
        <w:rPr>
          <w:rFonts w:ascii="Arial" w:hAnsi="Arial" w:cs="Arial"/>
          <w:b/>
          <w:sz w:val="22"/>
          <w:szCs w:val="22"/>
          <w:lang w:val="en-GB"/>
        </w:rPr>
        <w:t xml:space="preserve"> 7</w:t>
      </w:r>
      <w:r>
        <w:rPr>
          <w:rFonts w:ascii="Arial" w:hAnsi="Arial" w:cs="Arial"/>
          <w:b/>
          <w:sz w:val="22"/>
          <w:szCs w:val="22"/>
          <w:lang w:val="en-GB"/>
        </w:rPr>
        <w:t xml:space="preserve"> – Cây nghệ (</w:t>
      </w:r>
      <w:r w:rsidRPr="00FA54A0">
        <w:rPr>
          <w:rFonts w:ascii="Arial" w:hAnsi="Arial" w:cs="Arial"/>
          <w:b/>
          <w:i/>
          <w:sz w:val="22"/>
          <w:szCs w:val="22"/>
          <w:lang w:val="en-GB"/>
        </w:rPr>
        <w:t>curcuma longa</w:t>
      </w:r>
      <w:r>
        <w:rPr>
          <w:rFonts w:ascii="Arial" w:hAnsi="Arial" w:cs="Arial"/>
          <w:b/>
          <w:i/>
          <w:sz w:val="22"/>
          <w:szCs w:val="22"/>
          <w:lang w:val="en-GB"/>
        </w:rPr>
        <w:t>)</w:t>
      </w:r>
      <w:r w:rsidRPr="00FA54A0">
        <w:rPr>
          <w:rFonts w:ascii="Arial" w:hAnsi="Arial" w:cs="Arial"/>
          <w:b/>
          <w:i/>
          <w:sz w:val="22"/>
          <w:szCs w:val="22"/>
          <w:lang w:val="en-GB"/>
        </w:rPr>
        <w:t xml:space="preserve"> </w:t>
      </w:r>
      <w:r w:rsidRPr="00FA54A0">
        <w:rPr>
          <w:rFonts w:ascii="Arial" w:hAnsi="Arial" w:cs="Arial"/>
          <w:b/>
          <w:sz w:val="22"/>
          <w:szCs w:val="22"/>
          <w:lang w:val="en-GB"/>
        </w:rPr>
        <w:t xml:space="preserve"> </w:t>
      </w:r>
    </w:p>
    <w:tbl>
      <w:tblPr>
        <w:tblStyle w:val="TableGrid"/>
        <w:tblW w:w="0" w:type="auto"/>
        <w:tblLook w:val="04A0" w:firstRow="1" w:lastRow="0" w:firstColumn="1" w:lastColumn="0" w:noHBand="0" w:noVBand="1"/>
      </w:tblPr>
      <w:tblGrid>
        <w:gridCol w:w="7139"/>
        <w:gridCol w:w="7139"/>
      </w:tblGrid>
      <w:tr w:rsidR="00FA54A0" w:rsidRPr="007A1109" w14:paraId="2136308E" w14:textId="77777777" w:rsidTr="00FA54A0">
        <w:tc>
          <w:tcPr>
            <w:tcW w:w="7139" w:type="dxa"/>
            <w:vMerge w:val="restart"/>
          </w:tcPr>
          <w:p w14:paraId="6AA98C98" w14:textId="77777777" w:rsidR="00FA54A0" w:rsidRPr="007A1109" w:rsidRDefault="00FA54A0" w:rsidP="00001554">
            <w:pPr>
              <w:spacing w:line="360" w:lineRule="auto"/>
              <w:rPr>
                <w:rFonts w:ascii="Arial" w:hAnsi="Arial" w:cs="Arial"/>
                <w:sz w:val="22"/>
                <w:szCs w:val="22"/>
              </w:rPr>
            </w:pPr>
            <w:r w:rsidRPr="007A1109">
              <w:rPr>
                <w:rFonts w:ascii="Arial" w:hAnsi="Arial" w:cs="Arial"/>
                <w:noProof/>
                <w:sz w:val="22"/>
                <w:szCs w:val="22"/>
                <w:lang w:eastAsia="en-US" w:bidi="th-TH"/>
              </w:rPr>
              <w:drawing>
                <wp:anchor distT="0" distB="0" distL="114300" distR="114300" simplePos="0" relativeHeight="251641856" behindDoc="0" locked="0" layoutInCell="1" allowOverlap="1" wp14:anchorId="28D291D8" wp14:editId="79E55774">
                  <wp:simplePos x="0" y="0"/>
                  <wp:positionH relativeFrom="column">
                    <wp:posOffset>408940</wp:posOffset>
                  </wp:positionH>
                  <wp:positionV relativeFrom="paragraph">
                    <wp:posOffset>106045</wp:posOffset>
                  </wp:positionV>
                  <wp:extent cx="3162935" cy="4726940"/>
                  <wp:effectExtent l="0" t="0" r="1206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2935" cy="4726940"/>
                          </a:xfrm>
                          <a:prstGeom prst="rect">
                            <a:avLst/>
                          </a:prstGeom>
                          <a:noFill/>
                        </pic:spPr>
                      </pic:pic>
                    </a:graphicData>
                  </a:graphic>
                  <wp14:sizeRelH relativeFrom="margin">
                    <wp14:pctWidth>0</wp14:pctWidth>
                  </wp14:sizeRelH>
                  <wp14:sizeRelV relativeFrom="margin">
                    <wp14:pctHeight>0</wp14:pctHeight>
                  </wp14:sizeRelV>
                </wp:anchor>
              </w:drawing>
            </w:r>
          </w:p>
        </w:tc>
        <w:tc>
          <w:tcPr>
            <w:tcW w:w="7139" w:type="dxa"/>
          </w:tcPr>
          <w:p w14:paraId="0583829B" w14:textId="77777777" w:rsidR="00FA54A0" w:rsidRPr="007A1109" w:rsidRDefault="00FA54A0" w:rsidP="00001554">
            <w:pPr>
              <w:spacing w:line="360" w:lineRule="auto"/>
              <w:rPr>
                <w:rFonts w:ascii="Arial" w:hAnsi="Arial" w:cs="Arial"/>
                <w:sz w:val="22"/>
                <w:szCs w:val="22"/>
              </w:rPr>
            </w:pPr>
            <w:r w:rsidRPr="007A1109">
              <w:rPr>
                <w:rFonts w:ascii="Arial" w:hAnsi="Arial" w:cs="Arial"/>
                <w:noProof/>
                <w:sz w:val="22"/>
                <w:szCs w:val="22"/>
                <w:lang w:eastAsia="en-US" w:bidi="th-TH"/>
              </w:rPr>
              <w:drawing>
                <wp:anchor distT="0" distB="0" distL="114300" distR="114300" simplePos="0" relativeHeight="251643904" behindDoc="0" locked="0" layoutInCell="1" allowOverlap="1" wp14:anchorId="61149D6F" wp14:editId="6EE89C3D">
                  <wp:simplePos x="0" y="0"/>
                  <wp:positionH relativeFrom="column">
                    <wp:posOffset>500652</wp:posOffset>
                  </wp:positionH>
                  <wp:positionV relativeFrom="paragraph">
                    <wp:posOffset>80100</wp:posOffset>
                  </wp:positionV>
                  <wp:extent cx="3437890" cy="258064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37890" cy="2580640"/>
                          </a:xfrm>
                          <a:prstGeom prst="rect">
                            <a:avLst/>
                          </a:prstGeom>
                          <a:noFill/>
                        </pic:spPr>
                      </pic:pic>
                    </a:graphicData>
                  </a:graphic>
                </wp:anchor>
              </w:drawing>
            </w:r>
          </w:p>
        </w:tc>
      </w:tr>
      <w:tr w:rsidR="00FA54A0" w:rsidRPr="007A1109" w14:paraId="03DCB241" w14:textId="77777777" w:rsidTr="00FA54A0">
        <w:tc>
          <w:tcPr>
            <w:tcW w:w="7139" w:type="dxa"/>
            <w:vMerge/>
          </w:tcPr>
          <w:p w14:paraId="36F16C90" w14:textId="77777777" w:rsidR="00FA54A0" w:rsidRPr="007A1109" w:rsidRDefault="00FA54A0" w:rsidP="00001554">
            <w:pPr>
              <w:spacing w:line="360" w:lineRule="auto"/>
              <w:rPr>
                <w:rFonts w:ascii="Arial" w:hAnsi="Arial" w:cs="Arial"/>
                <w:sz w:val="22"/>
                <w:szCs w:val="22"/>
              </w:rPr>
            </w:pPr>
          </w:p>
        </w:tc>
        <w:tc>
          <w:tcPr>
            <w:tcW w:w="7139" w:type="dxa"/>
          </w:tcPr>
          <w:p w14:paraId="66DE93E5" w14:textId="77777777" w:rsidR="00FA54A0" w:rsidRPr="007A1109" w:rsidRDefault="00FA54A0" w:rsidP="00001554">
            <w:pPr>
              <w:spacing w:line="360" w:lineRule="auto"/>
              <w:rPr>
                <w:rFonts w:ascii="Arial" w:hAnsi="Arial" w:cs="Arial"/>
                <w:sz w:val="22"/>
                <w:szCs w:val="22"/>
              </w:rPr>
            </w:pPr>
            <w:r w:rsidRPr="007A1109">
              <w:rPr>
                <w:rFonts w:ascii="Arial" w:hAnsi="Arial" w:cs="Arial"/>
                <w:noProof/>
                <w:sz w:val="22"/>
                <w:szCs w:val="22"/>
                <w:lang w:eastAsia="en-US" w:bidi="th-TH"/>
              </w:rPr>
              <w:drawing>
                <wp:anchor distT="0" distB="0" distL="114300" distR="114300" simplePos="0" relativeHeight="251645952" behindDoc="1" locked="0" layoutInCell="1" allowOverlap="1" wp14:anchorId="6CBEC618" wp14:editId="564DBA7B">
                  <wp:simplePos x="0" y="0"/>
                  <wp:positionH relativeFrom="column">
                    <wp:posOffset>709295</wp:posOffset>
                  </wp:positionH>
                  <wp:positionV relativeFrom="paragraph">
                    <wp:posOffset>64770</wp:posOffset>
                  </wp:positionV>
                  <wp:extent cx="2834640" cy="2165985"/>
                  <wp:effectExtent l="0" t="0" r="10160" b="0"/>
                  <wp:wrapTight wrapText="bothSides">
                    <wp:wrapPolygon edited="0">
                      <wp:start x="0" y="0"/>
                      <wp:lineTo x="0" y="21277"/>
                      <wp:lineTo x="21484" y="21277"/>
                      <wp:lineTo x="2148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4640" cy="216598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53957265" w14:textId="0ABCB423" w:rsidR="00D62E21" w:rsidRPr="00E36B7A" w:rsidRDefault="009414B0" w:rsidP="00E36B7A">
      <w:pPr>
        <w:rPr>
          <w:rFonts w:ascii="Arial" w:hAnsi="Arial" w:cs="Arial"/>
          <w:iCs/>
          <w:sz w:val="18"/>
          <w:szCs w:val="18"/>
          <w:lang w:val="en-GB"/>
        </w:rPr>
      </w:pPr>
      <w:r w:rsidRPr="009414B0">
        <w:rPr>
          <w:rFonts w:ascii="Arial" w:hAnsi="Arial" w:cs="Arial"/>
          <w:sz w:val="18"/>
          <w:szCs w:val="18"/>
        </w:rPr>
        <w:t>Nguồn: theo chiều kim đồng hồ từ trái:</w:t>
      </w:r>
      <w:hyperlink r:id="rId23" w:history="1">
        <w:r w:rsidR="00D62E21" w:rsidRPr="00E36B7A">
          <w:rPr>
            <w:rStyle w:val="Hyperlink"/>
            <w:rFonts w:ascii="Arial" w:hAnsi="Arial" w:cs="Arial"/>
            <w:iCs/>
            <w:sz w:val="18"/>
            <w:szCs w:val="18"/>
            <w:lang w:val="en-GB"/>
          </w:rPr>
          <w:t>https://jerry-coleby-williams.net/2012/01/01/in-production-today-january-2012/best-shot-turmeric-curcuma-longa-6/</w:t>
        </w:r>
      </w:hyperlink>
    </w:p>
    <w:p w14:paraId="27527AEA" w14:textId="77777777" w:rsidR="00D62E21" w:rsidRPr="00E36B7A" w:rsidRDefault="00F32A49" w:rsidP="00E36B7A">
      <w:pPr>
        <w:rPr>
          <w:rFonts w:ascii="Arial" w:hAnsi="Arial" w:cs="Arial"/>
          <w:iCs/>
          <w:sz w:val="18"/>
          <w:szCs w:val="18"/>
          <w:lang w:val="en-GB"/>
        </w:rPr>
      </w:pPr>
      <w:hyperlink r:id="rId24" w:history="1">
        <w:r w:rsidR="00D62E21" w:rsidRPr="00E36B7A">
          <w:rPr>
            <w:rStyle w:val="Hyperlink"/>
            <w:rFonts w:ascii="Arial" w:hAnsi="Arial" w:cs="Arial"/>
            <w:iCs/>
            <w:sz w:val="18"/>
            <w:szCs w:val="18"/>
            <w:lang w:val="en-GB"/>
          </w:rPr>
          <w:t>http://www.perennialsolutions.org/hardy-gingers-for-the-food-forest-understory</w:t>
        </w:r>
      </w:hyperlink>
      <w:r w:rsidR="00D62E21" w:rsidRPr="00E36B7A">
        <w:rPr>
          <w:rFonts w:ascii="Arial" w:hAnsi="Arial" w:cs="Arial"/>
          <w:iCs/>
          <w:sz w:val="18"/>
          <w:szCs w:val="18"/>
          <w:lang w:val="en-GB"/>
        </w:rPr>
        <w:t xml:space="preserve"> </w:t>
      </w:r>
    </w:p>
    <w:p w14:paraId="22421DE7" w14:textId="77777777" w:rsidR="00D62E21" w:rsidRPr="00E36B7A" w:rsidRDefault="00F32A49" w:rsidP="00E36B7A">
      <w:pPr>
        <w:rPr>
          <w:rFonts w:ascii="Arial" w:hAnsi="Arial" w:cs="Arial"/>
          <w:iCs/>
          <w:sz w:val="18"/>
          <w:szCs w:val="18"/>
          <w:lang w:val="en-GB"/>
        </w:rPr>
      </w:pPr>
      <w:hyperlink r:id="rId25" w:history="1">
        <w:r w:rsidR="00D62E21" w:rsidRPr="00E36B7A">
          <w:rPr>
            <w:rStyle w:val="Hyperlink"/>
            <w:rFonts w:ascii="Arial" w:hAnsi="Arial" w:cs="Arial"/>
            <w:iCs/>
            <w:sz w:val="18"/>
            <w:szCs w:val="18"/>
            <w:lang w:val="en-GB"/>
          </w:rPr>
          <w:t>http://growerjim.blogspot.kr/2014/01/golden-turmeric-curcuma-longa.html</w:t>
        </w:r>
      </w:hyperlink>
    </w:p>
    <w:p w14:paraId="0C10FA25" w14:textId="24520C14" w:rsidR="00FA54A0" w:rsidRPr="007A1109" w:rsidRDefault="00FA54A0">
      <w:pPr>
        <w:rPr>
          <w:rFonts w:ascii="Arial" w:hAnsi="Arial" w:cs="Arial"/>
          <w:sz w:val="22"/>
          <w:szCs w:val="22"/>
        </w:rPr>
      </w:pPr>
    </w:p>
    <w:p w14:paraId="2D527FE6" w14:textId="6F2981EE" w:rsidR="00FA54A0" w:rsidRPr="007A1109" w:rsidRDefault="009414B0" w:rsidP="00001554">
      <w:pPr>
        <w:spacing w:line="360" w:lineRule="auto"/>
        <w:rPr>
          <w:rFonts w:ascii="Arial" w:hAnsi="Arial" w:cs="Arial"/>
          <w:b/>
          <w:sz w:val="22"/>
          <w:szCs w:val="22"/>
          <w:lang w:val="en-GB"/>
        </w:rPr>
      </w:pPr>
      <w:r>
        <w:rPr>
          <w:rFonts w:ascii="Arial" w:hAnsi="Arial" w:cs="Arial"/>
          <w:b/>
          <w:sz w:val="22"/>
          <w:szCs w:val="22"/>
          <w:lang w:val="en-GB"/>
        </w:rPr>
        <w:t>Tài liệu</w:t>
      </w:r>
      <w:r w:rsidRPr="00FA54A0">
        <w:rPr>
          <w:rFonts w:ascii="Arial" w:hAnsi="Arial" w:cs="Arial"/>
          <w:b/>
          <w:sz w:val="22"/>
          <w:szCs w:val="22"/>
          <w:lang w:val="en-GB"/>
        </w:rPr>
        <w:t xml:space="preserve"> 8</w:t>
      </w:r>
      <w:r>
        <w:rPr>
          <w:rFonts w:ascii="Arial" w:hAnsi="Arial" w:cs="Arial"/>
          <w:b/>
          <w:sz w:val="22"/>
          <w:szCs w:val="22"/>
          <w:lang w:val="en-GB"/>
        </w:rPr>
        <w:t xml:space="preserve"> –</w:t>
      </w:r>
      <w:r w:rsidRPr="00FA54A0">
        <w:rPr>
          <w:rFonts w:ascii="Arial" w:hAnsi="Arial" w:cs="Arial"/>
          <w:b/>
          <w:sz w:val="22"/>
          <w:szCs w:val="22"/>
          <w:lang w:val="en-GB"/>
        </w:rPr>
        <w:t xml:space="preserve"> </w:t>
      </w:r>
      <w:r>
        <w:rPr>
          <w:rFonts w:ascii="Arial" w:hAnsi="Arial" w:cs="Arial"/>
          <w:b/>
          <w:sz w:val="22"/>
          <w:szCs w:val="22"/>
          <w:lang w:val="en-GB"/>
        </w:rPr>
        <w:t xml:space="preserve">Công thức làm </w:t>
      </w:r>
      <w:r w:rsidRPr="00FA54A0">
        <w:rPr>
          <w:rFonts w:ascii="Arial" w:hAnsi="Arial" w:cs="Arial"/>
          <w:b/>
          <w:i/>
          <w:sz w:val="22"/>
          <w:szCs w:val="22"/>
          <w:lang w:val="en-GB"/>
        </w:rPr>
        <w:t>Jamu Kunyit</w:t>
      </w:r>
      <w:r w:rsidRPr="00FA54A0">
        <w:rPr>
          <w:rFonts w:ascii="Arial" w:hAnsi="Arial" w:cs="Arial"/>
          <w:b/>
          <w:sz w:val="22"/>
          <w:szCs w:val="22"/>
          <w:lang w:val="en-GB"/>
        </w:rPr>
        <w:t xml:space="preserve"> (</w:t>
      </w:r>
      <w:r>
        <w:rPr>
          <w:rFonts w:ascii="Arial" w:hAnsi="Arial" w:cs="Arial"/>
          <w:b/>
          <w:sz w:val="22"/>
          <w:szCs w:val="22"/>
          <w:lang w:val="en-GB"/>
        </w:rPr>
        <w:t>một đồ uống có nghệ của Indonesia) để làm giảm triệu chứng sợ gió và lạnh cho phụ nữ mới sinh</w:t>
      </w:r>
    </w:p>
    <w:tbl>
      <w:tblPr>
        <w:tblStyle w:val="TableGrid"/>
        <w:tblW w:w="14278" w:type="dxa"/>
        <w:tblLook w:val="04A0" w:firstRow="1" w:lastRow="0" w:firstColumn="1" w:lastColumn="0" w:noHBand="0" w:noVBand="1"/>
      </w:tblPr>
      <w:tblGrid>
        <w:gridCol w:w="9776"/>
        <w:gridCol w:w="4502"/>
      </w:tblGrid>
      <w:tr w:rsidR="009414B0" w:rsidRPr="007A1109" w14:paraId="2C6E5936" w14:textId="77777777" w:rsidTr="009414B0">
        <w:tc>
          <w:tcPr>
            <w:tcW w:w="9776" w:type="dxa"/>
            <w:vAlign w:val="center"/>
          </w:tcPr>
          <w:p w14:paraId="50C45FC4" w14:textId="77777777" w:rsidR="009414B0" w:rsidRDefault="009414B0" w:rsidP="00EE0B14">
            <w:pPr>
              <w:spacing w:line="360" w:lineRule="auto"/>
              <w:rPr>
                <w:rFonts w:ascii="Arial" w:hAnsi="Arial" w:cs="Arial"/>
                <w:b/>
                <w:sz w:val="22"/>
                <w:szCs w:val="22"/>
                <w:lang w:val="en-GB"/>
              </w:rPr>
            </w:pPr>
            <w:r>
              <w:rPr>
                <w:rFonts w:ascii="Arial" w:hAnsi="Arial" w:cs="Arial"/>
                <w:b/>
                <w:sz w:val="22"/>
                <w:szCs w:val="22"/>
                <w:lang w:val="en-GB"/>
              </w:rPr>
              <w:t>Nguyên liệu:</w:t>
            </w:r>
          </w:p>
          <w:p w14:paraId="189AC7CF" w14:textId="77777777" w:rsidR="009414B0" w:rsidRPr="00FA54A0" w:rsidRDefault="009414B0" w:rsidP="00EE0B14">
            <w:pPr>
              <w:numPr>
                <w:ilvl w:val="0"/>
                <w:numId w:val="14"/>
              </w:numPr>
              <w:spacing w:line="360" w:lineRule="auto"/>
              <w:rPr>
                <w:rFonts w:ascii="Arial" w:hAnsi="Arial" w:cs="Arial"/>
                <w:sz w:val="22"/>
                <w:szCs w:val="22"/>
                <w:lang w:val="en-GB"/>
              </w:rPr>
            </w:pPr>
            <w:r>
              <w:rPr>
                <w:rFonts w:ascii="Arial" w:hAnsi="Arial" w:cs="Arial"/>
                <w:sz w:val="22"/>
                <w:szCs w:val="22"/>
              </w:rPr>
              <w:t xml:space="preserve">2 nắm to </w:t>
            </w:r>
            <w:r w:rsidRPr="00FA54A0">
              <w:rPr>
                <w:rFonts w:ascii="Arial" w:hAnsi="Arial" w:cs="Arial"/>
                <w:i/>
                <w:sz w:val="22"/>
                <w:szCs w:val="22"/>
              </w:rPr>
              <w:t>kunyit</w:t>
            </w:r>
            <w:r w:rsidRPr="00FA54A0">
              <w:rPr>
                <w:rFonts w:ascii="Arial" w:hAnsi="Arial" w:cs="Arial"/>
                <w:sz w:val="22"/>
                <w:szCs w:val="22"/>
              </w:rPr>
              <w:t xml:space="preserve"> (</w:t>
            </w:r>
            <w:r>
              <w:rPr>
                <w:rFonts w:ascii="Arial" w:hAnsi="Arial" w:cs="Arial"/>
                <w:sz w:val="22"/>
                <w:szCs w:val="22"/>
              </w:rPr>
              <w:t>nghệ</w:t>
            </w:r>
            <w:r w:rsidRPr="00FA54A0">
              <w:rPr>
                <w:rFonts w:ascii="Arial" w:hAnsi="Arial" w:cs="Arial"/>
                <w:sz w:val="22"/>
                <w:szCs w:val="22"/>
              </w:rPr>
              <w:t xml:space="preserve">) </w:t>
            </w:r>
          </w:p>
          <w:p w14:paraId="04F00F5E" w14:textId="77777777" w:rsidR="009414B0" w:rsidRPr="00FA54A0" w:rsidRDefault="009414B0" w:rsidP="00EE0B14">
            <w:pPr>
              <w:numPr>
                <w:ilvl w:val="0"/>
                <w:numId w:val="14"/>
              </w:numPr>
              <w:spacing w:line="360" w:lineRule="auto"/>
              <w:rPr>
                <w:rFonts w:ascii="Arial" w:hAnsi="Arial" w:cs="Arial"/>
                <w:sz w:val="22"/>
                <w:szCs w:val="22"/>
                <w:lang w:val="en-GB"/>
              </w:rPr>
            </w:pPr>
            <w:r w:rsidRPr="00FA54A0">
              <w:rPr>
                <w:rFonts w:ascii="Arial" w:hAnsi="Arial" w:cs="Arial"/>
                <w:sz w:val="22"/>
                <w:szCs w:val="22"/>
              </w:rPr>
              <w:t xml:space="preserve">1 1/2 </w:t>
            </w:r>
            <w:r>
              <w:rPr>
                <w:rFonts w:ascii="Arial" w:hAnsi="Arial" w:cs="Arial"/>
                <w:sz w:val="22"/>
                <w:szCs w:val="22"/>
              </w:rPr>
              <w:t xml:space="preserve">miếng </w:t>
            </w:r>
            <w:r w:rsidRPr="00FA54A0">
              <w:rPr>
                <w:rFonts w:ascii="Arial" w:hAnsi="Arial" w:cs="Arial"/>
                <w:sz w:val="22"/>
                <w:szCs w:val="22"/>
              </w:rPr>
              <w:t>(</w:t>
            </w:r>
            <w:r>
              <w:rPr>
                <w:rFonts w:ascii="Arial" w:hAnsi="Arial" w:cs="Arial"/>
                <w:sz w:val="22"/>
                <w:szCs w:val="22"/>
              </w:rPr>
              <w:t>khoảng 85 g)</w:t>
            </w:r>
            <w:r w:rsidRPr="00FA54A0">
              <w:rPr>
                <w:rFonts w:ascii="Arial" w:hAnsi="Arial" w:cs="Arial"/>
                <w:sz w:val="22"/>
                <w:szCs w:val="22"/>
              </w:rPr>
              <w:t xml:space="preserve"> </w:t>
            </w:r>
            <w:r w:rsidRPr="00FA54A0">
              <w:rPr>
                <w:rFonts w:ascii="Arial" w:hAnsi="Arial" w:cs="Arial"/>
                <w:i/>
                <w:sz w:val="22"/>
                <w:szCs w:val="22"/>
              </w:rPr>
              <w:t>gula melaka</w:t>
            </w:r>
            <w:r w:rsidRPr="00FA54A0">
              <w:rPr>
                <w:rFonts w:ascii="Arial" w:hAnsi="Arial" w:cs="Arial"/>
                <w:sz w:val="22"/>
                <w:szCs w:val="22"/>
              </w:rPr>
              <w:t xml:space="preserve"> (</w:t>
            </w:r>
            <w:r>
              <w:rPr>
                <w:rFonts w:ascii="Arial" w:hAnsi="Arial" w:cs="Arial"/>
                <w:sz w:val="22"/>
                <w:szCs w:val="22"/>
              </w:rPr>
              <w:t>đường cọ dừa</w:t>
            </w:r>
            <w:r w:rsidRPr="00FA54A0">
              <w:rPr>
                <w:rFonts w:ascii="Arial" w:hAnsi="Arial" w:cs="Arial"/>
                <w:sz w:val="22"/>
                <w:szCs w:val="22"/>
              </w:rPr>
              <w:t>)</w:t>
            </w:r>
          </w:p>
          <w:p w14:paraId="088A4159" w14:textId="77777777" w:rsidR="009414B0" w:rsidRDefault="009414B0" w:rsidP="00EE0B14">
            <w:pPr>
              <w:numPr>
                <w:ilvl w:val="0"/>
                <w:numId w:val="14"/>
              </w:numPr>
              <w:spacing w:line="360" w:lineRule="auto"/>
              <w:rPr>
                <w:rFonts w:ascii="Arial" w:hAnsi="Arial" w:cs="Arial"/>
                <w:sz w:val="22"/>
                <w:szCs w:val="22"/>
                <w:lang w:val="en-GB"/>
              </w:rPr>
            </w:pPr>
            <w:r>
              <w:rPr>
                <w:rFonts w:ascii="Arial" w:hAnsi="Arial" w:cs="Arial"/>
                <w:sz w:val="22"/>
                <w:szCs w:val="22"/>
              </w:rPr>
              <w:t xml:space="preserve">1/2 túi </w:t>
            </w:r>
            <w:r w:rsidRPr="005227DF">
              <w:rPr>
                <w:rFonts w:ascii="Arial" w:hAnsi="Arial" w:cs="Arial"/>
                <w:i/>
                <w:sz w:val="22"/>
                <w:szCs w:val="22"/>
              </w:rPr>
              <w:t>asam jawa</w:t>
            </w:r>
            <w:r>
              <w:rPr>
                <w:rFonts w:ascii="Arial" w:hAnsi="Arial" w:cs="Arial"/>
                <w:sz w:val="22"/>
                <w:szCs w:val="22"/>
              </w:rPr>
              <w:t xml:space="preserve"> (me</w:t>
            </w:r>
            <w:r w:rsidRPr="00FA54A0">
              <w:rPr>
                <w:rFonts w:ascii="Arial" w:hAnsi="Arial" w:cs="Arial"/>
                <w:sz w:val="22"/>
                <w:szCs w:val="22"/>
              </w:rPr>
              <w:t>)</w:t>
            </w:r>
          </w:p>
          <w:p w14:paraId="49053EE6" w14:textId="3AF9AFA6" w:rsidR="009414B0" w:rsidRPr="007A1109" w:rsidRDefault="009414B0" w:rsidP="005A1BCB">
            <w:pPr>
              <w:rPr>
                <w:rFonts w:ascii="Arial" w:hAnsi="Arial" w:cs="Arial"/>
                <w:b/>
                <w:sz w:val="22"/>
                <w:szCs w:val="22"/>
                <w:lang w:val="en-GB"/>
              </w:rPr>
            </w:pPr>
            <w:r>
              <w:rPr>
                <w:rFonts w:ascii="Arial" w:hAnsi="Arial" w:cs="Arial"/>
                <w:sz w:val="22"/>
                <w:szCs w:val="22"/>
              </w:rPr>
              <w:t>500 ml nước</w:t>
            </w:r>
          </w:p>
        </w:tc>
        <w:tc>
          <w:tcPr>
            <w:tcW w:w="4502" w:type="dxa"/>
            <w:vAlign w:val="center"/>
          </w:tcPr>
          <w:p w14:paraId="089A8F0B" w14:textId="77777777" w:rsidR="009414B0" w:rsidRPr="007A1109" w:rsidRDefault="009414B0" w:rsidP="005A1BCB">
            <w:pPr>
              <w:rPr>
                <w:rFonts w:ascii="Arial" w:hAnsi="Arial" w:cs="Arial"/>
                <w:sz w:val="22"/>
                <w:szCs w:val="22"/>
              </w:rPr>
            </w:pPr>
            <w:r w:rsidRPr="007A1109">
              <w:rPr>
                <w:rFonts w:ascii="Arial" w:hAnsi="Arial" w:cs="Arial"/>
                <w:noProof/>
                <w:sz w:val="22"/>
                <w:szCs w:val="22"/>
                <w:lang w:eastAsia="en-US" w:bidi="th-TH"/>
              </w:rPr>
              <w:drawing>
                <wp:anchor distT="0" distB="0" distL="114300" distR="114300" simplePos="0" relativeHeight="251695104" behindDoc="1" locked="0" layoutInCell="1" allowOverlap="1" wp14:anchorId="5A34E3B0" wp14:editId="3A0FBD5D">
                  <wp:simplePos x="0" y="0"/>
                  <wp:positionH relativeFrom="column">
                    <wp:posOffset>638175</wp:posOffset>
                  </wp:positionH>
                  <wp:positionV relativeFrom="paragraph">
                    <wp:posOffset>-26670</wp:posOffset>
                  </wp:positionV>
                  <wp:extent cx="1632585" cy="1306195"/>
                  <wp:effectExtent l="0" t="0" r="5715" b="8255"/>
                  <wp:wrapTight wrapText="bothSides">
                    <wp:wrapPolygon edited="0">
                      <wp:start x="0" y="0"/>
                      <wp:lineTo x="0" y="21421"/>
                      <wp:lineTo x="21424" y="21421"/>
                      <wp:lineTo x="2142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2585" cy="1306195"/>
                          </a:xfrm>
                          <a:prstGeom prst="rect">
                            <a:avLst/>
                          </a:prstGeom>
                          <a:noFill/>
                        </pic:spPr>
                      </pic:pic>
                    </a:graphicData>
                  </a:graphic>
                  <wp14:sizeRelH relativeFrom="margin">
                    <wp14:pctWidth>0</wp14:pctWidth>
                  </wp14:sizeRelH>
                  <wp14:sizeRelV relativeFrom="margin">
                    <wp14:pctHeight>0</wp14:pctHeight>
                  </wp14:sizeRelV>
                </wp:anchor>
              </w:drawing>
            </w:r>
          </w:p>
        </w:tc>
      </w:tr>
      <w:tr w:rsidR="009414B0" w:rsidRPr="007A1109" w14:paraId="51947136" w14:textId="77777777" w:rsidTr="009414B0">
        <w:tc>
          <w:tcPr>
            <w:tcW w:w="9776" w:type="dxa"/>
            <w:vAlign w:val="center"/>
          </w:tcPr>
          <w:p w14:paraId="17D4559D" w14:textId="77777777" w:rsidR="009414B0" w:rsidRDefault="009414B0" w:rsidP="00EE0B14">
            <w:pPr>
              <w:spacing w:line="360" w:lineRule="auto"/>
              <w:rPr>
                <w:rFonts w:ascii="Arial" w:hAnsi="Arial" w:cs="Arial"/>
                <w:b/>
                <w:sz w:val="22"/>
                <w:szCs w:val="22"/>
                <w:lang w:val="en-GB"/>
              </w:rPr>
            </w:pPr>
            <w:r>
              <w:rPr>
                <w:rFonts w:ascii="Arial" w:hAnsi="Arial" w:cs="Arial"/>
                <w:b/>
                <w:sz w:val="22"/>
                <w:szCs w:val="22"/>
                <w:lang w:val="en-GB"/>
              </w:rPr>
              <w:t>Phương pháp</w:t>
            </w:r>
          </w:p>
          <w:p w14:paraId="75B4E0B1" w14:textId="47E52780" w:rsidR="009414B0" w:rsidRPr="007A1109" w:rsidRDefault="009414B0" w:rsidP="005A1BCB">
            <w:pPr>
              <w:rPr>
                <w:rFonts w:ascii="Arial" w:hAnsi="Arial" w:cs="Arial"/>
                <w:b/>
                <w:sz w:val="22"/>
                <w:szCs w:val="22"/>
                <w:lang w:val="en-GB"/>
              </w:rPr>
            </w:pPr>
            <w:r w:rsidRPr="00FA54A0">
              <w:rPr>
                <w:rFonts w:ascii="Arial" w:hAnsi="Arial" w:cs="Arial"/>
                <w:sz w:val="22"/>
                <w:szCs w:val="22"/>
                <w:lang w:val="en-GB"/>
              </w:rPr>
              <w:t xml:space="preserve">1. </w:t>
            </w:r>
            <w:r>
              <w:rPr>
                <w:rFonts w:ascii="Arial" w:hAnsi="Arial" w:cs="Arial"/>
                <w:sz w:val="22"/>
                <w:szCs w:val="22"/>
                <w:lang w:val="en-GB"/>
              </w:rPr>
              <w:t xml:space="preserve">Đun sôi </w:t>
            </w:r>
            <w:r w:rsidRPr="00FA54A0">
              <w:rPr>
                <w:rFonts w:ascii="Arial" w:hAnsi="Arial" w:cs="Arial"/>
                <w:sz w:val="22"/>
                <w:szCs w:val="22"/>
                <w:lang w:val="en-GB"/>
              </w:rPr>
              <w:t xml:space="preserve">500 ml </w:t>
            </w:r>
            <w:r>
              <w:rPr>
                <w:rFonts w:ascii="Arial" w:hAnsi="Arial" w:cs="Arial"/>
                <w:sz w:val="22"/>
                <w:szCs w:val="22"/>
                <w:lang w:val="en-GB"/>
              </w:rPr>
              <w:t xml:space="preserve">nước và dầm me. </w:t>
            </w:r>
          </w:p>
        </w:tc>
        <w:tc>
          <w:tcPr>
            <w:tcW w:w="4502" w:type="dxa"/>
          </w:tcPr>
          <w:p w14:paraId="447B846F" w14:textId="77777777" w:rsidR="009414B0" w:rsidRPr="007A1109" w:rsidRDefault="009414B0" w:rsidP="005A1BCB">
            <w:pPr>
              <w:rPr>
                <w:rFonts w:ascii="Arial" w:hAnsi="Arial" w:cs="Arial"/>
                <w:sz w:val="22"/>
                <w:szCs w:val="22"/>
              </w:rPr>
            </w:pPr>
            <w:r w:rsidRPr="007A1109">
              <w:rPr>
                <w:rFonts w:ascii="Arial" w:hAnsi="Arial" w:cs="Arial"/>
                <w:noProof/>
                <w:sz w:val="22"/>
                <w:szCs w:val="22"/>
                <w:lang w:eastAsia="en-US" w:bidi="th-TH"/>
              </w:rPr>
              <w:drawing>
                <wp:anchor distT="0" distB="0" distL="114300" distR="114300" simplePos="0" relativeHeight="251696128" behindDoc="1" locked="0" layoutInCell="1" allowOverlap="1" wp14:anchorId="08E07E3E" wp14:editId="2757C1C1">
                  <wp:simplePos x="0" y="0"/>
                  <wp:positionH relativeFrom="column">
                    <wp:posOffset>944064</wp:posOffset>
                  </wp:positionH>
                  <wp:positionV relativeFrom="paragraph">
                    <wp:posOffset>9525</wp:posOffset>
                  </wp:positionV>
                  <wp:extent cx="981075" cy="1219200"/>
                  <wp:effectExtent l="0" t="0" r="9525" b="0"/>
                  <wp:wrapTight wrapText="bothSides">
                    <wp:wrapPolygon edited="0">
                      <wp:start x="0" y="0"/>
                      <wp:lineTo x="0" y="21263"/>
                      <wp:lineTo x="21390" y="21263"/>
                      <wp:lineTo x="2139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81075" cy="1219200"/>
                          </a:xfrm>
                          <a:prstGeom prst="rect">
                            <a:avLst/>
                          </a:prstGeom>
                          <a:noFill/>
                        </pic:spPr>
                      </pic:pic>
                    </a:graphicData>
                  </a:graphic>
                </wp:anchor>
              </w:drawing>
            </w:r>
          </w:p>
        </w:tc>
      </w:tr>
      <w:tr w:rsidR="009414B0" w:rsidRPr="007A1109" w14:paraId="7E7E9F41" w14:textId="77777777" w:rsidTr="009414B0">
        <w:tc>
          <w:tcPr>
            <w:tcW w:w="9776" w:type="dxa"/>
            <w:vAlign w:val="center"/>
          </w:tcPr>
          <w:p w14:paraId="67375D7A" w14:textId="3D292D92" w:rsidR="009414B0" w:rsidRPr="007A1109" w:rsidRDefault="009414B0" w:rsidP="005A1BCB">
            <w:pPr>
              <w:rPr>
                <w:rFonts w:ascii="Arial" w:hAnsi="Arial" w:cs="Arial"/>
                <w:sz w:val="22"/>
                <w:szCs w:val="22"/>
                <w:lang w:val="en-GB"/>
              </w:rPr>
            </w:pPr>
            <w:r w:rsidRPr="00FA54A0">
              <w:rPr>
                <w:rFonts w:ascii="Arial" w:hAnsi="Arial" w:cs="Arial"/>
                <w:sz w:val="22"/>
                <w:szCs w:val="22"/>
                <w:lang w:val="en-GB"/>
              </w:rPr>
              <w:t xml:space="preserve">2. </w:t>
            </w:r>
            <w:r>
              <w:rPr>
                <w:rFonts w:ascii="Arial" w:hAnsi="Arial" w:cs="Arial"/>
                <w:sz w:val="22"/>
                <w:szCs w:val="22"/>
                <w:lang w:val="en-GB"/>
              </w:rPr>
              <w:t xml:space="preserve">Gọt vỏ và xắt nghệ. Nghiền nghệ với một ít nước. </w:t>
            </w:r>
          </w:p>
        </w:tc>
        <w:tc>
          <w:tcPr>
            <w:tcW w:w="4502" w:type="dxa"/>
          </w:tcPr>
          <w:p w14:paraId="035F6A53" w14:textId="77777777" w:rsidR="009414B0" w:rsidRPr="007A1109" w:rsidRDefault="009414B0" w:rsidP="005A1BCB">
            <w:pPr>
              <w:rPr>
                <w:rFonts w:ascii="Arial" w:hAnsi="Arial" w:cs="Arial"/>
                <w:sz w:val="22"/>
                <w:szCs w:val="22"/>
              </w:rPr>
            </w:pPr>
            <w:r w:rsidRPr="007A1109">
              <w:rPr>
                <w:rFonts w:ascii="Arial" w:hAnsi="Arial" w:cs="Arial"/>
                <w:noProof/>
                <w:sz w:val="22"/>
                <w:szCs w:val="22"/>
                <w:lang w:eastAsia="en-US" w:bidi="th-TH"/>
              </w:rPr>
              <w:drawing>
                <wp:anchor distT="0" distB="0" distL="114300" distR="114300" simplePos="0" relativeHeight="251697152" behindDoc="1" locked="0" layoutInCell="1" allowOverlap="1" wp14:anchorId="6CB0C98D" wp14:editId="55310827">
                  <wp:simplePos x="0" y="0"/>
                  <wp:positionH relativeFrom="column">
                    <wp:posOffset>692785</wp:posOffset>
                  </wp:positionH>
                  <wp:positionV relativeFrom="paragraph">
                    <wp:posOffset>17780</wp:posOffset>
                  </wp:positionV>
                  <wp:extent cx="1464310" cy="1175385"/>
                  <wp:effectExtent l="0" t="0" r="2540" b="5715"/>
                  <wp:wrapTight wrapText="bothSides">
                    <wp:wrapPolygon edited="0">
                      <wp:start x="0" y="0"/>
                      <wp:lineTo x="0" y="21355"/>
                      <wp:lineTo x="21356" y="21355"/>
                      <wp:lineTo x="2135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64310" cy="1175385"/>
                          </a:xfrm>
                          <a:prstGeom prst="rect">
                            <a:avLst/>
                          </a:prstGeom>
                          <a:noFill/>
                        </pic:spPr>
                      </pic:pic>
                    </a:graphicData>
                  </a:graphic>
                  <wp14:sizeRelH relativeFrom="margin">
                    <wp14:pctWidth>0</wp14:pctWidth>
                  </wp14:sizeRelH>
                  <wp14:sizeRelV relativeFrom="margin">
                    <wp14:pctHeight>0</wp14:pctHeight>
                  </wp14:sizeRelV>
                </wp:anchor>
              </w:drawing>
            </w:r>
          </w:p>
        </w:tc>
      </w:tr>
      <w:tr w:rsidR="009414B0" w:rsidRPr="007A1109" w14:paraId="376B7E62" w14:textId="77777777" w:rsidTr="009414B0">
        <w:tc>
          <w:tcPr>
            <w:tcW w:w="9776" w:type="dxa"/>
            <w:vAlign w:val="center"/>
          </w:tcPr>
          <w:p w14:paraId="6238EDEF" w14:textId="6FC60C3C" w:rsidR="009414B0" w:rsidRPr="007A1109" w:rsidRDefault="009414B0" w:rsidP="005A1BCB">
            <w:pPr>
              <w:rPr>
                <w:rFonts w:ascii="Arial" w:hAnsi="Arial" w:cs="Arial"/>
                <w:sz w:val="22"/>
                <w:szCs w:val="22"/>
                <w:lang w:val="en-GB"/>
              </w:rPr>
            </w:pPr>
            <w:r w:rsidRPr="00FA54A0">
              <w:rPr>
                <w:rFonts w:ascii="Arial" w:hAnsi="Arial" w:cs="Arial"/>
                <w:sz w:val="22"/>
                <w:szCs w:val="22"/>
                <w:lang w:val="en-GB"/>
              </w:rPr>
              <w:t xml:space="preserve">3. </w:t>
            </w:r>
            <w:r>
              <w:rPr>
                <w:rFonts w:ascii="Arial" w:hAnsi="Arial" w:cs="Arial"/>
                <w:sz w:val="22"/>
                <w:szCs w:val="22"/>
                <w:lang w:val="en-GB"/>
              </w:rPr>
              <w:t xml:space="preserve">Đổ hỗn hợp nghệ đã nghiền vào nồi. Bật bếp. </w:t>
            </w:r>
          </w:p>
        </w:tc>
        <w:tc>
          <w:tcPr>
            <w:tcW w:w="4502" w:type="dxa"/>
          </w:tcPr>
          <w:p w14:paraId="424A4CA7" w14:textId="77777777" w:rsidR="009414B0" w:rsidRPr="007A1109" w:rsidRDefault="009414B0" w:rsidP="005A1BCB">
            <w:pPr>
              <w:rPr>
                <w:rFonts w:ascii="Arial" w:hAnsi="Arial" w:cs="Arial"/>
                <w:sz w:val="22"/>
                <w:szCs w:val="22"/>
              </w:rPr>
            </w:pPr>
            <w:r w:rsidRPr="007A1109">
              <w:rPr>
                <w:rFonts w:ascii="Arial" w:hAnsi="Arial" w:cs="Arial"/>
                <w:noProof/>
                <w:sz w:val="22"/>
                <w:szCs w:val="22"/>
                <w:lang w:eastAsia="en-US" w:bidi="th-TH"/>
              </w:rPr>
              <w:drawing>
                <wp:anchor distT="0" distB="0" distL="114300" distR="114300" simplePos="0" relativeHeight="251698176" behindDoc="1" locked="0" layoutInCell="1" allowOverlap="1" wp14:anchorId="5512A997" wp14:editId="4800F580">
                  <wp:simplePos x="0" y="0"/>
                  <wp:positionH relativeFrom="column">
                    <wp:posOffset>864235</wp:posOffset>
                  </wp:positionH>
                  <wp:positionV relativeFrom="paragraph">
                    <wp:posOffset>33745</wp:posOffset>
                  </wp:positionV>
                  <wp:extent cx="1149350" cy="1438910"/>
                  <wp:effectExtent l="0" t="0" r="0" b="8890"/>
                  <wp:wrapTight wrapText="bothSides">
                    <wp:wrapPolygon edited="0">
                      <wp:start x="0" y="0"/>
                      <wp:lineTo x="0" y="21447"/>
                      <wp:lineTo x="21123" y="21447"/>
                      <wp:lineTo x="2112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9350" cy="1438910"/>
                          </a:xfrm>
                          <a:prstGeom prst="rect">
                            <a:avLst/>
                          </a:prstGeom>
                          <a:noFill/>
                        </pic:spPr>
                      </pic:pic>
                    </a:graphicData>
                  </a:graphic>
                  <wp14:sizeRelH relativeFrom="margin">
                    <wp14:pctWidth>0</wp14:pctWidth>
                  </wp14:sizeRelH>
                  <wp14:sizeRelV relativeFrom="margin">
                    <wp14:pctHeight>0</wp14:pctHeight>
                  </wp14:sizeRelV>
                </wp:anchor>
              </w:drawing>
            </w:r>
          </w:p>
        </w:tc>
      </w:tr>
      <w:tr w:rsidR="009414B0" w:rsidRPr="007A1109" w14:paraId="6E260F35" w14:textId="77777777" w:rsidTr="009414B0">
        <w:tc>
          <w:tcPr>
            <w:tcW w:w="9776" w:type="dxa"/>
            <w:vAlign w:val="center"/>
          </w:tcPr>
          <w:p w14:paraId="3178575E" w14:textId="1BD03D9B" w:rsidR="009414B0" w:rsidRPr="007A1109" w:rsidRDefault="009414B0" w:rsidP="00EF739A">
            <w:pPr>
              <w:rPr>
                <w:rFonts w:ascii="Arial" w:hAnsi="Arial" w:cs="Arial"/>
                <w:sz w:val="22"/>
                <w:szCs w:val="22"/>
                <w:lang w:val="en-GB"/>
              </w:rPr>
            </w:pPr>
            <w:r w:rsidRPr="00FA54A0">
              <w:rPr>
                <w:rFonts w:ascii="Arial" w:hAnsi="Arial" w:cs="Arial"/>
                <w:sz w:val="22"/>
                <w:szCs w:val="22"/>
                <w:lang w:val="en-GB"/>
              </w:rPr>
              <w:t xml:space="preserve">4. </w:t>
            </w:r>
            <w:r>
              <w:rPr>
                <w:rFonts w:ascii="Arial" w:hAnsi="Arial" w:cs="Arial"/>
                <w:sz w:val="22"/>
                <w:szCs w:val="22"/>
                <w:lang w:val="en-GB"/>
              </w:rPr>
              <w:t xml:space="preserve">Lọc nước me đã chuẩn bị trong Bước 1 và đổ vào nồi để hạt me không bị rơi vào nồi. </w:t>
            </w:r>
          </w:p>
        </w:tc>
        <w:tc>
          <w:tcPr>
            <w:tcW w:w="4502" w:type="dxa"/>
          </w:tcPr>
          <w:p w14:paraId="6803A035" w14:textId="77777777" w:rsidR="009414B0" w:rsidRPr="007A1109" w:rsidRDefault="009414B0" w:rsidP="005A1BCB">
            <w:pPr>
              <w:rPr>
                <w:rFonts w:ascii="Arial" w:hAnsi="Arial" w:cs="Arial"/>
                <w:sz w:val="22"/>
                <w:szCs w:val="22"/>
              </w:rPr>
            </w:pPr>
            <w:r w:rsidRPr="007A1109">
              <w:rPr>
                <w:rFonts w:ascii="Arial" w:hAnsi="Arial" w:cs="Arial"/>
                <w:noProof/>
                <w:sz w:val="22"/>
                <w:szCs w:val="22"/>
                <w:lang w:eastAsia="en-US" w:bidi="th-TH"/>
              </w:rPr>
              <w:drawing>
                <wp:anchor distT="0" distB="0" distL="114300" distR="114300" simplePos="0" relativeHeight="251699200" behindDoc="1" locked="0" layoutInCell="1" allowOverlap="1" wp14:anchorId="67D6FBB3" wp14:editId="3D82F7D1">
                  <wp:simplePos x="0" y="0"/>
                  <wp:positionH relativeFrom="column">
                    <wp:posOffset>877117</wp:posOffset>
                  </wp:positionH>
                  <wp:positionV relativeFrom="paragraph">
                    <wp:posOffset>54791</wp:posOffset>
                  </wp:positionV>
                  <wp:extent cx="1114425" cy="1362075"/>
                  <wp:effectExtent l="0" t="0" r="9525" b="9525"/>
                  <wp:wrapTight wrapText="bothSides">
                    <wp:wrapPolygon edited="0">
                      <wp:start x="0" y="0"/>
                      <wp:lineTo x="0" y="21449"/>
                      <wp:lineTo x="21415" y="21449"/>
                      <wp:lineTo x="2141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14425" cy="1362075"/>
                          </a:xfrm>
                          <a:prstGeom prst="rect">
                            <a:avLst/>
                          </a:prstGeom>
                          <a:noFill/>
                        </pic:spPr>
                      </pic:pic>
                    </a:graphicData>
                  </a:graphic>
                </wp:anchor>
              </w:drawing>
            </w:r>
          </w:p>
        </w:tc>
      </w:tr>
      <w:tr w:rsidR="009414B0" w:rsidRPr="007A1109" w14:paraId="370C94CE" w14:textId="77777777" w:rsidTr="009414B0">
        <w:trPr>
          <w:trHeight w:val="860"/>
        </w:trPr>
        <w:tc>
          <w:tcPr>
            <w:tcW w:w="9776" w:type="dxa"/>
            <w:vAlign w:val="center"/>
          </w:tcPr>
          <w:p w14:paraId="07AC3172" w14:textId="1ED814B0" w:rsidR="009414B0" w:rsidRPr="007A1109" w:rsidRDefault="009414B0" w:rsidP="00EF739A">
            <w:pPr>
              <w:rPr>
                <w:rFonts w:ascii="Arial" w:hAnsi="Arial" w:cs="Arial"/>
                <w:sz w:val="22"/>
                <w:szCs w:val="22"/>
                <w:lang w:val="en-GB"/>
              </w:rPr>
            </w:pPr>
            <w:r w:rsidRPr="00FA54A0">
              <w:rPr>
                <w:rFonts w:ascii="Arial" w:hAnsi="Arial" w:cs="Arial"/>
                <w:sz w:val="22"/>
                <w:szCs w:val="22"/>
                <w:lang w:val="en-GB"/>
              </w:rPr>
              <w:t xml:space="preserve">5. </w:t>
            </w:r>
            <w:r>
              <w:rPr>
                <w:rFonts w:ascii="Arial" w:hAnsi="Arial" w:cs="Arial"/>
                <w:sz w:val="22"/>
                <w:szCs w:val="22"/>
                <w:lang w:val="en-GB"/>
              </w:rPr>
              <w:t xml:space="preserve">Thêm các miếng đường cọ dừa đã được xắt vào nồi. </w:t>
            </w:r>
          </w:p>
        </w:tc>
        <w:tc>
          <w:tcPr>
            <w:tcW w:w="4502" w:type="dxa"/>
            <w:vMerge w:val="restart"/>
          </w:tcPr>
          <w:p w14:paraId="4FA63A04" w14:textId="77777777" w:rsidR="009414B0" w:rsidRPr="007A1109" w:rsidRDefault="009414B0" w:rsidP="005A1BCB">
            <w:pPr>
              <w:rPr>
                <w:rFonts w:ascii="Arial" w:hAnsi="Arial" w:cs="Arial"/>
                <w:sz w:val="22"/>
                <w:szCs w:val="22"/>
              </w:rPr>
            </w:pPr>
            <w:r w:rsidRPr="007A1109">
              <w:rPr>
                <w:rFonts w:ascii="Arial" w:hAnsi="Arial" w:cs="Arial"/>
                <w:noProof/>
                <w:sz w:val="22"/>
                <w:szCs w:val="22"/>
                <w:lang w:eastAsia="en-US" w:bidi="th-TH"/>
              </w:rPr>
              <w:drawing>
                <wp:anchor distT="0" distB="0" distL="114300" distR="114300" simplePos="0" relativeHeight="251700224" behindDoc="1" locked="0" layoutInCell="1" allowOverlap="1" wp14:anchorId="6469D514" wp14:editId="4B205D65">
                  <wp:simplePos x="0" y="0"/>
                  <wp:positionH relativeFrom="column">
                    <wp:posOffset>863781</wp:posOffset>
                  </wp:positionH>
                  <wp:positionV relativeFrom="paragraph">
                    <wp:posOffset>52252</wp:posOffset>
                  </wp:positionV>
                  <wp:extent cx="1162050" cy="16002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62050" cy="1600200"/>
                          </a:xfrm>
                          <a:prstGeom prst="rect">
                            <a:avLst/>
                          </a:prstGeom>
                          <a:noFill/>
                        </pic:spPr>
                      </pic:pic>
                    </a:graphicData>
                  </a:graphic>
                </wp:anchor>
              </w:drawing>
            </w:r>
          </w:p>
        </w:tc>
      </w:tr>
      <w:tr w:rsidR="009414B0" w:rsidRPr="007A1109" w14:paraId="3D14480A" w14:textId="77777777" w:rsidTr="009414B0">
        <w:trPr>
          <w:trHeight w:val="861"/>
        </w:trPr>
        <w:tc>
          <w:tcPr>
            <w:tcW w:w="9776" w:type="dxa"/>
            <w:vAlign w:val="center"/>
          </w:tcPr>
          <w:p w14:paraId="1671D91B" w14:textId="629E7250" w:rsidR="009414B0" w:rsidRPr="007A1109" w:rsidRDefault="009414B0" w:rsidP="005A1BCB">
            <w:pPr>
              <w:rPr>
                <w:rFonts w:ascii="Arial" w:hAnsi="Arial" w:cs="Arial"/>
                <w:sz w:val="22"/>
                <w:szCs w:val="22"/>
                <w:lang w:val="en-GB"/>
              </w:rPr>
            </w:pPr>
            <w:r w:rsidRPr="00FA54A0">
              <w:rPr>
                <w:rFonts w:ascii="Arial" w:hAnsi="Arial" w:cs="Arial"/>
                <w:sz w:val="22"/>
                <w:szCs w:val="22"/>
                <w:lang w:val="en-GB"/>
              </w:rPr>
              <w:t xml:space="preserve">6. </w:t>
            </w:r>
            <w:r>
              <w:rPr>
                <w:rFonts w:ascii="Arial" w:hAnsi="Arial" w:cs="Arial"/>
                <w:sz w:val="22"/>
                <w:szCs w:val="22"/>
                <w:lang w:val="en-GB"/>
              </w:rPr>
              <w:t xml:space="preserve">Đun sôi hỗn hợp trên, tắt lửa và đổ ra cốc thuỷ tinh. </w:t>
            </w:r>
          </w:p>
        </w:tc>
        <w:tc>
          <w:tcPr>
            <w:tcW w:w="4502" w:type="dxa"/>
            <w:vMerge/>
          </w:tcPr>
          <w:p w14:paraId="61F63320" w14:textId="77777777" w:rsidR="009414B0" w:rsidRPr="007A1109" w:rsidRDefault="009414B0" w:rsidP="005A1BCB">
            <w:pPr>
              <w:rPr>
                <w:rFonts w:ascii="Arial" w:hAnsi="Arial" w:cs="Arial"/>
                <w:sz w:val="22"/>
                <w:szCs w:val="22"/>
              </w:rPr>
            </w:pPr>
          </w:p>
        </w:tc>
      </w:tr>
      <w:tr w:rsidR="009414B0" w:rsidRPr="007A1109" w14:paraId="42175C8B" w14:textId="77777777" w:rsidTr="009414B0">
        <w:trPr>
          <w:trHeight w:val="861"/>
        </w:trPr>
        <w:tc>
          <w:tcPr>
            <w:tcW w:w="9776" w:type="dxa"/>
            <w:vAlign w:val="center"/>
          </w:tcPr>
          <w:p w14:paraId="020DEFF4" w14:textId="739440C0" w:rsidR="009414B0" w:rsidRPr="007A1109" w:rsidRDefault="009414B0" w:rsidP="005A1BCB">
            <w:pPr>
              <w:rPr>
                <w:rFonts w:ascii="Arial" w:hAnsi="Arial" w:cs="Arial"/>
                <w:sz w:val="22"/>
                <w:szCs w:val="22"/>
                <w:lang w:val="en-GB"/>
              </w:rPr>
            </w:pPr>
            <w:r w:rsidRPr="00FA54A0">
              <w:rPr>
                <w:rFonts w:ascii="Arial" w:hAnsi="Arial" w:cs="Arial"/>
                <w:sz w:val="22"/>
                <w:szCs w:val="22"/>
                <w:lang w:val="en-GB"/>
              </w:rPr>
              <w:t xml:space="preserve">7. </w:t>
            </w:r>
            <w:r>
              <w:rPr>
                <w:rFonts w:ascii="Arial" w:hAnsi="Arial" w:cs="Arial"/>
                <w:sz w:val="22"/>
                <w:szCs w:val="22"/>
                <w:lang w:val="en-GB"/>
              </w:rPr>
              <w:t>Uống khi cần.</w:t>
            </w:r>
            <w:r w:rsidRPr="00FA54A0">
              <w:rPr>
                <w:rFonts w:ascii="Arial" w:hAnsi="Arial" w:cs="Arial"/>
                <w:sz w:val="22"/>
                <w:szCs w:val="22"/>
                <w:lang w:val="en-GB"/>
              </w:rPr>
              <w:t xml:space="preserve"> </w:t>
            </w:r>
          </w:p>
        </w:tc>
        <w:tc>
          <w:tcPr>
            <w:tcW w:w="4502" w:type="dxa"/>
            <w:vMerge/>
          </w:tcPr>
          <w:p w14:paraId="34808913" w14:textId="77777777" w:rsidR="009414B0" w:rsidRPr="007A1109" w:rsidRDefault="009414B0" w:rsidP="005A1BCB">
            <w:pPr>
              <w:rPr>
                <w:rFonts w:ascii="Arial" w:hAnsi="Arial" w:cs="Arial"/>
                <w:sz w:val="22"/>
                <w:szCs w:val="22"/>
              </w:rPr>
            </w:pPr>
          </w:p>
        </w:tc>
      </w:tr>
    </w:tbl>
    <w:p w14:paraId="154614A5" w14:textId="238ED993" w:rsidR="009337EB" w:rsidRPr="00D62E21" w:rsidRDefault="00EF0F08" w:rsidP="00001554">
      <w:pPr>
        <w:spacing w:line="360" w:lineRule="auto"/>
        <w:rPr>
          <w:rFonts w:ascii="Arial" w:hAnsi="Arial" w:cs="Arial"/>
          <w:sz w:val="18"/>
          <w:szCs w:val="18"/>
        </w:rPr>
      </w:pPr>
      <w:r>
        <w:rPr>
          <w:rFonts w:ascii="Arial" w:hAnsi="Arial" w:cs="Arial"/>
          <w:sz w:val="18"/>
          <w:szCs w:val="18"/>
        </w:rPr>
        <w:t xml:space="preserve">Nguồn: Phỏng từ nguồn thông tin lấy từ </w:t>
      </w:r>
      <w:r w:rsidR="00D62E21" w:rsidRPr="00D62E21">
        <w:rPr>
          <w:rFonts w:ascii="Arial" w:hAnsi="Arial" w:cs="Arial"/>
          <w:sz w:val="18"/>
          <w:szCs w:val="18"/>
        </w:rPr>
        <w:t xml:space="preserve"> </w:t>
      </w:r>
      <w:hyperlink r:id="rId32" w:history="1">
        <w:r w:rsidR="00D62E21" w:rsidRPr="00D62E21">
          <w:rPr>
            <w:rStyle w:val="Hyperlink"/>
            <w:rFonts w:ascii="Arial" w:hAnsi="Arial" w:cs="Arial"/>
            <w:iCs/>
            <w:sz w:val="18"/>
            <w:szCs w:val="18"/>
            <w:lang w:val="en-GB"/>
          </w:rPr>
          <w:t>http://travel.cnn.com/explorations/drink/power-jamu-gods-350690/</w:t>
        </w:r>
      </w:hyperlink>
    </w:p>
    <w:p w14:paraId="0E95D70C" w14:textId="40D13D5A" w:rsidR="00D62E21" w:rsidRPr="00D62E21" w:rsidRDefault="00EF0F08" w:rsidP="00D62E21">
      <w:pPr>
        <w:rPr>
          <w:rFonts w:ascii="Arial" w:hAnsi="Arial" w:cs="Arial"/>
          <w:iCs/>
          <w:sz w:val="18"/>
          <w:szCs w:val="18"/>
          <w:lang w:val="en-GB"/>
        </w:rPr>
      </w:pPr>
      <w:r>
        <w:rPr>
          <w:rFonts w:ascii="Arial" w:hAnsi="Arial" w:cs="Arial"/>
          <w:sz w:val="18"/>
          <w:szCs w:val="18"/>
        </w:rPr>
        <w:t>Nguồn ảnh</w:t>
      </w:r>
      <w:r w:rsidR="00D62E21" w:rsidRPr="00D62E21">
        <w:rPr>
          <w:rFonts w:ascii="Arial" w:hAnsi="Arial" w:cs="Arial"/>
          <w:sz w:val="18"/>
          <w:szCs w:val="18"/>
        </w:rPr>
        <w:t xml:space="preserve">, </w:t>
      </w:r>
      <w:r>
        <w:rPr>
          <w:rFonts w:ascii="Arial" w:hAnsi="Arial" w:cs="Arial"/>
          <w:iCs/>
          <w:sz w:val="18"/>
          <w:szCs w:val="18"/>
          <w:lang w:val="en-GB"/>
        </w:rPr>
        <w:t>từ đầu</w:t>
      </w:r>
      <w:r w:rsidR="00D62E21" w:rsidRPr="00D62E21">
        <w:rPr>
          <w:rFonts w:ascii="Arial" w:hAnsi="Arial" w:cs="Arial"/>
          <w:iCs/>
          <w:sz w:val="18"/>
          <w:szCs w:val="18"/>
          <w:lang w:val="en-GB"/>
        </w:rPr>
        <w:t>:</w:t>
      </w:r>
      <w:r w:rsidR="00D62E21" w:rsidRPr="00D62E21">
        <w:rPr>
          <w:rFonts w:ascii="Arial" w:hAnsi="Arial" w:cs="Arial"/>
          <w:sz w:val="18"/>
          <w:szCs w:val="18"/>
        </w:rPr>
        <w:t xml:space="preserve"> </w:t>
      </w:r>
      <w:hyperlink r:id="rId33" w:history="1">
        <w:r w:rsidR="00D62E21" w:rsidRPr="00D62E21">
          <w:rPr>
            <w:rStyle w:val="Hyperlink"/>
            <w:rFonts w:ascii="Arial" w:hAnsi="Arial" w:cs="Arial"/>
            <w:iCs/>
            <w:sz w:val="18"/>
            <w:szCs w:val="18"/>
            <w:lang w:val="en-GB"/>
          </w:rPr>
          <w:t>http://www.homeremediesweb.com/turmeric-health-benefits.php</w:t>
        </w:r>
      </w:hyperlink>
    </w:p>
    <w:p w14:paraId="2567AF5E" w14:textId="77777777" w:rsidR="00D62E21" w:rsidRPr="00D62E21" w:rsidRDefault="00F32A49" w:rsidP="00D62E21">
      <w:pPr>
        <w:rPr>
          <w:rFonts w:ascii="Arial" w:hAnsi="Arial" w:cs="Arial"/>
          <w:iCs/>
          <w:sz w:val="18"/>
          <w:szCs w:val="18"/>
          <w:lang w:val="en-GB"/>
        </w:rPr>
      </w:pPr>
      <w:hyperlink r:id="rId34" w:history="1">
        <w:r w:rsidR="00D62E21" w:rsidRPr="00D62E21">
          <w:rPr>
            <w:rStyle w:val="Hyperlink"/>
            <w:rFonts w:ascii="Arial" w:hAnsi="Arial" w:cs="Arial"/>
            <w:iCs/>
            <w:sz w:val="18"/>
            <w:szCs w:val="18"/>
            <w:lang w:val="en-GB"/>
          </w:rPr>
          <w:t>http://www.angelamay.net/green-curry-paste/img_7332/</w:t>
        </w:r>
      </w:hyperlink>
    </w:p>
    <w:p w14:paraId="15BF71FB" w14:textId="5F4E39D3" w:rsidR="00D62E21" w:rsidRDefault="00F32A49" w:rsidP="00D62E21">
      <w:pPr>
        <w:rPr>
          <w:rFonts w:ascii="Arial" w:hAnsi="Arial" w:cs="Arial"/>
          <w:iCs/>
          <w:sz w:val="18"/>
          <w:szCs w:val="18"/>
        </w:rPr>
      </w:pPr>
      <w:hyperlink r:id="rId35" w:history="1">
        <w:r w:rsidR="003F72A7" w:rsidRPr="00AE07E1">
          <w:rPr>
            <w:rStyle w:val="Hyperlink"/>
            <w:rFonts w:ascii="Arial" w:hAnsi="Arial" w:cs="Arial"/>
            <w:iCs/>
            <w:sz w:val="18"/>
            <w:szCs w:val="18"/>
          </w:rPr>
          <w:t>http://www.natureandnutrition.com</w:t>
        </w:r>
      </w:hyperlink>
    </w:p>
    <w:p w14:paraId="6C8472F0" w14:textId="77777777" w:rsidR="00D62E21" w:rsidRPr="00D62E21" w:rsidRDefault="00F32A49" w:rsidP="00D62E21">
      <w:pPr>
        <w:rPr>
          <w:rFonts w:ascii="Arial" w:hAnsi="Arial" w:cs="Arial"/>
          <w:iCs/>
          <w:sz w:val="18"/>
          <w:szCs w:val="18"/>
        </w:rPr>
      </w:pPr>
      <w:hyperlink r:id="rId36" w:history="1">
        <w:r w:rsidR="00D62E21" w:rsidRPr="00D62E21">
          <w:rPr>
            <w:rStyle w:val="Hyperlink"/>
            <w:rFonts w:ascii="Arial" w:hAnsi="Arial" w:cs="Arial"/>
            <w:iCs/>
            <w:sz w:val="18"/>
            <w:szCs w:val="18"/>
          </w:rPr>
          <w:t>http://www.gourmetsleuth.com/articles/detail/lemon-grass</w:t>
        </w:r>
      </w:hyperlink>
    </w:p>
    <w:p w14:paraId="303A4957" w14:textId="5CF24CF1" w:rsidR="00D62E21" w:rsidRPr="00D62E21" w:rsidRDefault="00F32A49" w:rsidP="00D62E21">
      <w:pPr>
        <w:rPr>
          <w:rFonts w:ascii="Arial" w:hAnsi="Arial" w:cs="Arial"/>
          <w:iCs/>
          <w:sz w:val="18"/>
          <w:szCs w:val="18"/>
        </w:rPr>
      </w:pPr>
      <w:hyperlink r:id="rId37" w:history="1">
        <w:r w:rsidR="00D62E21" w:rsidRPr="00D62E21">
          <w:rPr>
            <w:rStyle w:val="Hyperlink"/>
            <w:rFonts w:ascii="Arial" w:hAnsi="Arial" w:cs="Arial"/>
            <w:iCs/>
            <w:sz w:val="18"/>
            <w:szCs w:val="18"/>
          </w:rPr>
          <w:t>http://www.huffingtonpost.com/2014/10/20/tamarind_n_5999376.html</w:t>
        </w:r>
      </w:hyperlink>
      <w:r w:rsidR="00131BFD">
        <w:rPr>
          <w:rFonts w:ascii="Arial" w:hAnsi="Arial" w:cs="Arial"/>
          <w:iCs/>
          <w:sz w:val="18"/>
          <w:szCs w:val="18"/>
        </w:rPr>
        <w:t xml:space="preserve"> (uksao999, qua hình</w:t>
      </w:r>
      <w:r w:rsidR="00D62E21">
        <w:rPr>
          <w:rFonts w:ascii="Arial" w:hAnsi="Arial" w:cs="Arial"/>
          <w:iCs/>
          <w:sz w:val="18"/>
          <w:szCs w:val="18"/>
        </w:rPr>
        <w:t xml:space="preserve"> </w:t>
      </w:r>
      <w:r w:rsidR="00D62E21" w:rsidRPr="00D62E21">
        <w:rPr>
          <w:rFonts w:ascii="Arial" w:hAnsi="Arial" w:cs="Arial"/>
          <w:iCs/>
          <w:sz w:val="18"/>
          <w:szCs w:val="18"/>
        </w:rPr>
        <w:t xml:space="preserve">Getty)  </w:t>
      </w:r>
    </w:p>
    <w:p w14:paraId="471C54AA" w14:textId="77777777" w:rsidR="00D62E21" w:rsidRPr="00D62E21" w:rsidRDefault="00F32A49" w:rsidP="00D62E21">
      <w:pPr>
        <w:rPr>
          <w:rFonts w:ascii="Arial" w:hAnsi="Arial" w:cs="Arial"/>
          <w:iCs/>
          <w:sz w:val="18"/>
          <w:szCs w:val="18"/>
        </w:rPr>
      </w:pPr>
      <w:hyperlink r:id="rId38" w:history="1">
        <w:r w:rsidR="00D62E21" w:rsidRPr="00D62E21">
          <w:rPr>
            <w:rStyle w:val="Hyperlink"/>
            <w:rFonts w:ascii="Arial" w:hAnsi="Arial" w:cs="Arial"/>
            <w:iCs/>
            <w:sz w:val="18"/>
            <w:szCs w:val="18"/>
          </w:rPr>
          <w:t>http://periodictable.com/Elements/016/</w:t>
        </w:r>
      </w:hyperlink>
      <w:r w:rsidR="00D62E21" w:rsidRPr="00D62E21">
        <w:rPr>
          <w:rFonts w:ascii="Arial" w:hAnsi="Arial" w:cs="Arial"/>
          <w:iCs/>
          <w:sz w:val="18"/>
          <w:szCs w:val="18"/>
        </w:rPr>
        <w:t xml:space="preserve"> </w:t>
      </w:r>
    </w:p>
    <w:p w14:paraId="3C92B0BE" w14:textId="5723AC4C" w:rsidR="009337EB" w:rsidRPr="007A1109" w:rsidRDefault="009337EB">
      <w:pPr>
        <w:rPr>
          <w:rFonts w:ascii="Arial" w:hAnsi="Arial" w:cs="Arial"/>
          <w:sz w:val="22"/>
          <w:szCs w:val="22"/>
        </w:rPr>
      </w:pPr>
      <w:r w:rsidRPr="007A1109">
        <w:rPr>
          <w:rFonts w:ascii="Arial" w:hAnsi="Arial" w:cs="Arial"/>
          <w:sz w:val="22"/>
          <w:szCs w:val="22"/>
        </w:rPr>
        <w:br w:type="page"/>
      </w:r>
    </w:p>
    <w:p w14:paraId="7C35C93E" w14:textId="2AD405C0" w:rsidR="005A1BCB" w:rsidRDefault="00FD272D" w:rsidP="009337EB">
      <w:pPr>
        <w:spacing w:line="360" w:lineRule="auto"/>
        <w:rPr>
          <w:rFonts w:ascii="Arial" w:hAnsi="Arial" w:cs="Arial"/>
          <w:b/>
          <w:sz w:val="22"/>
          <w:szCs w:val="22"/>
          <w:lang w:val="en-GB"/>
        </w:rPr>
      </w:pPr>
      <w:r>
        <w:rPr>
          <w:rFonts w:ascii="Arial" w:hAnsi="Arial" w:cs="Arial"/>
          <w:b/>
          <w:sz w:val="22"/>
          <w:szCs w:val="22"/>
          <w:lang w:val="en-GB"/>
        </w:rPr>
        <w:t>Tài liệu</w:t>
      </w:r>
      <w:r w:rsidRPr="009337EB">
        <w:rPr>
          <w:rFonts w:ascii="Arial" w:hAnsi="Arial" w:cs="Arial"/>
          <w:b/>
          <w:sz w:val="22"/>
          <w:szCs w:val="22"/>
          <w:lang w:val="en-GB"/>
        </w:rPr>
        <w:t xml:space="preserve"> 9</w:t>
      </w:r>
      <w:r w:rsidR="0065624B">
        <w:rPr>
          <w:rFonts w:ascii="Arial" w:hAnsi="Arial" w:cs="Arial"/>
          <w:b/>
          <w:sz w:val="22"/>
          <w:szCs w:val="22"/>
          <w:lang w:val="en-GB"/>
        </w:rPr>
        <w:t>: Các t</w:t>
      </w:r>
      <w:r>
        <w:rPr>
          <w:rFonts w:ascii="Arial" w:hAnsi="Arial" w:cs="Arial"/>
          <w:b/>
          <w:sz w:val="22"/>
          <w:szCs w:val="22"/>
          <w:lang w:val="en-GB"/>
        </w:rPr>
        <w:t>hành phần trong</w:t>
      </w:r>
      <w:r w:rsidR="005A1BCB">
        <w:rPr>
          <w:rFonts w:ascii="Arial" w:hAnsi="Arial" w:cs="Arial"/>
          <w:b/>
          <w:sz w:val="22"/>
          <w:szCs w:val="22"/>
          <w:lang w:val="en-GB"/>
        </w:rPr>
        <w:t xml:space="preserve"> </w:t>
      </w:r>
      <w:r w:rsidRPr="009337EB">
        <w:rPr>
          <w:rFonts w:ascii="Arial" w:hAnsi="Arial" w:cs="Arial"/>
          <w:b/>
          <w:i/>
          <w:sz w:val="22"/>
          <w:szCs w:val="22"/>
          <w:lang w:val="en-GB"/>
        </w:rPr>
        <w:t>Jamu</w:t>
      </w:r>
      <w:r w:rsidRPr="009337EB">
        <w:rPr>
          <w:rFonts w:ascii="Arial" w:hAnsi="Arial" w:cs="Arial"/>
          <w:b/>
          <w:sz w:val="22"/>
          <w:szCs w:val="22"/>
          <w:lang w:val="en-GB"/>
        </w:rPr>
        <w:t xml:space="preserve"> (</w:t>
      </w:r>
      <w:r>
        <w:rPr>
          <w:rFonts w:ascii="Arial" w:hAnsi="Arial" w:cs="Arial"/>
          <w:b/>
          <w:sz w:val="22"/>
          <w:szCs w:val="22"/>
          <w:lang w:val="en-GB"/>
        </w:rPr>
        <w:t>cũ là</w:t>
      </w:r>
      <w:r w:rsidRPr="009337EB">
        <w:rPr>
          <w:rFonts w:ascii="Arial" w:hAnsi="Arial" w:cs="Arial"/>
          <w:b/>
          <w:sz w:val="22"/>
          <w:szCs w:val="22"/>
          <w:lang w:val="en-GB"/>
        </w:rPr>
        <w:t xml:space="preserve"> </w:t>
      </w:r>
      <w:r w:rsidRPr="009337EB">
        <w:rPr>
          <w:rFonts w:ascii="Arial" w:hAnsi="Arial" w:cs="Arial"/>
          <w:b/>
          <w:i/>
          <w:sz w:val="22"/>
          <w:szCs w:val="22"/>
          <w:lang w:val="en-GB"/>
        </w:rPr>
        <w:t>Djamu</w:t>
      </w:r>
      <w:bookmarkStart w:id="0" w:name="_GoBack"/>
      <w:bookmarkEnd w:id="0"/>
    </w:p>
    <w:p w14:paraId="629348B5" w14:textId="6BB924DC" w:rsidR="009337EB" w:rsidRPr="005A1BCB" w:rsidRDefault="00AC7A8D" w:rsidP="005A1BCB">
      <w:pPr>
        <w:rPr>
          <w:rFonts w:ascii="Arial" w:hAnsi="Arial" w:cs="Arial"/>
          <w:sz w:val="22"/>
          <w:szCs w:val="22"/>
          <w:lang w:val="en-GB"/>
        </w:rPr>
      </w:pPr>
      <w:r w:rsidRPr="00AC7A8D">
        <w:rPr>
          <w:rFonts w:ascii="Arial" w:hAnsi="Arial" w:cs="Arial"/>
          <w:i/>
          <w:sz w:val="22"/>
          <w:szCs w:val="22"/>
          <w:lang w:val="en-GB"/>
        </w:rPr>
        <w:t>Jamu</w:t>
      </w:r>
      <w:r w:rsidRPr="00AC7A8D">
        <w:rPr>
          <w:rFonts w:ascii="Arial" w:hAnsi="Arial" w:cs="Arial"/>
          <w:sz w:val="22"/>
          <w:szCs w:val="22"/>
          <w:lang w:val="en-GB"/>
        </w:rPr>
        <w:t xml:space="preserve"> (cũ là </w:t>
      </w:r>
      <w:r w:rsidRPr="00AC7A8D">
        <w:rPr>
          <w:rFonts w:ascii="Arial" w:hAnsi="Arial" w:cs="Arial"/>
          <w:i/>
          <w:sz w:val="22"/>
          <w:szCs w:val="22"/>
          <w:lang w:val="en-GB"/>
        </w:rPr>
        <w:t>Djamu</w:t>
      </w:r>
      <w:r w:rsidRPr="00AC7A8D">
        <w:rPr>
          <w:rFonts w:ascii="Arial" w:hAnsi="Arial" w:cs="Arial"/>
          <w:sz w:val="22"/>
          <w:szCs w:val="22"/>
          <w:lang w:val="en-GB"/>
        </w:rPr>
        <w:t xml:space="preserve">) là một bài thuốc truyền thống ở Indonesia. Nó chủ yếu là thuốc lá, gồm những bộ phận của cây tự nhiên (rễ, vỏ, hoa, hạt, lá và quả). Các sản phẩm động vật (mật ong, sữa ong chúa, sữa và trứng) cũng thỉnh thoảng được thêm vào. Dưới đây là danh sách những cây thuốc sử dụng nhiều nhất trong </w:t>
      </w:r>
      <w:r w:rsidRPr="00AC7A8D">
        <w:rPr>
          <w:rFonts w:ascii="Arial" w:hAnsi="Arial" w:cs="Arial"/>
          <w:i/>
          <w:sz w:val="22"/>
          <w:szCs w:val="22"/>
          <w:lang w:val="en-GB"/>
        </w:rPr>
        <w:t xml:space="preserve">jamu </w:t>
      </w:r>
      <w:r w:rsidRPr="00AC7A8D">
        <w:rPr>
          <w:rFonts w:ascii="Arial" w:hAnsi="Arial" w:cs="Arial"/>
          <w:sz w:val="22"/>
          <w:szCs w:val="22"/>
          <w:lang w:val="en-GB"/>
        </w:rPr>
        <w:t>và công dụng của chúng</w:t>
      </w:r>
      <w:r w:rsidRPr="009337EB">
        <w:rPr>
          <w:rFonts w:ascii="Arial" w:hAnsi="Arial" w:cs="Arial"/>
          <w:b/>
          <w:sz w:val="22"/>
          <w:szCs w:val="22"/>
          <w:lang w:val="en-GB"/>
        </w:rPr>
        <w:t>.</w:t>
      </w:r>
      <w:r w:rsidR="009337EB" w:rsidRPr="005A1BCB">
        <w:rPr>
          <w:rFonts w:ascii="Arial" w:hAnsi="Arial" w:cs="Arial"/>
          <w:sz w:val="22"/>
          <w:szCs w:val="22"/>
          <w:lang w:val="en-GB"/>
        </w:rPr>
        <w:t xml:space="preserve"> </w:t>
      </w:r>
    </w:p>
    <w:p w14:paraId="47591FDF" w14:textId="77777777" w:rsidR="009337EB" w:rsidRPr="007A1109" w:rsidRDefault="009337EB" w:rsidP="009337EB">
      <w:pPr>
        <w:spacing w:line="360" w:lineRule="auto"/>
        <w:rPr>
          <w:rFonts w:ascii="Arial" w:hAnsi="Arial" w:cs="Arial"/>
          <w:b/>
          <w:sz w:val="22"/>
          <w:szCs w:val="22"/>
          <w:lang w:val="en-GB"/>
        </w:rPr>
      </w:pPr>
    </w:p>
    <w:tbl>
      <w:tblPr>
        <w:tblW w:w="138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1530"/>
        <w:gridCol w:w="7650"/>
      </w:tblGrid>
      <w:tr w:rsidR="002F4E7E" w:rsidRPr="007A1109" w14:paraId="4BABABE0" w14:textId="77777777" w:rsidTr="002F4E7E">
        <w:tc>
          <w:tcPr>
            <w:tcW w:w="4680" w:type="dxa"/>
          </w:tcPr>
          <w:p w14:paraId="412878DE" w14:textId="77777777" w:rsidR="002F4E7E" w:rsidRPr="007A1109" w:rsidRDefault="002F4E7E" w:rsidP="005A1BCB">
            <w:pPr>
              <w:rPr>
                <w:rFonts w:ascii="Arial" w:hAnsi="Arial" w:cs="Arial"/>
                <w:i/>
                <w:iCs/>
                <w:sz w:val="22"/>
                <w:szCs w:val="22"/>
                <w:lang w:val="en-GB"/>
              </w:rPr>
            </w:pPr>
            <w:r w:rsidRPr="007A1109">
              <w:rPr>
                <w:rFonts w:ascii="Arial" w:hAnsi="Arial" w:cs="Arial"/>
                <w:sz w:val="22"/>
                <w:szCs w:val="22"/>
              </w:rPr>
              <w:fldChar w:fldCharType="begin"/>
            </w:r>
            <w:r w:rsidRPr="007A1109">
              <w:rPr>
                <w:rFonts w:ascii="Arial" w:hAnsi="Arial" w:cs="Arial"/>
                <w:sz w:val="22"/>
                <w:szCs w:val="22"/>
              </w:rPr>
              <w:instrText xml:space="preserve"> INCLUDEPICTURE "http://www.homeremediesweb.com/images/product_turmeric.jpg"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"http://www.homeremediesweb.com/images/product_turmeric.jpg"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"http://www.homeremediesweb.com/images/product_turmeric.jpg"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"http://www.homeremediesweb.com/images/product_turmeric.jpg"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"http://www.homeremediesweb.com/images/product_turmeric.jpg"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"http://www.homeremediesweb.com/images/product_turmeric.jpg"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"http://www.homeremediesweb.com/images/product_turmeric.jpg"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"http://www.homeremediesweb.com/images/product_turmeric.jpg"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"http://www.homeremediesweb.com/images/product_turmeric.jpg"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"http://www.homeremediesweb.com/images/product_turmeric.jpg"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"http://www.homeremediesweb.com/images/product_turmeric.jpg"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"http://www.homeremediesweb.com/images/product_turmeric.jpg" \* MERGEFORMATINET </w:instrText>
            </w:r>
            <w:r w:rsidRPr="007A1109">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"http://www.homeremediesweb.com/images/product_turmeric.jpg"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"http://www.homeremediesweb.com/images/product_turmeric.jpg"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"http://www.homeremediesweb.com/images/product_turmeric.jpg"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"http://www.homeremediesweb.com/images/product_turmeric.jpg"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"http://www.homeremediesweb.com/images/product_turmeric.jpg"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"http://www.homeremediesweb.com/images/product_turmeric.jpg"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"http://www.homeremediesweb.com/images/product_turmeric.jpg"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"http://www.homeremediesweb.com/images/product_turmeric.jpg"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"http://www.homeremediesweb.com/images/product_turmeric.jpg"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"http://www.homeremediesweb.com/images/product_turmeric.jpg"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"http://www.homeremediesweb.com/images/product_turmeric.jpg" \* MERGEFORMATINET </w:instrText>
            </w:r>
            <w:r>
              <w:rPr>
                <w:rFonts w:ascii="Arial" w:hAnsi="Arial" w:cs="Arial"/>
                <w:sz w:val="22"/>
                <w:szCs w:val="22"/>
              </w:rPr>
              <w:fldChar w:fldCharType="separate"/>
            </w:r>
            <w:r w:rsidR="0077610D">
              <w:rPr>
                <w:rFonts w:ascii="Arial" w:hAnsi="Arial" w:cs="Arial"/>
                <w:sz w:val="22"/>
                <w:szCs w:val="22"/>
              </w:rPr>
              <w:fldChar w:fldCharType="begin"/>
            </w:r>
            <w:r w:rsidR="0077610D">
              <w:rPr>
                <w:rFonts w:ascii="Arial" w:hAnsi="Arial" w:cs="Arial"/>
                <w:sz w:val="22"/>
                <w:szCs w:val="22"/>
              </w:rPr>
              <w:instrText xml:space="preserve"> INCLUDEPICTURE  "http://www.homeremediesweb.com/images/product_turmeric.jpg" \* MERGEFORMATINET </w:instrText>
            </w:r>
            <w:r w:rsidR="0077610D">
              <w:rPr>
                <w:rFonts w:ascii="Arial" w:hAnsi="Arial" w:cs="Arial"/>
                <w:sz w:val="22"/>
                <w:szCs w:val="22"/>
              </w:rPr>
              <w:fldChar w:fldCharType="separate"/>
            </w:r>
            <w:r w:rsidR="00F32A49">
              <w:rPr>
                <w:rFonts w:ascii="Arial" w:hAnsi="Arial" w:cs="Arial"/>
                <w:sz w:val="22"/>
                <w:szCs w:val="22"/>
              </w:rPr>
              <w:fldChar w:fldCharType="begin"/>
            </w:r>
            <w:r w:rsidR="00F32A49">
              <w:rPr>
                <w:rFonts w:ascii="Arial" w:hAnsi="Arial" w:cs="Arial"/>
                <w:sz w:val="22"/>
                <w:szCs w:val="22"/>
              </w:rPr>
              <w:instrText xml:space="preserve"> </w:instrText>
            </w:r>
            <w:r w:rsidR="00F32A49">
              <w:rPr>
                <w:rFonts w:ascii="Arial" w:hAnsi="Arial" w:cs="Arial"/>
                <w:sz w:val="22"/>
                <w:szCs w:val="22"/>
              </w:rPr>
              <w:instrText>INCLUDEPICTURE  "http://www.homeremediesweb.com/images/product_turmeric.jpg" \* MERGEFORMATINET</w:instrText>
            </w:r>
            <w:r w:rsidR="00F32A49">
              <w:rPr>
                <w:rFonts w:ascii="Arial" w:hAnsi="Arial" w:cs="Arial"/>
                <w:sz w:val="22"/>
                <w:szCs w:val="22"/>
              </w:rPr>
              <w:instrText xml:space="preserve"> </w:instrText>
            </w:r>
            <w:r w:rsidR="00F32A49">
              <w:rPr>
                <w:rFonts w:ascii="Arial" w:hAnsi="Arial" w:cs="Arial"/>
                <w:sz w:val="22"/>
                <w:szCs w:val="22"/>
              </w:rPr>
              <w:fldChar w:fldCharType="separate"/>
            </w:r>
            <w:r w:rsidR="00F32A49">
              <w:rPr>
                <w:rFonts w:ascii="Arial" w:hAnsi="Arial" w:cs="Arial"/>
                <w:sz w:val="22"/>
                <w:szCs w:val="22"/>
              </w:rPr>
              <w:pict w14:anchorId="33ABD2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75pt;height:101.25pt">
                  <v:imagedata r:id="rId39" r:href="rId40"/>
                </v:shape>
              </w:pict>
            </w:r>
            <w:r w:rsidR="00F32A49">
              <w:rPr>
                <w:rFonts w:ascii="Arial" w:hAnsi="Arial" w:cs="Arial"/>
                <w:sz w:val="22"/>
                <w:szCs w:val="22"/>
              </w:rPr>
              <w:fldChar w:fldCharType="end"/>
            </w:r>
            <w:r w:rsidR="0077610D">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p>
        </w:tc>
        <w:tc>
          <w:tcPr>
            <w:tcW w:w="1530" w:type="dxa"/>
          </w:tcPr>
          <w:p w14:paraId="6EE78EF4" w14:textId="761FA3AA" w:rsidR="002F4E7E" w:rsidRPr="007A1109" w:rsidRDefault="002F4E7E" w:rsidP="005A1BCB">
            <w:pPr>
              <w:rPr>
                <w:rFonts w:ascii="Arial" w:hAnsi="Arial" w:cs="Arial"/>
                <w:b/>
                <w:i/>
                <w:iCs/>
                <w:sz w:val="22"/>
                <w:szCs w:val="22"/>
                <w:lang w:val="en-GB"/>
              </w:rPr>
            </w:pPr>
            <w:r>
              <w:rPr>
                <w:rFonts w:ascii="Arial" w:hAnsi="Arial" w:cs="Arial"/>
                <w:b/>
                <w:i/>
                <w:iCs/>
                <w:sz w:val="22"/>
                <w:szCs w:val="22"/>
                <w:lang w:val="en-GB"/>
              </w:rPr>
              <w:t>Nghệ</w:t>
            </w:r>
          </w:p>
        </w:tc>
        <w:tc>
          <w:tcPr>
            <w:tcW w:w="7650" w:type="dxa"/>
          </w:tcPr>
          <w:p w14:paraId="28C2DB6A" w14:textId="0874B759" w:rsidR="002F4E7E" w:rsidRPr="007A1109" w:rsidRDefault="002F4E7E" w:rsidP="005A1BCB">
            <w:pPr>
              <w:rPr>
                <w:rFonts w:ascii="Arial" w:hAnsi="Arial" w:cs="Arial"/>
                <w:sz w:val="22"/>
                <w:szCs w:val="22"/>
                <w:lang w:val="en-GB"/>
              </w:rPr>
            </w:pPr>
            <w:r w:rsidRPr="00BA0BCE">
              <w:rPr>
                <w:rFonts w:ascii="Arial" w:hAnsi="Arial" w:cs="Arial"/>
                <w:color w:val="191919"/>
                <w:sz w:val="22"/>
                <w:szCs w:val="22"/>
              </w:rPr>
              <w:t>Dùng để giải độ</w:t>
            </w:r>
            <w:r>
              <w:rPr>
                <w:rFonts w:ascii="Arial" w:hAnsi="Arial" w:cs="Arial"/>
                <w:color w:val="191919"/>
                <w:sz w:val="22"/>
                <w:szCs w:val="22"/>
              </w:rPr>
              <w:t>c, hạn</w:t>
            </w:r>
            <w:r w:rsidRPr="00BA0BCE">
              <w:rPr>
                <w:rFonts w:ascii="Arial" w:hAnsi="Arial" w:cs="Arial"/>
                <w:color w:val="191919"/>
                <w:sz w:val="22"/>
                <w:szCs w:val="22"/>
              </w:rPr>
              <w:t xml:space="preserve"> chế ngáy </w:t>
            </w:r>
            <w:r>
              <w:rPr>
                <w:rFonts w:ascii="Arial" w:hAnsi="Arial" w:cs="Arial"/>
                <w:color w:val="191919"/>
                <w:sz w:val="22"/>
                <w:szCs w:val="22"/>
              </w:rPr>
              <w:t xml:space="preserve">khi </w:t>
            </w:r>
            <w:r w:rsidRPr="00BA0BCE">
              <w:rPr>
                <w:rFonts w:ascii="Arial" w:hAnsi="Arial" w:cs="Arial"/>
                <w:color w:val="191919"/>
                <w:sz w:val="22"/>
                <w:szCs w:val="22"/>
              </w:rPr>
              <w:t xml:space="preserve">ngủ, </w:t>
            </w:r>
            <w:r>
              <w:rPr>
                <w:rFonts w:ascii="Arial" w:hAnsi="Arial" w:cs="Arial"/>
                <w:color w:val="191919"/>
                <w:sz w:val="22"/>
                <w:szCs w:val="22"/>
              </w:rPr>
              <w:t>điều hoà</w:t>
            </w:r>
            <w:r w:rsidRPr="00BA0BCE">
              <w:rPr>
                <w:rFonts w:ascii="Arial" w:hAnsi="Arial" w:cs="Arial"/>
                <w:color w:val="191919"/>
                <w:sz w:val="22"/>
                <w:szCs w:val="22"/>
              </w:rPr>
              <w:t xml:space="preserve"> kinh nguyệt và giảm mùi cơ thể.</w:t>
            </w:r>
          </w:p>
        </w:tc>
      </w:tr>
      <w:tr w:rsidR="002F4E7E" w:rsidRPr="007A1109" w14:paraId="4FB85B0A" w14:textId="77777777" w:rsidTr="002F4E7E">
        <w:tc>
          <w:tcPr>
            <w:tcW w:w="4680" w:type="dxa"/>
          </w:tcPr>
          <w:p w14:paraId="13ED8C8A" w14:textId="77777777" w:rsidR="002F4E7E" w:rsidRPr="007A1109" w:rsidRDefault="002F4E7E" w:rsidP="005A1BCB">
            <w:pPr>
              <w:rPr>
                <w:rFonts w:ascii="Arial" w:hAnsi="Arial" w:cs="Arial"/>
                <w:i/>
                <w:iCs/>
                <w:sz w:val="22"/>
                <w:szCs w:val="22"/>
                <w:lang w:val="en-GB"/>
              </w:rPr>
            </w:pPr>
            <w:r w:rsidRPr="007A1109">
              <w:rPr>
                <w:rFonts w:ascii="Arial" w:hAnsi="Arial" w:cs="Arial"/>
                <w:sz w:val="22"/>
                <w:szCs w:val="22"/>
              </w:rPr>
              <w:fldChar w:fldCharType="begin"/>
            </w:r>
            <w:r w:rsidRPr="007A1109">
              <w:rPr>
                <w:rFonts w:ascii="Arial" w:hAnsi="Arial" w:cs="Arial"/>
                <w:sz w:val="22"/>
                <w:szCs w:val="22"/>
              </w:rPr>
              <w:instrText xml:space="preserve"> INCLUDEPICTURE "http://www.angelamay.net/wp-content/uploads/2012/11/IMG_7332.jpg"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"http://www.angelamay.net/wp-content/uploads/2012/11/IMG_7332.jpg"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"http://www.angelamay.net/wp-content/uploads/2012/11/IMG_7332.jpg"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"http://www.angelamay.net/wp-content/uploads/2012/11/IMG_7332.jpg"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"http://www.angelamay.net/wp-content/uploads/2012/11/IMG_7332.jpg"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"http://www.angelamay.net/wp-content/uploads/2012/11/IMG_7332.jpg"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"http://www.angelamay.net/wp-content/uploads/2012/11/IMG_7332.jpg"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"http://www.angelamay.net/wp-content/uploads/2012/11/IMG_7332.jpg"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"http://www.angelamay.net/wp-content/uploads/2012/11/IMG_7332.jpg"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"http://www.angelamay.net/wp-content/uploads/2012/11/IMG_7332.jpg"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"http://www.angelamay.net/wp-content/uploads/2012/11/IMG_7332.jpg"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"http://www.angelamay.net/wp-content/uploads/2012/11/IMG_7332.jpg" \* MERGEFORMATINET </w:instrText>
            </w:r>
            <w:r w:rsidRPr="007A1109">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"http://www.angelamay.net/wp-content/uploads/2012/11/IMG_7332.jpg"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"http://www.angelamay.net/wp-content/uploads/2012/11/IMG_7332.jpg"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"http://www.angelamay.net/wp-content/uploads/2012/11/IMG_7332.jpg"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"http://www.angelamay.net/wp-content/uploads/2012/11/IMG_7332.jpg"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"http://www.angelamay.net/wp-content/uploads/2012/11/IMG_7332.jpg"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"http://www.angelamay.net/wp-content/uploads/2012/11/IMG_7332.jpg"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"http://www.angelamay.net/wp-content/uploads/2012/11/IMG_7332.jpg"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"http://www.angelamay.net/wp-content/uploads/2012/11/IMG_7332.jpg"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"http://www.angelamay.net/wp-content/uploads/2012/11/IMG_7332.jpg"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"http://www.angelamay.net/wp-content/uploads/2012/11/IMG_7332.jpg"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"http://www.angelamay.net/wp-content/uploads/2012/11/IMG_7332.jpg" \* MERGEFORMATINET </w:instrText>
            </w:r>
            <w:r>
              <w:rPr>
                <w:rFonts w:ascii="Arial" w:hAnsi="Arial" w:cs="Arial"/>
                <w:sz w:val="22"/>
                <w:szCs w:val="22"/>
              </w:rPr>
              <w:fldChar w:fldCharType="separate"/>
            </w:r>
            <w:r w:rsidR="0077610D">
              <w:rPr>
                <w:rFonts w:ascii="Arial" w:hAnsi="Arial" w:cs="Arial"/>
                <w:sz w:val="22"/>
                <w:szCs w:val="22"/>
              </w:rPr>
              <w:fldChar w:fldCharType="begin"/>
            </w:r>
            <w:r w:rsidR="0077610D">
              <w:rPr>
                <w:rFonts w:ascii="Arial" w:hAnsi="Arial" w:cs="Arial"/>
                <w:sz w:val="22"/>
                <w:szCs w:val="22"/>
              </w:rPr>
              <w:instrText xml:space="preserve"> INCLUDEPICTURE  "http://www.angelamay.net/wp-content/uploads/2012/11/IMG_7332.jpg" \* MERGEFORMATINET </w:instrText>
            </w:r>
            <w:r w:rsidR="0077610D">
              <w:rPr>
                <w:rFonts w:ascii="Arial" w:hAnsi="Arial" w:cs="Arial"/>
                <w:sz w:val="22"/>
                <w:szCs w:val="22"/>
              </w:rPr>
              <w:fldChar w:fldCharType="separate"/>
            </w:r>
            <w:r w:rsidR="00F32A49">
              <w:rPr>
                <w:rFonts w:ascii="Arial" w:hAnsi="Arial" w:cs="Arial"/>
                <w:sz w:val="22"/>
                <w:szCs w:val="22"/>
              </w:rPr>
              <w:fldChar w:fldCharType="begin"/>
            </w:r>
            <w:r w:rsidR="00F32A49">
              <w:rPr>
                <w:rFonts w:ascii="Arial" w:hAnsi="Arial" w:cs="Arial"/>
                <w:sz w:val="22"/>
                <w:szCs w:val="22"/>
              </w:rPr>
              <w:instrText xml:space="preserve"> </w:instrText>
            </w:r>
            <w:r w:rsidR="00F32A49">
              <w:rPr>
                <w:rFonts w:ascii="Arial" w:hAnsi="Arial" w:cs="Arial"/>
                <w:sz w:val="22"/>
                <w:szCs w:val="22"/>
              </w:rPr>
              <w:instrText>INCLUDEPICTURE  "http://www.angelamay.net/wp-content/u</w:instrText>
            </w:r>
            <w:r w:rsidR="00F32A49">
              <w:rPr>
                <w:rFonts w:ascii="Arial" w:hAnsi="Arial" w:cs="Arial"/>
                <w:sz w:val="22"/>
                <w:szCs w:val="22"/>
              </w:rPr>
              <w:instrText>ploads/2012/11/IMG_7332.jpg" \* MERGEFORMATINET</w:instrText>
            </w:r>
            <w:r w:rsidR="00F32A49">
              <w:rPr>
                <w:rFonts w:ascii="Arial" w:hAnsi="Arial" w:cs="Arial"/>
                <w:sz w:val="22"/>
                <w:szCs w:val="22"/>
              </w:rPr>
              <w:instrText xml:space="preserve"> </w:instrText>
            </w:r>
            <w:r w:rsidR="00F32A49">
              <w:rPr>
                <w:rFonts w:ascii="Arial" w:hAnsi="Arial" w:cs="Arial"/>
                <w:sz w:val="22"/>
                <w:szCs w:val="22"/>
              </w:rPr>
              <w:fldChar w:fldCharType="separate"/>
            </w:r>
            <w:r w:rsidR="00F32A49">
              <w:rPr>
                <w:rFonts w:ascii="Arial" w:hAnsi="Arial" w:cs="Arial"/>
                <w:sz w:val="22"/>
                <w:szCs w:val="22"/>
              </w:rPr>
              <w:pict w14:anchorId="61B9ED93">
                <v:shape id="_x0000_i1026" type="#_x0000_t75" alt="http://www.angelamay.net/wp-content/uploads/2012/11/IMG_7332.jpg" style="width:150.75pt;height:101.25pt">
                  <v:imagedata r:id="rId41" r:href="rId42"/>
                </v:shape>
              </w:pict>
            </w:r>
            <w:r w:rsidR="00F32A49">
              <w:rPr>
                <w:rFonts w:ascii="Arial" w:hAnsi="Arial" w:cs="Arial"/>
                <w:sz w:val="22"/>
                <w:szCs w:val="22"/>
              </w:rPr>
              <w:fldChar w:fldCharType="end"/>
            </w:r>
            <w:r w:rsidR="0077610D">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p>
        </w:tc>
        <w:tc>
          <w:tcPr>
            <w:tcW w:w="1530" w:type="dxa"/>
          </w:tcPr>
          <w:p w14:paraId="4EBA9AAB" w14:textId="36D6B95A" w:rsidR="002F4E7E" w:rsidRPr="007A1109" w:rsidRDefault="002F4E7E" w:rsidP="005A1BCB">
            <w:pPr>
              <w:rPr>
                <w:rFonts w:ascii="Arial" w:hAnsi="Arial" w:cs="Arial"/>
                <w:b/>
                <w:i/>
                <w:iCs/>
                <w:sz w:val="22"/>
                <w:szCs w:val="22"/>
                <w:lang w:val="en-GB"/>
              </w:rPr>
            </w:pPr>
            <w:r>
              <w:rPr>
                <w:rFonts w:ascii="Arial" w:hAnsi="Arial" w:cs="Arial"/>
                <w:b/>
                <w:i/>
                <w:iCs/>
                <w:sz w:val="22"/>
                <w:szCs w:val="22"/>
                <w:lang w:val="en-GB"/>
              </w:rPr>
              <w:t>Riềng</w:t>
            </w:r>
          </w:p>
        </w:tc>
        <w:tc>
          <w:tcPr>
            <w:tcW w:w="7650" w:type="dxa"/>
          </w:tcPr>
          <w:p w14:paraId="750381D8" w14:textId="00AA8DA7" w:rsidR="002F4E7E" w:rsidRPr="007A1109" w:rsidRDefault="002F4E7E" w:rsidP="005A1BCB">
            <w:pPr>
              <w:rPr>
                <w:rFonts w:ascii="Arial" w:hAnsi="Arial" w:cs="Arial"/>
                <w:sz w:val="22"/>
                <w:szCs w:val="22"/>
                <w:lang w:val="en-GB"/>
              </w:rPr>
            </w:pPr>
            <w:r>
              <w:rPr>
                <w:rFonts w:ascii="Arial" w:hAnsi="Arial" w:cs="Arial"/>
                <w:color w:val="191919"/>
                <w:sz w:val="22"/>
                <w:szCs w:val="22"/>
              </w:rPr>
              <w:t>Dùng dể ngừa</w:t>
            </w:r>
            <w:r w:rsidRPr="002E53A4">
              <w:rPr>
                <w:rFonts w:ascii="Arial" w:hAnsi="Arial" w:cs="Arial"/>
                <w:color w:val="191919"/>
                <w:sz w:val="22"/>
                <w:szCs w:val="22"/>
              </w:rPr>
              <w:t xml:space="preserve"> say sóng và đau họng. Các ca sĩ thường uống</w:t>
            </w:r>
            <w:r>
              <w:rPr>
                <w:rFonts w:ascii="Arial" w:hAnsi="Arial" w:cs="Arial"/>
                <w:color w:val="191919"/>
                <w:sz w:val="22"/>
                <w:szCs w:val="22"/>
              </w:rPr>
              <w:t xml:space="preserve"> nước</w:t>
            </w:r>
            <w:r w:rsidRPr="002E53A4">
              <w:rPr>
                <w:rFonts w:ascii="Arial" w:hAnsi="Arial" w:cs="Arial"/>
                <w:color w:val="191919"/>
                <w:sz w:val="22"/>
                <w:szCs w:val="22"/>
              </w:rPr>
              <w:t xml:space="preserve"> pha chế với </w:t>
            </w:r>
            <w:r>
              <w:rPr>
                <w:rFonts w:ascii="Arial" w:hAnsi="Arial" w:cs="Arial"/>
                <w:color w:val="191919"/>
                <w:sz w:val="22"/>
                <w:szCs w:val="22"/>
              </w:rPr>
              <w:t>riềng</w:t>
            </w:r>
            <w:r w:rsidRPr="002E53A4">
              <w:rPr>
                <w:rFonts w:ascii="Arial" w:hAnsi="Arial" w:cs="Arial"/>
                <w:color w:val="191919"/>
                <w:sz w:val="22"/>
                <w:szCs w:val="22"/>
              </w:rPr>
              <w:t xml:space="preserve"> để giữ </w:t>
            </w:r>
            <w:r>
              <w:rPr>
                <w:rFonts w:ascii="Arial" w:hAnsi="Arial" w:cs="Arial"/>
                <w:color w:val="191919"/>
                <w:sz w:val="22"/>
                <w:szCs w:val="22"/>
              </w:rPr>
              <w:t>dây thanh âm được tốt.</w:t>
            </w:r>
          </w:p>
        </w:tc>
      </w:tr>
      <w:tr w:rsidR="002F4E7E" w:rsidRPr="007A1109" w14:paraId="0C6BECC0" w14:textId="77777777" w:rsidTr="002F4E7E">
        <w:tc>
          <w:tcPr>
            <w:tcW w:w="4680" w:type="dxa"/>
          </w:tcPr>
          <w:p w14:paraId="6E896805" w14:textId="77777777" w:rsidR="002F4E7E" w:rsidRPr="007A1109" w:rsidRDefault="002F4E7E" w:rsidP="005A1BCB">
            <w:pPr>
              <w:rPr>
                <w:rFonts w:ascii="Arial" w:hAnsi="Arial" w:cs="Arial"/>
                <w:i/>
                <w:iCs/>
                <w:sz w:val="22"/>
                <w:szCs w:val="22"/>
                <w:lang w:val="en-GB"/>
              </w:rPr>
            </w:pPr>
            <w:r w:rsidRPr="007A1109">
              <w:rPr>
                <w:rFonts w:ascii="Arial" w:hAnsi="Arial" w:cs="Arial"/>
                <w:sz w:val="22"/>
                <w:szCs w:val="22"/>
              </w:rPr>
              <w:fldChar w:fldCharType="begin"/>
            </w:r>
            <w:r w:rsidRPr="007A1109">
              <w:rPr>
                <w:rFonts w:ascii="Arial" w:hAnsi="Arial" w:cs="Arial"/>
                <w:sz w:val="22"/>
                <w:szCs w:val="22"/>
              </w:rPr>
              <w:instrText xml:space="preserve"> INCLUDEPICTURE "https://transforming-science.com/wp-content/uploads/2016/05/Ginger-and-Health-Benefits-of-Ginger.jpg"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"https://transforming-science.com/wp-content/uploads/2016/05/Ginger-and-Health-Benefits-of-Ginger.jpg"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"https://transforming-science.com/wp-content/uploads/2016/05/Ginger-and-Health-Benefits-of-Ginger.jpg"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"https://transforming-science.com/wp-content/uploads/2016/05/Ginger-and-Health-Benefits-of-Ginger.jpg"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"https://transforming-science.com/wp-content/uploads/2016/05/Ginger-and-Health-Benefits-of-Ginger.jpg"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"https://transforming-science.com/wp-content/uploads/2016/05/Ginger-and-Health-Benefits-of-Ginger.jpg"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"https://transforming-science.com/wp-content/uploads/2016/05/Ginger-and-Health-Benefits-of-Ginger.jpg"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"https://transforming-science.com/wp-content/uploads/2016/05/Ginger-and-Health-Benefits-of-Ginger.jpg"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"https://transforming-science.com/wp-content/uploads/2016/05/Ginger-and-Health-Benefits-of-Ginger.jpg"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"https://transforming-science.com/wp-content/uploads/2016/05/Ginger-and-Health-Benefits-of-Ginger.jpg"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"https://transforming-science.com/wp-content/uploads/2016/05/Ginger-and-Health-Benefits-of-Ginger.jpg"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"https://transforming-science.com/wp-content/uploads/2016/05/Ginger-and-Health-Benefits-of-Ginger.jpg" \* MERGEFORMATINET </w:instrText>
            </w:r>
            <w:r w:rsidRPr="007A1109">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"https://transforming-science.com/wp-content/uploads/2016/05/Ginger-and-Health-Benefits-of-Ginger.jpg"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"https://transforming-science.com/wp-content/uploads/2016/05/Ginger-and-Health-Benefits-of-Ginger.jpg"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"https://transforming-science.com/wp-content/uploads/2016/05/Ginger-and-Health-Benefits-of-Ginger.jpg"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"https://transforming-science.com/wp-content/uploads/2016/05/Ginger-and-Health-Benefits-of-Ginger.jpg"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"https://transforming-science.com/wp-content/uploads/2016/05/Ginger-and-Health-Benefits-of-Ginger.jpg"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"https://transforming-science.com/wp-content/uploads/2016/05/Ginger-and-Health-Benefits-of-Ginger.jpg"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"https://transforming-science.com/wp-content/uploads/2016/05/Ginger-and-Health-Benefits-of-Ginger.jpg"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"https://transforming-science.com/wp-content/uploads/2016/05/Ginger-and-Health-Benefits-of-Ginger.jpg"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"https://transforming-science.com/wp-content/uploads/2016/05/Ginger-and-Health-Benefits-of-Ginger.jpg"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"https://transforming-science.com/wp-content/uploads/2016/05/Ginger-and-Health-Benefits-of-Ginger.jpg"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"https://transforming-science.com/wp-content/uploads/2016/05/Ginger-and-Health-Benefits-of-Ginger.jpg" \* MERGEFORMATINET </w:instrText>
            </w:r>
            <w:r>
              <w:rPr>
                <w:rFonts w:ascii="Arial" w:hAnsi="Arial" w:cs="Arial"/>
                <w:sz w:val="22"/>
                <w:szCs w:val="22"/>
              </w:rPr>
              <w:fldChar w:fldCharType="separate"/>
            </w:r>
            <w:r w:rsidR="0077610D">
              <w:rPr>
                <w:rFonts w:ascii="Arial" w:hAnsi="Arial" w:cs="Arial"/>
                <w:sz w:val="22"/>
                <w:szCs w:val="22"/>
              </w:rPr>
              <w:fldChar w:fldCharType="begin"/>
            </w:r>
            <w:r w:rsidR="0077610D">
              <w:rPr>
                <w:rFonts w:ascii="Arial" w:hAnsi="Arial" w:cs="Arial"/>
                <w:sz w:val="22"/>
                <w:szCs w:val="22"/>
              </w:rPr>
              <w:instrText xml:space="preserve"> INCLUDEPICTURE  "https://transforming-science.com/wp-content/uploads/2016/05/Ginger-and-Health-Benefits-of-Ginger.jpg" \* MERGEFORMATINET </w:instrText>
            </w:r>
            <w:r w:rsidR="0077610D">
              <w:rPr>
                <w:rFonts w:ascii="Arial" w:hAnsi="Arial" w:cs="Arial"/>
                <w:sz w:val="22"/>
                <w:szCs w:val="22"/>
              </w:rPr>
              <w:fldChar w:fldCharType="separate"/>
            </w:r>
            <w:r w:rsidR="00F32A49">
              <w:rPr>
                <w:rFonts w:ascii="Arial" w:hAnsi="Arial" w:cs="Arial"/>
                <w:sz w:val="22"/>
                <w:szCs w:val="22"/>
              </w:rPr>
              <w:fldChar w:fldCharType="begin"/>
            </w:r>
            <w:r w:rsidR="00F32A49">
              <w:rPr>
                <w:rFonts w:ascii="Arial" w:hAnsi="Arial" w:cs="Arial"/>
                <w:sz w:val="22"/>
                <w:szCs w:val="22"/>
              </w:rPr>
              <w:instrText xml:space="preserve"> </w:instrText>
            </w:r>
            <w:r w:rsidR="00F32A49">
              <w:rPr>
                <w:rFonts w:ascii="Arial" w:hAnsi="Arial" w:cs="Arial"/>
                <w:sz w:val="22"/>
                <w:szCs w:val="22"/>
              </w:rPr>
              <w:instrText>INCLUDEPICTURE  "https://transforming-science.com/wp-content/uploads/2016/05/Ginger-and-Health-Benefits-of-Ginger.jpg" \* MERGEFORMATINET</w:instrText>
            </w:r>
            <w:r w:rsidR="00F32A49">
              <w:rPr>
                <w:rFonts w:ascii="Arial" w:hAnsi="Arial" w:cs="Arial"/>
                <w:sz w:val="22"/>
                <w:szCs w:val="22"/>
              </w:rPr>
              <w:instrText xml:space="preserve"> </w:instrText>
            </w:r>
            <w:r w:rsidR="00F32A49">
              <w:rPr>
                <w:rFonts w:ascii="Arial" w:hAnsi="Arial" w:cs="Arial"/>
                <w:sz w:val="22"/>
                <w:szCs w:val="22"/>
              </w:rPr>
              <w:fldChar w:fldCharType="separate"/>
            </w:r>
            <w:r w:rsidR="00F32A49">
              <w:rPr>
                <w:rFonts w:ascii="Arial" w:hAnsi="Arial" w:cs="Arial"/>
                <w:sz w:val="22"/>
                <w:szCs w:val="22"/>
              </w:rPr>
              <w:pict w14:anchorId="34DC05A2">
                <v:shape id="_x0000_i1027" type="#_x0000_t75" style="width:147.75pt;height:106.5pt">
                  <v:imagedata r:id="rId43" r:href="rId44"/>
                </v:shape>
              </w:pict>
            </w:r>
            <w:r w:rsidR="00F32A49">
              <w:rPr>
                <w:rFonts w:ascii="Arial" w:hAnsi="Arial" w:cs="Arial"/>
                <w:sz w:val="22"/>
                <w:szCs w:val="22"/>
              </w:rPr>
              <w:fldChar w:fldCharType="end"/>
            </w:r>
            <w:r w:rsidR="0077610D">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p>
        </w:tc>
        <w:tc>
          <w:tcPr>
            <w:tcW w:w="1530" w:type="dxa"/>
          </w:tcPr>
          <w:p w14:paraId="27343B1A" w14:textId="669190A1" w:rsidR="002F4E7E" w:rsidRPr="007A1109" w:rsidRDefault="002F4E7E" w:rsidP="005A1BCB">
            <w:pPr>
              <w:rPr>
                <w:rFonts w:ascii="Arial" w:hAnsi="Arial" w:cs="Arial"/>
                <w:b/>
                <w:i/>
                <w:iCs/>
                <w:sz w:val="22"/>
                <w:szCs w:val="22"/>
                <w:lang w:val="en-GB"/>
              </w:rPr>
            </w:pPr>
            <w:r>
              <w:rPr>
                <w:rFonts w:ascii="Arial" w:hAnsi="Arial" w:cs="Arial"/>
                <w:b/>
                <w:i/>
                <w:iCs/>
                <w:sz w:val="22"/>
                <w:szCs w:val="22"/>
                <w:lang w:val="en-GB"/>
              </w:rPr>
              <w:t>Gừng</w:t>
            </w:r>
          </w:p>
        </w:tc>
        <w:tc>
          <w:tcPr>
            <w:tcW w:w="7650" w:type="dxa"/>
          </w:tcPr>
          <w:p w14:paraId="6ACCB03A" w14:textId="2A08FB9D" w:rsidR="002F4E7E" w:rsidRPr="007A1109" w:rsidRDefault="002F4E7E" w:rsidP="005A1BCB">
            <w:pPr>
              <w:rPr>
                <w:rFonts w:ascii="Arial" w:hAnsi="Arial" w:cs="Arial"/>
                <w:sz w:val="22"/>
                <w:szCs w:val="22"/>
                <w:lang w:val="en-GB"/>
              </w:rPr>
            </w:pPr>
            <w:r>
              <w:rPr>
                <w:rFonts w:ascii="Arial" w:hAnsi="Arial" w:cs="Arial"/>
                <w:sz w:val="22"/>
                <w:szCs w:val="22"/>
                <w:lang w:val="en-GB"/>
              </w:rPr>
              <w:t xml:space="preserve">Dùng để giải độc, ngừa ốm nghén, làm ấm cơ thể và cải thiện lưu thông máu. </w:t>
            </w:r>
          </w:p>
        </w:tc>
      </w:tr>
    </w:tbl>
    <w:p w14:paraId="23663C45" w14:textId="77777777" w:rsidR="009337EB" w:rsidRPr="007A1109" w:rsidRDefault="009337EB">
      <w:pPr>
        <w:rPr>
          <w:rFonts w:ascii="Arial" w:hAnsi="Arial" w:cs="Arial"/>
          <w:sz w:val="22"/>
          <w:szCs w:val="22"/>
        </w:rPr>
      </w:pPr>
      <w:r w:rsidRPr="007A1109">
        <w:rPr>
          <w:rFonts w:ascii="Arial" w:hAnsi="Arial" w:cs="Arial"/>
          <w:sz w:val="22"/>
          <w:szCs w:val="22"/>
        </w:rPr>
        <w:br w:type="page"/>
      </w:r>
    </w:p>
    <w:tbl>
      <w:tblPr>
        <w:tblW w:w="140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2160"/>
        <w:gridCol w:w="7226"/>
      </w:tblGrid>
      <w:tr w:rsidR="0041452C" w:rsidRPr="007A1109" w14:paraId="2F1024A6" w14:textId="77777777" w:rsidTr="0041452C">
        <w:tc>
          <w:tcPr>
            <w:tcW w:w="4680" w:type="dxa"/>
          </w:tcPr>
          <w:p w14:paraId="2422F796" w14:textId="77777777" w:rsidR="0041452C" w:rsidRPr="007A1109" w:rsidRDefault="0041452C" w:rsidP="005A1BCB">
            <w:pPr>
              <w:rPr>
                <w:rFonts w:ascii="Arial" w:hAnsi="Arial" w:cs="Arial"/>
                <w:i/>
                <w:iCs/>
                <w:sz w:val="22"/>
                <w:szCs w:val="22"/>
                <w:lang w:val="en-GB"/>
              </w:rPr>
            </w:pPr>
            <w:r w:rsidRPr="007A1109">
              <w:rPr>
                <w:rFonts w:ascii="Arial" w:hAnsi="Arial" w:cs="Arial"/>
                <w:sz w:val="22"/>
                <w:szCs w:val="22"/>
              </w:rPr>
              <w:fldChar w:fldCharType="begin"/>
            </w:r>
            <w:r w:rsidRPr="007A1109">
              <w:rPr>
                <w:rFonts w:ascii="Arial" w:hAnsi="Arial" w:cs="Arial"/>
                <w:sz w:val="22"/>
                <w:szCs w:val="22"/>
              </w:rPr>
              <w:instrText xml:space="preserve"> INCLUDEPICTURE "http://www.gourmetsleuth.com/images/default-source/dictionary/lemon-grass-300.jpg?sfvrsn=4"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"http://www.gourmetsleuth.com/images/default-source/dictionary/lemon-grass-300.jpg?sfvrsn=4"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"http://www.gourmetsleuth.com/images/default-source/dictionary/lemon-grass-300.jpg?sfvrsn=4"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"http://www.gourmetsleuth.com/images/default-source/dictionary/lemon-grass-300.jpg?sfvrsn=4"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"http://www.gourmetsleuth.com/images/default-source/dictionary/lemon-grass-300.jpg?sfvrsn=4"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"http://www.gourmetsleuth.com/images/default-source/dictionary/lemon-grass-300.jpg?sfvrsn=4"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"http://www.gourmetsleuth.com/images/default-source/dictionary/lemon-grass-300.jpg?sfvrsn=4"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"http://www.gourmetsleuth.com/images/default-source/dictionary/lemon-grass-300.jpg?sfvrsn=4"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"http://www.gourmetsleuth.com/images/default-source/dictionary/lemon-grass-300.jpg?sfvrsn=4"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"http://www.gourmetsleuth.com/images/default-source/dictionary/lemon-grass-300.jpg?sfvrsn=4"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"http://www.gourmetsleuth.com/images/default-source/dictionary/lemon-grass-300.jpg?sfvrsn=4"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"http://www.gourmetsleuth.com/images/default-source/dictionary/lemon-grass-300.jpg?sfvrsn=4" \* MERGEFORMATINET </w:instrText>
            </w:r>
            <w:r w:rsidRPr="007A1109">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"http://www.gourmetsleuth.com/images/default-source/dictionary/lemon-grass-300.jpg?sfvrsn=4"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"http://www.gourmetsleuth.com/images/default-source/dictionary/lemon-grass-300.jpg?sfvrsn=4"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"http://www.gourmetsleuth.com/images/default-source/dictionary/lemon-grass-300.jpg?sfvrsn=4"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"http://www.gourmetsleuth.com/images/default-source/dictionary/lemon-grass-300.jpg?sfvrsn=4"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"http://www.gourmetsleuth.com/images/default-source/dictionary/lemon-grass-300.jpg?sfvrsn=4"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"http://www.gourmetsleuth.com/images/default-source/dictionary/lemon-grass-300.jpg?sfvrsn=4"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"http://www.gourmetsleuth.com/images/default-source/dictionary/lemon-grass-300.jpg?sfvrsn=4"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"http://www.gourmetsleuth.com/images/default-source/dictionary/lemon-grass-300.jpg?sfvrsn=4"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"http://www.gourmetsleuth.com/images/default-source/dictionary/lemon-grass-300.jpg?sfvrsn=4"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"http://www.gourmetsleuth.com/images/default-source/dictionary/lemon-grass-300.jpg?sfvrsn=4"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"http://www.gourmetsleuth.com/images/default-source/dictionary/lemon-grass-300.jpg?sfvrsn=4" \* MERGEFORMATINET </w:instrText>
            </w:r>
            <w:r>
              <w:rPr>
                <w:rFonts w:ascii="Arial" w:hAnsi="Arial" w:cs="Arial"/>
                <w:sz w:val="22"/>
                <w:szCs w:val="22"/>
              </w:rPr>
              <w:fldChar w:fldCharType="separate"/>
            </w:r>
            <w:r w:rsidR="0077610D">
              <w:rPr>
                <w:rFonts w:ascii="Arial" w:hAnsi="Arial" w:cs="Arial"/>
                <w:sz w:val="22"/>
                <w:szCs w:val="22"/>
              </w:rPr>
              <w:fldChar w:fldCharType="begin"/>
            </w:r>
            <w:r w:rsidR="0077610D">
              <w:rPr>
                <w:rFonts w:ascii="Arial" w:hAnsi="Arial" w:cs="Arial"/>
                <w:sz w:val="22"/>
                <w:szCs w:val="22"/>
              </w:rPr>
              <w:instrText xml:space="preserve"> INCLUDEPICTURE  "http://www.gourmetsleuth.com/images/default-source/dictionary/lemon-grass-300.jpg?sfvrsn=4" \* MERGEFORMATINET </w:instrText>
            </w:r>
            <w:r w:rsidR="0077610D">
              <w:rPr>
                <w:rFonts w:ascii="Arial" w:hAnsi="Arial" w:cs="Arial"/>
                <w:sz w:val="22"/>
                <w:szCs w:val="22"/>
              </w:rPr>
              <w:fldChar w:fldCharType="separate"/>
            </w:r>
            <w:r w:rsidR="00F32A49">
              <w:rPr>
                <w:rFonts w:ascii="Arial" w:hAnsi="Arial" w:cs="Arial"/>
                <w:sz w:val="22"/>
                <w:szCs w:val="22"/>
              </w:rPr>
              <w:fldChar w:fldCharType="begin"/>
            </w:r>
            <w:r w:rsidR="00F32A49">
              <w:rPr>
                <w:rFonts w:ascii="Arial" w:hAnsi="Arial" w:cs="Arial"/>
                <w:sz w:val="22"/>
                <w:szCs w:val="22"/>
              </w:rPr>
              <w:instrText xml:space="preserve"> </w:instrText>
            </w:r>
            <w:r w:rsidR="00F32A49">
              <w:rPr>
                <w:rFonts w:ascii="Arial" w:hAnsi="Arial" w:cs="Arial"/>
                <w:sz w:val="22"/>
                <w:szCs w:val="22"/>
              </w:rPr>
              <w:instrText>INCLUDEPICTURE  "http://www.gourmetsleuth.com/images/default-source/dictionary/lemon-grass-300.jpg?sfvrsn=4" \* MERGEFORMATINET</w:instrText>
            </w:r>
            <w:r w:rsidR="00F32A49">
              <w:rPr>
                <w:rFonts w:ascii="Arial" w:hAnsi="Arial" w:cs="Arial"/>
                <w:sz w:val="22"/>
                <w:szCs w:val="22"/>
              </w:rPr>
              <w:instrText xml:space="preserve"> </w:instrText>
            </w:r>
            <w:r w:rsidR="00F32A49">
              <w:rPr>
                <w:rFonts w:ascii="Arial" w:hAnsi="Arial" w:cs="Arial"/>
                <w:sz w:val="22"/>
                <w:szCs w:val="22"/>
              </w:rPr>
              <w:fldChar w:fldCharType="separate"/>
            </w:r>
            <w:r w:rsidR="00F32A49">
              <w:rPr>
                <w:rFonts w:ascii="Arial" w:hAnsi="Arial" w:cs="Arial"/>
                <w:sz w:val="22"/>
                <w:szCs w:val="22"/>
              </w:rPr>
              <w:pict w14:anchorId="77D0DA89">
                <v:shape id="_x0000_i1028" type="#_x0000_t75" alt="lemon grass" style="width:156pt;height:117.75pt">
                  <v:imagedata r:id="rId45" r:href="rId46"/>
                </v:shape>
              </w:pict>
            </w:r>
            <w:r w:rsidR="00F32A49">
              <w:rPr>
                <w:rFonts w:ascii="Arial" w:hAnsi="Arial" w:cs="Arial"/>
                <w:sz w:val="22"/>
                <w:szCs w:val="22"/>
              </w:rPr>
              <w:fldChar w:fldCharType="end"/>
            </w:r>
            <w:r w:rsidR="0077610D">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p>
        </w:tc>
        <w:tc>
          <w:tcPr>
            <w:tcW w:w="2160" w:type="dxa"/>
          </w:tcPr>
          <w:p w14:paraId="6C810B22" w14:textId="40F9FF3C" w:rsidR="0041452C" w:rsidRPr="007A1109" w:rsidRDefault="0041452C" w:rsidP="005A1BCB">
            <w:pPr>
              <w:rPr>
                <w:rFonts w:ascii="Arial" w:hAnsi="Arial" w:cs="Arial"/>
                <w:b/>
                <w:sz w:val="22"/>
                <w:szCs w:val="22"/>
                <w:lang w:val="en-GB"/>
              </w:rPr>
            </w:pPr>
            <w:r>
              <w:rPr>
                <w:rFonts w:ascii="Arial" w:hAnsi="Arial" w:cs="Arial"/>
                <w:b/>
                <w:i/>
                <w:iCs/>
                <w:sz w:val="22"/>
                <w:szCs w:val="22"/>
                <w:lang w:val="en-GB"/>
              </w:rPr>
              <w:t>Sả</w:t>
            </w:r>
          </w:p>
        </w:tc>
        <w:tc>
          <w:tcPr>
            <w:tcW w:w="7226" w:type="dxa"/>
          </w:tcPr>
          <w:p w14:paraId="54DD8270" w14:textId="13970E36" w:rsidR="0041452C" w:rsidRPr="007A1109" w:rsidRDefault="0041452C" w:rsidP="005A1BCB">
            <w:pPr>
              <w:rPr>
                <w:rFonts w:ascii="Arial" w:hAnsi="Arial" w:cs="Arial"/>
                <w:sz w:val="22"/>
                <w:szCs w:val="22"/>
                <w:lang w:val="en-GB"/>
              </w:rPr>
            </w:pPr>
            <w:r>
              <w:rPr>
                <w:rFonts w:ascii="Arial" w:hAnsi="Arial" w:cs="Arial"/>
                <w:color w:val="191919"/>
                <w:sz w:val="22"/>
                <w:szCs w:val="22"/>
              </w:rPr>
              <w:t xml:space="preserve">Giúp tỉnh táo, ngăn chảy máu </w:t>
            </w:r>
            <w:r w:rsidRPr="002F73D7">
              <w:rPr>
                <w:rFonts w:ascii="Arial" w:hAnsi="Arial" w:cs="Arial"/>
                <w:color w:val="191919"/>
                <w:sz w:val="22"/>
                <w:szCs w:val="22"/>
              </w:rPr>
              <w:t xml:space="preserve">nướu và </w:t>
            </w:r>
            <w:r>
              <w:rPr>
                <w:rFonts w:ascii="Arial" w:hAnsi="Arial" w:cs="Arial"/>
                <w:color w:val="191919"/>
                <w:sz w:val="22"/>
                <w:szCs w:val="22"/>
              </w:rPr>
              <w:t>đuổi</w:t>
            </w:r>
            <w:r w:rsidRPr="002F73D7">
              <w:rPr>
                <w:rFonts w:ascii="Arial" w:hAnsi="Arial" w:cs="Arial"/>
                <w:color w:val="191919"/>
                <w:sz w:val="22"/>
                <w:szCs w:val="22"/>
              </w:rPr>
              <w:t xml:space="preserve"> muỗi.</w:t>
            </w:r>
          </w:p>
        </w:tc>
      </w:tr>
      <w:tr w:rsidR="0041452C" w:rsidRPr="007A1109" w14:paraId="51895CA9" w14:textId="77777777" w:rsidTr="0041452C">
        <w:tc>
          <w:tcPr>
            <w:tcW w:w="4680" w:type="dxa"/>
          </w:tcPr>
          <w:p w14:paraId="195ABD36" w14:textId="77777777" w:rsidR="0041452C" w:rsidRPr="007A1109" w:rsidRDefault="0041452C" w:rsidP="005A1BCB">
            <w:pPr>
              <w:rPr>
                <w:rFonts w:ascii="Arial" w:hAnsi="Arial" w:cs="Arial"/>
                <w:i/>
                <w:iCs/>
                <w:sz w:val="22"/>
                <w:szCs w:val="22"/>
                <w:lang w:val="en-GB"/>
              </w:rPr>
            </w:pPr>
            <w:r w:rsidRPr="007A1109">
              <w:rPr>
                <w:rFonts w:ascii="Arial" w:hAnsi="Arial" w:cs="Arial"/>
                <w:sz w:val="22"/>
                <w:szCs w:val="22"/>
              </w:rPr>
              <w:fldChar w:fldCharType="begin"/>
            </w:r>
            <w:r w:rsidRPr="007A1109">
              <w:rPr>
                <w:rFonts w:ascii="Arial" w:hAnsi="Arial" w:cs="Arial"/>
                <w:sz w:val="22"/>
                <w:szCs w:val="22"/>
              </w:rPr>
              <w:instrText xml:space="preserve"> INCLUDEPICTURE "http://i.huffpost.com/gen/2185136/images/o-TAMARIND-facebook.jpg"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"http://i.huffpost.com/gen/2185136/images/o-TAMARIND-facebook.jpg"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"http://i.huffpost.com/gen/2185136/images/o-TAMARIND-facebook.jpg"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"http://i.huffpost.com/gen/2185136/images/o-TAMARIND-facebook.jpg"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"http://i.huffpost.com/gen/2185136/images/o-TAMARIND-facebook.jpg"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"http://i.huffpost.com/gen/2185136/images/o-TAMARIND-facebook.jpg"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"http://i.huffpost.com/gen/2185136/images/o-TAMARIND-facebook.jpg"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"http://i.huffpost.com/gen/2185136/images/o-TAMARIND-facebook.jpg"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"http://i.huffpost.com/gen/2185136/images/o-TAMARIND-facebook.jpg"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"http://i.huffpost.com/gen/2185136/images/o-TAMARIND-facebook.jpg"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"http://i.huffpost.com/gen/2185136/images/o-TAMARIND-facebook.jpg"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"http://i.huffpost.com/gen/2185136/images/o-TAMARIND-facebook.jpg" \* MERGEFORMATINET </w:instrText>
            </w:r>
            <w:r w:rsidRPr="007A1109">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"http://i.huffpost.com/gen/2185136/images/o-TAMARIND-facebook.jpg"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"http://i.huffpost.com/gen/2185136/images/o-TAMARIND-facebook.jpg"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"http://i.huffpost.com/gen/2185136/images/o-TAMARIND-facebook.jpg"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"http://i.huffpost.com/gen/2185136/images/o-TAMARIND-facebook.jpg"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"http://i.huffpost.com/gen/2185136/images/o-TAMARIND-facebook.jpg"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"http://i.huffpost.com/gen/2185136/images/o-TAMARIND-facebook.jpg"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"http://i.huffpost.com/gen/2185136/images/o-TAMARIND-facebook.jpg"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"http://i.huffpost.com/gen/2185136/images/o-TAMARIND-facebook.jpg"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"http://i.huffpost.com/gen/2185136/images/o-TAMARIND-facebook.jpg"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"http://i.huffpost.com/gen/2185136/images/o-TAMARIND-facebook.jpg"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"http://i.huffpost.com/gen/2185136/images/o-TAMARIND-facebook.jpg" \* MERGEFORMATINET </w:instrText>
            </w:r>
            <w:r>
              <w:rPr>
                <w:rFonts w:ascii="Arial" w:hAnsi="Arial" w:cs="Arial"/>
                <w:sz w:val="22"/>
                <w:szCs w:val="22"/>
              </w:rPr>
              <w:fldChar w:fldCharType="separate"/>
            </w:r>
            <w:r w:rsidR="0077610D">
              <w:rPr>
                <w:rFonts w:ascii="Arial" w:hAnsi="Arial" w:cs="Arial"/>
                <w:sz w:val="22"/>
                <w:szCs w:val="22"/>
              </w:rPr>
              <w:fldChar w:fldCharType="begin"/>
            </w:r>
            <w:r w:rsidR="0077610D">
              <w:rPr>
                <w:rFonts w:ascii="Arial" w:hAnsi="Arial" w:cs="Arial"/>
                <w:sz w:val="22"/>
                <w:szCs w:val="22"/>
              </w:rPr>
              <w:instrText xml:space="preserve"> INCLUDEPICTURE  "http://i.huffpost.com/gen/2185136/images/o-TAMARIND-facebook.jpg" \* MERGEFORMATINET </w:instrText>
            </w:r>
            <w:r w:rsidR="0077610D">
              <w:rPr>
                <w:rFonts w:ascii="Arial" w:hAnsi="Arial" w:cs="Arial"/>
                <w:sz w:val="22"/>
                <w:szCs w:val="22"/>
              </w:rPr>
              <w:fldChar w:fldCharType="separate"/>
            </w:r>
            <w:r w:rsidR="00F32A49">
              <w:rPr>
                <w:rFonts w:ascii="Arial" w:hAnsi="Arial" w:cs="Arial"/>
                <w:sz w:val="22"/>
                <w:szCs w:val="22"/>
              </w:rPr>
              <w:fldChar w:fldCharType="begin"/>
            </w:r>
            <w:r w:rsidR="00F32A49">
              <w:rPr>
                <w:rFonts w:ascii="Arial" w:hAnsi="Arial" w:cs="Arial"/>
                <w:sz w:val="22"/>
                <w:szCs w:val="22"/>
              </w:rPr>
              <w:instrText xml:space="preserve"> </w:instrText>
            </w:r>
            <w:r w:rsidR="00F32A49">
              <w:rPr>
                <w:rFonts w:ascii="Arial" w:hAnsi="Arial" w:cs="Arial"/>
                <w:sz w:val="22"/>
                <w:szCs w:val="22"/>
              </w:rPr>
              <w:instrText>INCLUDEPICTURE  "http://i.huffpost.com/gen/2185136/images/o-TAMARIND-facebook.jpg" \* MERGEFORMATINET</w:instrText>
            </w:r>
            <w:r w:rsidR="00F32A49">
              <w:rPr>
                <w:rFonts w:ascii="Arial" w:hAnsi="Arial" w:cs="Arial"/>
                <w:sz w:val="22"/>
                <w:szCs w:val="22"/>
              </w:rPr>
              <w:instrText xml:space="preserve"> </w:instrText>
            </w:r>
            <w:r w:rsidR="00F32A49">
              <w:rPr>
                <w:rFonts w:ascii="Arial" w:hAnsi="Arial" w:cs="Arial"/>
                <w:sz w:val="22"/>
                <w:szCs w:val="22"/>
              </w:rPr>
              <w:fldChar w:fldCharType="separate"/>
            </w:r>
            <w:r w:rsidR="00F32A49">
              <w:rPr>
                <w:rFonts w:ascii="Arial" w:hAnsi="Arial" w:cs="Arial"/>
                <w:sz w:val="22"/>
                <w:szCs w:val="22"/>
              </w:rPr>
              <w:pict w14:anchorId="225CACF0">
                <v:shape id="_x0000_i1029" type="#_x0000_t75" style="width:183pt;height:90.75pt">
                  <v:imagedata r:id="rId47" r:href="rId48"/>
                </v:shape>
              </w:pict>
            </w:r>
            <w:r w:rsidR="00F32A49">
              <w:rPr>
                <w:rFonts w:ascii="Arial" w:hAnsi="Arial" w:cs="Arial"/>
                <w:sz w:val="22"/>
                <w:szCs w:val="22"/>
              </w:rPr>
              <w:fldChar w:fldCharType="end"/>
            </w:r>
            <w:r w:rsidR="0077610D">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p>
        </w:tc>
        <w:tc>
          <w:tcPr>
            <w:tcW w:w="2160" w:type="dxa"/>
          </w:tcPr>
          <w:p w14:paraId="49199057" w14:textId="048AE7E9" w:rsidR="0041452C" w:rsidRPr="007A1109" w:rsidRDefault="0041452C" w:rsidP="005A1BCB">
            <w:pPr>
              <w:rPr>
                <w:rFonts w:ascii="Arial" w:hAnsi="Arial" w:cs="Arial"/>
                <w:b/>
                <w:sz w:val="22"/>
                <w:szCs w:val="22"/>
                <w:lang w:val="en-GB"/>
              </w:rPr>
            </w:pPr>
            <w:r>
              <w:rPr>
                <w:rFonts w:ascii="Arial" w:hAnsi="Arial" w:cs="Arial"/>
                <w:b/>
                <w:i/>
                <w:iCs/>
                <w:sz w:val="22"/>
                <w:szCs w:val="22"/>
                <w:lang w:val="en-GB"/>
              </w:rPr>
              <w:t>Me</w:t>
            </w:r>
          </w:p>
        </w:tc>
        <w:tc>
          <w:tcPr>
            <w:tcW w:w="7226" w:type="dxa"/>
          </w:tcPr>
          <w:p w14:paraId="2508EB23" w14:textId="77777777" w:rsidR="0041452C" w:rsidRPr="009337EB" w:rsidRDefault="0041452C" w:rsidP="00EE0B14">
            <w:pPr>
              <w:spacing w:line="360" w:lineRule="auto"/>
              <w:rPr>
                <w:rFonts w:ascii="Arial" w:hAnsi="Arial" w:cs="Arial"/>
                <w:sz w:val="22"/>
                <w:szCs w:val="22"/>
                <w:lang w:val="en-GB"/>
              </w:rPr>
            </w:pPr>
            <w:r>
              <w:rPr>
                <w:rFonts w:ascii="Arial" w:hAnsi="Arial" w:cs="Arial"/>
                <w:sz w:val="22"/>
                <w:szCs w:val="22"/>
                <w:lang w:val="en-GB"/>
              </w:rPr>
              <w:t xml:space="preserve">Chữa táo bón và làm mềm da. </w:t>
            </w:r>
          </w:p>
          <w:p w14:paraId="02CD849E" w14:textId="77777777" w:rsidR="0041452C" w:rsidRPr="007A1109" w:rsidRDefault="0041452C" w:rsidP="005A1BCB">
            <w:pPr>
              <w:rPr>
                <w:rFonts w:ascii="Arial" w:hAnsi="Arial" w:cs="Arial"/>
                <w:sz w:val="22"/>
                <w:szCs w:val="22"/>
                <w:lang w:val="en-GB"/>
              </w:rPr>
            </w:pPr>
          </w:p>
        </w:tc>
      </w:tr>
      <w:tr w:rsidR="0041452C" w:rsidRPr="007A1109" w14:paraId="0F8FE624" w14:textId="77777777" w:rsidTr="0041452C">
        <w:trPr>
          <w:trHeight w:val="2996"/>
        </w:trPr>
        <w:tc>
          <w:tcPr>
            <w:tcW w:w="4680" w:type="dxa"/>
          </w:tcPr>
          <w:p w14:paraId="1DB4A826" w14:textId="77777777" w:rsidR="0041452C" w:rsidRPr="007A1109" w:rsidRDefault="0041452C" w:rsidP="005A1BCB">
            <w:pPr>
              <w:rPr>
                <w:rFonts w:ascii="Arial" w:hAnsi="Arial" w:cs="Arial"/>
                <w:i/>
                <w:iCs/>
                <w:sz w:val="22"/>
                <w:szCs w:val="22"/>
                <w:lang w:val="en-GB"/>
              </w:rPr>
            </w:pPr>
            <w:r w:rsidRPr="007A1109">
              <w:rPr>
                <w:rFonts w:ascii="Arial" w:hAnsi="Arial" w:cs="Arial"/>
                <w:sz w:val="22"/>
                <w:szCs w:val="22"/>
              </w:rPr>
              <w:fldChar w:fldCharType="begin"/>
            </w:r>
            <w:r w:rsidRPr="007A1109">
              <w:rPr>
                <w:rFonts w:ascii="Arial" w:hAnsi="Arial" w:cs="Arial"/>
                <w:sz w:val="22"/>
                <w:szCs w:val="22"/>
              </w:rPr>
              <w:instrText xml:space="preserve"> INCLUDEPICTURE "http://www.periodictable.com/Samples/NativeSulfur/s13.JPG"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"http://www.periodictable.com/Samples/NativeSulfur/s13.JPG"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"http://www.periodictable.com/Samples/NativeSulfur/s13.JPG"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"http://www.periodictable.com/Samples/NativeSulfur/s13.JPG"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"http://www.periodictable.com/Samples/NativeSulfur/s13.JPG"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"http://www.periodictable.com/Samples/NativeSulfur/s13.JPG"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"http://www.periodictable.com/Samples/NativeSulfur/s13.JPG"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"http://www.periodictable.com/Samples/NativeSulfur/s13.JPG"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"http://www.periodictable.com/Samples/NativeSulfur/s13.JPG"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"http://www.periodictable.com/Samples/NativeSulfur/s13.JPG"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"http://www.periodictable.com/Samples/NativeSulfur/s13.JPG" \* MERGEFORMATINET </w:instrText>
            </w:r>
            <w:r w:rsidRPr="007A1109">
              <w:rPr>
                <w:rFonts w:ascii="Arial" w:hAnsi="Arial" w:cs="Arial"/>
                <w:sz w:val="22"/>
                <w:szCs w:val="22"/>
              </w:rPr>
              <w:fldChar w:fldCharType="separate"/>
            </w:r>
            <w:r w:rsidRPr="007A1109">
              <w:rPr>
                <w:rFonts w:ascii="Arial" w:hAnsi="Arial" w:cs="Arial"/>
                <w:sz w:val="22"/>
                <w:szCs w:val="22"/>
              </w:rPr>
              <w:fldChar w:fldCharType="begin"/>
            </w:r>
            <w:r w:rsidRPr="007A1109">
              <w:rPr>
                <w:rFonts w:ascii="Arial" w:hAnsi="Arial" w:cs="Arial"/>
                <w:sz w:val="22"/>
                <w:szCs w:val="22"/>
              </w:rPr>
              <w:instrText xml:space="preserve"> INCLUDEPICTURE  "http://www.periodictable.com/Samples/NativeSulfur/s13.JPG" \* MERGEFORMATINET </w:instrText>
            </w:r>
            <w:r w:rsidRPr="007A1109">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"http://www.periodictable.com/Samples/NativeSulfur/s13.JPG"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"http://www.periodictable.com/Samples/NativeSulfur/s13.JPG"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"http://www.periodictable.com/Samples/NativeSulfur/s13.JPG"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"http://www.periodictable.com/Samples/NativeSulfur/s13.JPG"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"http://www.periodictable.com/Samples/NativeSulfur/s13.JPG"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"http://www.periodictable.com/Samples/NativeSulfur/s13.JPG"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"http://www.periodictable.com/Samples/NativeSulfur/s13.JPG"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"http://www.periodictable.com/Samples/NativeSulfur/s13.JPG"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"http://www.periodictable.com/Samples/NativeSulfur/s13.JPG"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"http://www.periodictable.com/Samples/NativeSulfur/s13.JPG" \* MERGEFORMATINET </w:instrText>
            </w:r>
            <w:r>
              <w:rPr>
                <w:rFonts w:ascii="Arial" w:hAnsi="Arial" w:cs="Arial"/>
                <w:sz w:val="22"/>
                <w:szCs w:val="22"/>
              </w:rPr>
              <w:fldChar w:fldCharType="separate"/>
            </w:r>
            <w:r>
              <w:rPr>
                <w:rFonts w:ascii="Arial" w:hAnsi="Arial" w:cs="Arial"/>
                <w:sz w:val="22"/>
                <w:szCs w:val="22"/>
              </w:rPr>
              <w:fldChar w:fldCharType="begin"/>
            </w:r>
            <w:r>
              <w:rPr>
                <w:rFonts w:ascii="Arial" w:hAnsi="Arial" w:cs="Arial"/>
                <w:sz w:val="22"/>
                <w:szCs w:val="22"/>
              </w:rPr>
              <w:instrText xml:space="preserve"> INCLUDEPICTURE  "http://www.periodictable.com/Samples/NativeSulfur/s13.JPG" \* MERGEFORMATINET </w:instrText>
            </w:r>
            <w:r>
              <w:rPr>
                <w:rFonts w:ascii="Arial" w:hAnsi="Arial" w:cs="Arial"/>
                <w:sz w:val="22"/>
                <w:szCs w:val="22"/>
              </w:rPr>
              <w:fldChar w:fldCharType="separate"/>
            </w:r>
            <w:r w:rsidR="0077610D">
              <w:rPr>
                <w:rFonts w:ascii="Arial" w:hAnsi="Arial" w:cs="Arial"/>
                <w:sz w:val="22"/>
                <w:szCs w:val="22"/>
              </w:rPr>
              <w:fldChar w:fldCharType="begin"/>
            </w:r>
            <w:r w:rsidR="0077610D">
              <w:rPr>
                <w:rFonts w:ascii="Arial" w:hAnsi="Arial" w:cs="Arial"/>
                <w:sz w:val="22"/>
                <w:szCs w:val="22"/>
              </w:rPr>
              <w:instrText xml:space="preserve"> INCLUDEPICTURE  "http://www.periodictable.com/Samples/NativeSulfur/s13.JPG" \* MERGEFORMATINET </w:instrText>
            </w:r>
            <w:r w:rsidR="0077610D">
              <w:rPr>
                <w:rFonts w:ascii="Arial" w:hAnsi="Arial" w:cs="Arial"/>
                <w:sz w:val="22"/>
                <w:szCs w:val="22"/>
              </w:rPr>
              <w:fldChar w:fldCharType="separate"/>
            </w:r>
            <w:r w:rsidR="00F32A49">
              <w:rPr>
                <w:rFonts w:ascii="Arial" w:hAnsi="Arial" w:cs="Arial"/>
                <w:sz w:val="22"/>
                <w:szCs w:val="22"/>
              </w:rPr>
              <w:fldChar w:fldCharType="begin"/>
            </w:r>
            <w:r w:rsidR="00F32A49">
              <w:rPr>
                <w:rFonts w:ascii="Arial" w:hAnsi="Arial" w:cs="Arial"/>
                <w:sz w:val="22"/>
                <w:szCs w:val="22"/>
              </w:rPr>
              <w:instrText xml:space="preserve"> </w:instrText>
            </w:r>
            <w:r w:rsidR="00F32A49">
              <w:rPr>
                <w:rFonts w:ascii="Arial" w:hAnsi="Arial" w:cs="Arial"/>
                <w:sz w:val="22"/>
                <w:szCs w:val="22"/>
              </w:rPr>
              <w:instrText>INCLUDEPICTURE  "http://www.periodictable.com/Samples/NativeSulfur/s13.JPG" \* MERGEFORMATINET</w:instrText>
            </w:r>
            <w:r w:rsidR="00F32A49">
              <w:rPr>
                <w:rFonts w:ascii="Arial" w:hAnsi="Arial" w:cs="Arial"/>
                <w:sz w:val="22"/>
                <w:szCs w:val="22"/>
              </w:rPr>
              <w:instrText xml:space="preserve"> </w:instrText>
            </w:r>
            <w:r w:rsidR="00F32A49">
              <w:rPr>
                <w:rFonts w:ascii="Arial" w:hAnsi="Arial" w:cs="Arial"/>
                <w:sz w:val="22"/>
                <w:szCs w:val="22"/>
              </w:rPr>
              <w:fldChar w:fldCharType="separate"/>
            </w:r>
            <w:r w:rsidR="00F32A49">
              <w:rPr>
                <w:rFonts w:ascii="Arial" w:hAnsi="Arial" w:cs="Arial"/>
                <w:sz w:val="22"/>
                <w:szCs w:val="22"/>
              </w:rPr>
              <w:pict w14:anchorId="58632DB5">
                <v:shape id="_x0000_i1030" type="#_x0000_t75" style="width:146.25pt;height:146.25pt">
                  <v:imagedata r:id="rId49" r:href="rId50"/>
                </v:shape>
              </w:pict>
            </w:r>
            <w:r w:rsidR="00F32A49">
              <w:rPr>
                <w:rFonts w:ascii="Arial" w:hAnsi="Arial" w:cs="Arial"/>
                <w:sz w:val="22"/>
                <w:szCs w:val="22"/>
              </w:rPr>
              <w:fldChar w:fldCharType="end"/>
            </w:r>
            <w:r w:rsidR="0077610D">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r w:rsidRPr="007A1109">
              <w:rPr>
                <w:rFonts w:ascii="Arial" w:hAnsi="Arial" w:cs="Arial"/>
                <w:sz w:val="22"/>
                <w:szCs w:val="22"/>
              </w:rPr>
              <w:fldChar w:fldCharType="end"/>
            </w:r>
          </w:p>
        </w:tc>
        <w:tc>
          <w:tcPr>
            <w:tcW w:w="2160" w:type="dxa"/>
          </w:tcPr>
          <w:p w14:paraId="36A37633" w14:textId="77777777" w:rsidR="0041452C" w:rsidRPr="007A1109" w:rsidRDefault="0041452C" w:rsidP="005A1BCB">
            <w:pPr>
              <w:rPr>
                <w:rFonts w:ascii="Arial" w:hAnsi="Arial" w:cs="Arial"/>
                <w:b/>
                <w:sz w:val="22"/>
                <w:szCs w:val="22"/>
                <w:lang w:val="en-GB"/>
              </w:rPr>
            </w:pPr>
            <w:r w:rsidRPr="007A1109">
              <w:rPr>
                <w:rFonts w:ascii="Arial" w:hAnsi="Arial" w:cs="Arial"/>
                <w:b/>
                <w:i/>
                <w:iCs/>
                <w:sz w:val="22"/>
                <w:szCs w:val="22"/>
                <w:lang w:val="en-GB"/>
              </w:rPr>
              <w:t>Sulfur</w:t>
            </w:r>
          </w:p>
        </w:tc>
        <w:tc>
          <w:tcPr>
            <w:tcW w:w="7226" w:type="dxa"/>
          </w:tcPr>
          <w:p w14:paraId="6231560F" w14:textId="77777777" w:rsidR="0041452C" w:rsidRPr="009337EB" w:rsidRDefault="0041452C" w:rsidP="00EE0B14">
            <w:pPr>
              <w:spacing w:line="360" w:lineRule="auto"/>
              <w:rPr>
                <w:rFonts w:ascii="Arial" w:hAnsi="Arial" w:cs="Arial"/>
                <w:sz w:val="22"/>
                <w:szCs w:val="22"/>
                <w:lang w:val="en-GB"/>
              </w:rPr>
            </w:pPr>
            <w:r>
              <w:rPr>
                <w:rFonts w:ascii="Arial" w:hAnsi="Arial" w:cs="Arial"/>
                <w:sz w:val="22"/>
                <w:szCs w:val="22"/>
                <w:lang w:val="en-GB"/>
              </w:rPr>
              <w:t>Chữa phát ban và ngứa da. Lưu huỳnh cũng thường được dùng trong các sản phẩm làm đẹp.</w:t>
            </w:r>
          </w:p>
          <w:p w14:paraId="46B82F96" w14:textId="77777777" w:rsidR="0041452C" w:rsidRPr="007A1109" w:rsidRDefault="0041452C" w:rsidP="005A1BCB">
            <w:pPr>
              <w:rPr>
                <w:rFonts w:ascii="Arial" w:hAnsi="Arial" w:cs="Arial"/>
                <w:sz w:val="22"/>
                <w:szCs w:val="22"/>
                <w:lang w:val="en-GB"/>
              </w:rPr>
            </w:pPr>
          </w:p>
        </w:tc>
      </w:tr>
    </w:tbl>
    <w:p w14:paraId="1E7C9B64" w14:textId="6E07FFF7" w:rsidR="009337EB" w:rsidRPr="009C7B54" w:rsidRDefault="00880004" w:rsidP="00001554">
      <w:pPr>
        <w:spacing w:line="360" w:lineRule="auto"/>
        <w:rPr>
          <w:rFonts w:ascii="Arial" w:hAnsi="Arial" w:cs="Arial"/>
          <w:sz w:val="18"/>
          <w:szCs w:val="18"/>
          <w:lang w:val="fr-FR"/>
        </w:rPr>
      </w:pPr>
      <w:r>
        <w:rPr>
          <w:rFonts w:ascii="Arial" w:hAnsi="Arial" w:cs="Arial"/>
          <w:sz w:val="18"/>
          <w:szCs w:val="18"/>
          <w:lang w:val="fr-FR"/>
        </w:rPr>
        <w:t>Nguồn</w:t>
      </w:r>
      <w:r w:rsidR="00D62E21" w:rsidRPr="009C7B54">
        <w:rPr>
          <w:rFonts w:ascii="Arial" w:hAnsi="Arial" w:cs="Arial"/>
          <w:sz w:val="18"/>
          <w:szCs w:val="18"/>
          <w:lang w:val="fr-FR"/>
        </w:rPr>
        <w:t xml:space="preserve">: </w:t>
      </w:r>
      <w:hyperlink r:id="rId51" w:history="1">
        <w:r w:rsidR="0032196B" w:rsidRPr="009C7B54">
          <w:rPr>
            <w:rStyle w:val="Hyperlink"/>
            <w:rFonts w:ascii="Arial" w:hAnsi="Arial" w:cs="Arial"/>
            <w:iCs/>
            <w:sz w:val="18"/>
            <w:szCs w:val="18"/>
            <w:lang w:val="fr-FR"/>
          </w:rPr>
          <w:t>http://fukienchaw.blogspot.kr/2015/03/indonesian-confinement-turmeric-drink.html</w:t>
        </w:r>
      </w:hyperlink>
    </w:p>
    <w:p w14:paraId="2D621A87" w14:textId="77777777" w:rsidR="009337EB" w:rsidRPr="009C7B54" w:rsidRDefault="009337EB">
      <w:pPr>
        <w:rPr>
          <w:rFonts w:ascii="Arial" w:hAnsi="Arial" w:cs="Arial"/>
          <w:sz w:val="22"/>
          <w:szCs w:val="22"/>
          <w:lang w:val="fr-FR"/>
        </w:rPr>
      </w:pPr>
      <w:r w:rsidRPr="009C7B54">
        <w:rPr>
          <w:rFonts w:ascii="Arial" w:hAnsi="Arial" w:cs="Arial"/>
          <w:sz w:val="22"/>
          <w:szCs w:val="22"/>
          <w:lang w:val="fr-FR"/>
        </w:rPr>
        <w:br w:type="page"/>
      </w:r>
    </w:p>
    <w:p w14:paraId="46DA3144" w14:textId="5244CF08" w:rsidR="0032196B" w:rsidRDefault="00E334FF" w:rsidP="00E32B67">
      <w:pPr>
        <w:rPr>
          <w:rFonts w:ascii="Arial" w:hAnsi="Arial" w:cs="Arial"/>
          <w:b/>
          <w:sz w:val="22"/>
          <w:szCs w:val="22"/>
          <w:lang w:val="en-GB"/>
        </w:rPr>
      </w:pPr>
      <w:r>
        <w:rPr>
          <w:rFonts w:ascii="Arial" w:hAnsi="Arial" w:cs="Arial"/>
          <w:b/>
          <w:sz w:val="22"/>
          <w:szCs w:val="22"/>
          <w:lang w:val="en-GB"/>
        </w:rPr>
        <w:t>Tài liệu</w:t>
      </w:r>
      <w:r w:rsidRPr="009337EB">
        <w:rPr>
          <w:rFonts w:ascii="Arial" w:hAnsi="Arial" w:cs="Arial"/>
          <w:b/>
          <w:sz w:val="22"/>
          <w:szCs w:val="22"/>
          <w:lang w:val="en-GB"/>
        </w:rPr>
        <w:t xml:space="preserve"> 10: </w:t>
      </w:r>
      <w:r w:rsidRPr="009337EB">
        <w:rPr>
          <w:rFonts w:ascii="Arial" w:hAnsi="Arial" w:cs="Arial"/>
          <w:b/>
          <w:i/>
          <w:sz w:val="22"/>
          <w:szCs w:val="22"/>
          <w:lang w:val="en-GB"/>
        </w:rPr>
        <w:t>Jamu</w:t>
      </w:r>
      <w:r w:rsidRPr="009337EB">
        <w:rPr>
          <w:rFonts w:ascii="Arial" w:hAnsi="Arial" w:cs="Arial"/>
          <w:b/>
          <w:sz w:val="22"/>
          <w:szCs w:val="22"/>
          <w:lang w:val="en-GB"/>
        </w:rPr>
        <w:t xml:space="preserve"> </w:t>
      </w:r>
      <w:r>
        <w:rPr>
          <w:rFonts w:ascii="Arial" w:hAnsi="Arial" w:cs="Arial"/>
          <w:b/>
          <w:sz w:val="22"/>
          <w:szCs w:val="22"/>
          <w:lang w:val="en-GB"/>
        </w:rPr>
        <w:t xml:space="preserve">ở </w:t>
      </w:r>
      <w:r w:rsidR="00E32B67" w:rsidRPr="00E32B67">
        <w:rPr>
          <w:rFonts w:ascii="Arial" w:hAnsi="Arial" w:cs="Arial"/>
          <w:b/>
          <w:sz w:val="22"/>
          <w:szCs w:val="22"/>
          <w:lang w:val="en-GB"/>
        </w:rPr>
        <w:t>Java</w:t>
      </w:r>
      <w:r w:rsidR="009337EB" w:rsidRPr="00E32B67">
        <w:rPr>
          <w:rFonts w:ascii="Arial" w:hAnsi="Arial" w:cs="Arial"/>
          <w:b/>
          <w:sz w:val="22"/>
          <w:szCs w:val="22"/>
          <w:lang w:val="en-GB"/>
        </w:rPr>
        <w:t xml:space="preserve"> </w:t>
      </w:r>
    </w:p>
    <w:p w14:paraId="26FDA433" w14:textId="77777777" w:rsidR="0032196B" w:rsidRDefault="0032196B" w:rsidP="00E32B67">
      <w:pPr>
        <w:rPr>
          <w:rFonts w:ascii="Arial" w:hAnsi="Arial" w:cs="Arial"/>
          <w:b/>
          <w:sz w:val="22"/>
          <w:szCs w:val="22"/>
          <w:lang w:val="en-GB"/>
        </w:rPr>
      </w:pPr>
    </w:p>
    <w:p w14:paraId="27A086A9" w14:textId="18BC2E65" w:rsidR="009337EB" w:rsidRDefault="0089551C" w:rsidP="00E32B67">
      <w:pPr>
        <w:rPr>
          <w:rFonts w:ascii="Arial" w:hAnsi="Arial" w:cs="Arial"/>
          <w:sz w:val="22"/>
          <w:szCs w:val="22"/>
        </w:rPr>
      </w:pPr>
      <w:r w:rsidRPr="0089551C">
        <w:rPr>
          <w:rFonts w:ascii="Arial" w:hAnsi="Arial" w:cs="Arial"/>
          <w:i/>
          <w:sz w:val="22"/>
          <w:szCs w:val="22"/>
          <w:lang w:val="en-GB"/>
        </w:rPr>
        <w:t>Jamu</w:t>
      </w:r>
      <w:r w:rsidRPr="0089551C">
        <w:rPr>
          <w:rFonts w:ascii="Arial" w:hAnsi="Arial" w:cs="Arial"/>
          <w:sz w:val="22"/>
          <w:szCs w:val="22"/>
          <w:lang w:val="en-GB"/>
        </w:rPr>
        <w:t xml:space="preserve"> </w:t>
      </w:r>
      <w:r w:rsidRPr="0089551C">
        <w:rPr>
          <w:rFonts w:ascii="Arial" w:hAnsi="Arial" w:cs="Arial"/>
          <w:sz w:val="22"/>
          <w:szCs w:val="22"/>
        </w:rPr>
        <w:t xml:space="preserve">có thể tìm thấy ở khắp Indonesia, nhưng nhiều nhất là ở Java, nơi </w:t>
      </w:r>
      <w:r w:rsidRPr="0089551C">
        <w:rPr>
          <w:rFonts w:ascii="Arial" w:hAnsi="Arial" w:cs="Arial"/>
          <w:i/>
          <w:iCs/>
          <w:sz w:val="22"/>
          <w:szCs w:val="22"/>
        </w:rPr>
        <w:t>Mbok Jamu</w:t>
      </w:r>
      <w:r w:rsidRPr="0089551C">
        <w:rPr>
          <w:rFonts w:ascii="Arial" w:hAnsi="Arial" w:cs="Arial"/>
          <w:sz w:val="22"/>
          <w:szCs w:val="22"/>
        </w:rPr>
        <w:t xml:space="preserve">, chỉ người phụ nữ trẻ tuổi đến trung tuổi mặc trang phục truyền thống </w:t>
      </w:r>
      <w:r w:rsidRPr="0089551C">
        <w:rPr>
          <w:rFonts w:ascii="Arial" w:hAnsi="Arial" w:cs="Arial"/>
          <w:i/>
          <w:iCs/>
          <w:sz w:val="22"/>
          <w:szCs w:val="22"/>
        </w:rPr>
        <w:t>kebaya</w:t>
      </w:r>
      <w:r w:rsidRPr="0089551C">
        <w:rPr>
          <w:rFonts w:ascii="Arial" w:hAnsi="Arial" w:cs="Arial"/>
          <w:sz w:val="22"/>
          <w:szCs w:val="22"/>
        </w:rPr>
        <w:t xml:space="preserve"> nhuộm sáp ong mang theo các gùi đựng đầy chai </w:t>
      </w:r>
      <w:r w:rsidRPr="0089551C">
        <w:rPr>
          <w:rFonts w:ascii="Arial" w:hAnsi="Arial" w:cs="Arial"/>
          <w:i/>
          <w:sz w:val="22"/>
          <w:szCs w:val="22"/>
        </w:rPr>
        <w:t>jamu</w:t>
      </w:r>
      <w:r w:rsidRPr="0089551C">
        <w:rPr>
          <w:rFonts w:ascii="Arial" w:hAnsi="Arial" w:cs="Arial"/>
          <w:sz w:val="22"/>
          <w:szCs w:val="22"/>
        </w:rPr>
        <w:t xml:space="preserve"> trên lưng đi từ làng tới các ngõ phố để bán thuốc truyền thống. Ở nhiều thành phố lớn, thuốc lá jamu được những người bán rong bán trên phố như một đồ uống giải khát, vị thường hơi đắng nhưng được pha thêm với mật ong hoặc đường thốt nốt. Phương pháp truyền thống gùi </w:t>
      </w:r>
      <w:r w:rsidRPr="0089551C">
        <w:rPr>
          <w:rFonts w:ascii="Arial" w:hAnsi="Arial" w:cs="Arial"/>
          <w:i/>
          <w:sz w:val="22"/>
          <w:szCs w:val="22"/>
        </w:rPr>
        <w:t xml:space="preserve">jamu </w:t>
      </w:r>
      <w:r w:rsidRPr="0089551C">
        <w:rPr>
          <w:rFonts w:ascii="Arial" w:hAnsi="Arial" w:cs="Arial"/>
          <w:sz w:val="22"/>
          <w:szCs w:val="22"/>
        </w:rPr>
        <w:t xml:space="preserve">gọi là </w:t>
      </w:r>
      <w:r w:rsidRPr="0089551C">
        <w:rPr>
          <w:rFonts w:ascii="Arial" w:hAnsi="Arial" w:cs="Arial"/>
          <w:i/>
          <w:iCs/>
          <w:sz w:val="22"/>
          <w:szCs w:val="22"/>
        </w:rPr>
        <w:t>Jamu Gendong</w:t>
      </w:r>
      <w:r w:rsidRPr="0089551C">
        <w:rPr>
          <w:rFonts w:ascii="Arial" w:hAnsi="Arial" w:cs="Arial"/>
          <w:sz w:val="22"/>
          <w:szCs w:val="22"/>
        </w:rPr>
        <w:t xml:space="preserve"> (thường dịch là gùi </w:t>
      </w:r>
      <w:r w:rsidRPr="0089551C">
        <w:rPr>
          <w:rFonts w:ascii="Arial" w:hAnsi="Arial" w:cs="Arial"/>
          <w:i/>
          <w:sz w:val="22"/>
          <w:szCs w:val="22"/>
        </w:rPr>
        <w:t>jamu</w:t>
      </w:r>
      <w:r w:rsidRPr="0089551C">
        <w:rPr>
          <w:rFonts w:ascii="Arial" w:hAnsi="Arial" w:cs="Arial"/>
          <w:sz w:val="22"/>
          <w:szCs w:val="22"/>
        </w:rPr>
        <w:t xml:space="preserve">). Cũng có những lều nhỏ bên đường chuyên bán </w:t>
      </w:r>
      <w:r w:rsidRPr="0089551C">
        <w:rPr>
          <w:rFonts w:ascii="Arial" w:hAnsi="Arial" w:cs="Arial"/>
          <w:i/>
          <w:sz w:val="22"/>
          <w:szCs w:val="22"/>
        </w:rPr>
        <w:t>jamus</w:t>
      </w:r>
      <w:r w:rsidR="009337EB" w:rsidRPr="00E32B67">
        <w:rPr>
          <w:rFonts w:ascii="Arial" w:hAnsi="Arial" w:cs="Arial"/>
          <w:sz w:val="22"/>
          <w:szCs w:val="22"/>
        </w:rPr>
        <w:t xml:space="preserve">. </w:t>
      </w:r>
    </w:p>
    <w:p w14:paraId="31E4E392" w14:textId="77777777" w:rsidR="00EE22AF" w:rsidRPr="0032196B" w:rsidRDefault="00EE22AF" w:rsidP="00E32B67">
      <w:pPr>
        <w:rPr>
          <w:rFonts w:ascii="Arial" w:hAnsi="Arial" w:cs="Arial"/>
          <w:b/>
          <w:sz w:val="22"/>
          <w:szCs w:val="22"/>
          <w:lang w:val="en-GB"/>
        </w:rPr>
      </w:pPr>
    </w:p>
    <w:tbl>
      <w:tblPr>
        <w:tblStyle w:val="TableGrid"/>
        <w:tblW w:w="0" w:type="auto"/>
        <w:tblLook w:val="04A0" w:firstRow="1" w:lastRow="0" w:firstColumn="1" w:lastColumn="0" w:noHBand="0" w:noVBand="1"/>
      </w:tblPr>
      <w:tblGrid>
        <w:gridCol w:w="4249"/>
        <w:gridCol w:w="4249"/>
        <w:gridCol w:w="6006"/>
      </w:tblGrid>
      <w:tr w:rsidR="009337EB" w:rsidRPr="007A1109" w14:paraId="7A04D518" w14:textId="77777777" w:rsidTr="009337EB">
        <w:tc>
          <w:tcPr>
            <w:tcW w:w="4759" w:type="dxa"/>
          </w:tcPr>
          <w:p w14:paraId="545ABE29" w14:textId="77777777" w:rsidR="009337EB" w:rsidRPr="007A1109" w:rsidRDefault="009337EB" w:rsidP="00001554">
            <w:pPr>
              <w:spacing w:line="360" w:lineRule="auto"/>
              <w:rPr>
                <w:rFonts w:ascii="Arial" w:hAnsi="Arial" w:cs="Arial"/>
                <w:sz w:val="22"/>
                <w:szCs w:val="22"/>
              </w:rPr>
            </w:pPr>
            <w:r w:rsidRPr="007A1109">
              <w:rPr>
                <w:rFonts w:ascii="Arial" w:hAnsi="Arial" w:cs="Arial"/>
                <w:noProof/>
                <w:sz w:val="22"/>
                <w:szCs w:val="22"/>
                <w:lang w:eastAsia="en-US" w:bidi="th-TH"/>
              </w:rPr>
              <w:drawing>
                <wp:anchor distT="0" distB="0" distL="114300" distR="114300" simplePos="0" relativeHeight="251660288" behindDoc="0" locked="0" layoutInCell="1" allowOverlap="1" wp14:anchorId="6FDD4D45" wp14:editId="17EA4C13">
                  <wp:simplePos x="0" y="0"/>
                  <wp:positionH relativeFrom="column">
                    <wp:posOffset>173809</wp:posOffset>
                  </wp:positionH>
                  <wp:positionV relativeFrom="paragraph">
                    <wp:posOffset>130629</wp:posOffset>
                  </wp:positionV>
                  <wp:extent cx="2124075" cy="3190240"/>
                  <wp:effectExtent l="0" t="0" r="952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24075" cy="3190240"/>
                          </a:xfrm>
                          <a:prstGeom prst="rect">
                            <a:avLst/>
                          </a:prstGeom>
                          <a:noFill/>
                        </pic:spPr>
                      </pic:pic>
                    </a:graphicData>
                  </a:graphic>
                </wp:anchor>
              </w:drawing>
            </w:r>
          </w:p>
        </w:tc>
        <w:tc>
          <w:tcPr>
            <w:tcW w:w="4759" w:type="dxa"/>
          </w:tcPr>
          <w:p w14:paraId="383E10A6" w14:textId="77777777" w:rsidR="009337EB" w:rsidRPr="007A1109" w:rsidRDefault="009337EB" w:rsidP="00001554">
            <w:pPr>
              <w:spacing w:line="360" w:lineRule="auto"/>
              <w:rPr>
                <w:rFonts w:ascii="Arial" w:hAnsi="Arial" w:cs="Arial"/>
                <w:sz w:val="22"/>
                <w:szCs w:val="22"/>
              </w:rPr>
            </w:pPr>
            <w:r w:rsidRPr="007A1109">
              <w:rPr>
                <w:rFonts w:ascii="Arial" w:hAnsi="Arial" w:cs="Arial"/>
                <w:noProof/>
                <w:sz w:val="22"/>
                <w:szCs w:val="22"/>
                <w:lang w:eastAsia="en-US" w:bidi="th-TH"/>
              </w:rPr>
              <w:drawing>
                <wp:anchor distT="0" distB="0" distL="114300" distR="114300" simplePos="0" relativeHeight="251662336" behindDoc="1" locked="0" layoutInCell="1" allowOverlap="1" wp14:anchorId="1275400F" wp14:editId="37273A0B">
                  <wp:simplePos x="0" y="0"/>
                  <wp:positionH relativeFrom="column">
                    <wp:posOffset>156391</wp:posOffset>
                  </wp:positionH>
                  <wp:positionV relativeFrom="paragraph">
                    <wp:posOffset>143329</wp:posOffset>
                  </wp:positionV>
                  <wp:extent cx="2133600" cy="3190240"/>
                  <wp:effectExtent l="0" t="0" r="0" b="0"/>
                  <wp:wrapTight wrapText="bothSides">
                    <wp:wrapPolygon edited="0">
                      <wp:start x="0" y="0"/>
                      <wp:lineTo x="0" y="21411"/>
                      <wp:lineTo x="21407" y="21411"/>
                      <wp:lineTo x="2140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33600" cy="3190240"/>
                          </a:xfrm>
                          <a:prstGeom prst="rect">
                            <a:avLst/>
                          </a:prstGeom>
                          <a:noFill/>
                        </pic:spPr>
                      </pic:pic>
                    </a:graphicData>
                  </a:graphic>
                </wp:anchor>
              </w:drawing>
            </w:r>
          </w:p>
        </w:tc>
        <w:tc>
          <w:tcPr>
            <w:tcW w:w="4760" w:type="dxa"/>
          </w:tcPr>
          <w:p w14:paraId="40117D68" w14:textId="77777777" w:rsidR="009337EB" w:rsidRPr="007A1109" w:rsidRDefault="009337EB" w:rsidP="00001554">
            <w:pPr>
              <w:spacing w:line="360" w:lineRule="auto"/>
              <w:rPr>
                <w:rFonts w:ascii="Arial" w:hAnsi="Arial" w:cs="Arial"/>
                <w:sz w:val="22"/>
                <w:szCs w:val="22"/>
              </w:rPr>
            </w:pPr>
            <w:r w:rsidRPr="007A1109">
              <w:rPr>
                <w:rFonts w:ascii="Arial" w:hAnsi="Arial" w:cs="Arial"/>
                <w:noProof/>
                <w:sz w:val="22"/>
                <w:szCs w:val="22"/>
                <w:lang w:eastAsia="en-US" w:bidi="th-TH"/>
              </w:rPr>
              <w:drawing>
                <wp:anchor distT="0" distB="0" distL="114300" distR="114300" simplePos="0" relativeHeight="251664384" behindDoc="1" locked="0" layoutInCell="1" allowOverlap="1" wp14:anchorId="76EA937B" wp14:editId="2028CD92">
                  <wp:simplePos x="0" y="0"/>
                  <wp:positionH relativeFrom="column">
                    <wp:posOffset>3175</wp:posOffset>
                  </wp:positionH>
                  <wp:positionV relativeFrom="paragraph">
                    <wp:posOffset>195943</wp:posOffset>
                  </wp:positionV>
                  <wp:extent cx="3676015" cy="2457450"/>
                  <wp:effectExtent l="0" t="0" r="635" b="0"/>
                  <wp:wrapTight wrapText="bothSides">
                    <wp:wrapPolygon edited="0">
                      <wp:start x="0" y="0"/>
                      <wp:lineTo x="0" y="21433"/>
                      <wp:lineTo x="21492" y="21433"/>
                      <wp:lineTo x="2149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76015" cy="2457450"/>
                          </a:xfrm>
                          <a:prstGeom prst="rect">
                            <a:avLst/>
                          </a:prstGeom>
                          <a:noFill/>
                        </pic:spPr>
                      </pic:pic>
                    </a:graphicData>
                  </a:graphic>
                </wp:anchor>
              </w:drawing>
            </w:r>
          </w:p>
        </w:tc>
      </w:tr>
    </w:tbl>
    <w:p w14:paraId="26700384" w14:textId="47E9B2DE" w:rsidR="009337EB" w:rsidRPr="009C7B54" w:rsidRDefault="0089551C" w:rsidP="0032196B">
      <w:pPr>
        <w:rPr>
          <w:rFonts w:ascii="Arial" w:hAnsi="Arial" w:cs="Arial"/>
          <w:iCs/>
          <w:sz w:val="18"/>
          <w:szCs w:val="18"/>
          <w:lang w:val="fr-FR"/>
        </w:rPr>
      </w:pPr>
      <w:r>
        <w:rPr>
          <w:rFonts w:ascii="Arial" w:hAnsi="Arial" w:cs="Arial"/>
          <w:sz w:val="18"/>
          <w:szCs w:val="18"/>
          <w:lang w:val="fr-FR"/>
        </w:rPr>
        <w:t>Nguồn</w:t>
      </w:r>
      <w:r w:rsidR="0032196B" w:rsidRPr="009C7B54">
        <w:rPr>
          <w:rFonts w:ascii="Arial" w:hAnsi="Arial" w:cs="Arial"/>
          <w:sz w:val="18"/>
          <w:szCs w:val="18"/>
          <w:lang w:val="fr-FR"/>
        </w:rPr>
        <w:t xml:space="preserve">: </w:t>
      </w:r>
      <w:hyperlink r:id="rId55" w:history="1">
        <w:r w:rsidR="0032196B" w:rsidRPr="009C7B54">
          <w:rPr>
            <w:rStyle w:val="Hyperlink"/>
            <w:rFonts w:ascii="Arial" w:hAnsi="Arial" w:cs="Arial"/>
            <w:iCs/>
            <w:sz w:val="18"/>
            <w:szCs w:val="18"/>
            <w:lang w:val="fr-FR"/>
          </w:rPr>
          <w:t>https://en.wikipedia.org/wiki/Jamu</w:t>
        </w:r>
      </w:hyperlink>
      <w:r w:rsidR="0032196B" w:rsidRPr="009C7B54">
        <w:rPr>
          <w:rFonts w:ascii="Arial" w:hAnsi="Arial" w:cs="Arial"/>
          <w:iCs/>
          <w:sz w:val="18"/>
          <w:szCs w:val="18"/>
          <w:lang w:val="fr-FR"/>
        </w:rPr>
        <w:t xml:space="preserve"> </w:t>
      </w:r>
    </w:p>
    <w:p w14:paraId="6C5322BF" w14:textId="6CEA99C9" w:rsidR="0032196B" w:rsidRPr="009C7B54" w:rsidRDefault="0089551C" w:rsidP="0032196B">
      <w:pPr>
        <w:rPr>
          <w:rFonts w:ascii="Arial" w:hAnsi="Arial" w:cs="Arial"/>
          <w:iCs/>
          <w:sz w:val="18"/>
          <w:szCs w:val="18"/>
          <w:lang w:val="fr-FR"/>
        </w:rPr>
      </w:pPr>
      <w:r>
        <w:rPr>
          <w:rFonts w:ascii="Arial" w:hAnsi="Arial" w:cs="Arial"/>
          <w:iCs/>
          <w:sz w:val="18"/>
          <w:szCs w:val="18"/>
          <w:lang w:val="fr-FR"/>
        </w:rPr>
        <w:t>Nguồn ảnh</w:t>
      </w:r>
      <w:r w:rsidR="0032196B" w:rsidRPr="009C7B54">
        <w:rPr>
          <w:rFonts w:ascii="Arial" w:hAnsi="Arial" w:cs="Arial"/>
          <w:iCs/>
          <w:sz w:val="18"/>
          <w:szCs w:val="18"/>
          <w:lang w:val="fr-FR"/>
        </w:rPr>
        <w:t xml:space="preserve">: </w:t>
      </w:r>
      <w:hyperlink r:id="rId56" w:history="1">
        <w:r w:rsidR="0032196B" w:rsidRPr="009C7B54">
          <w:rPr>
            <w:rStyle w:val="Hyperlink"/>
            <w:rFonts w:ascii="Arial" w:hAnsi="Arial" w:cs="Arial"/>
            <w:iCs/>
            <w:sz w:val="18"/>
            <w:szCs w:val="18"/>
            <w:lang w:val="fr-FR"/>
          </w:rPr>
          <w:t>http://kendhilkencana.blogspot.kr/2012/02/jamu-gendong-3.html</w:t>
        </w:r>
      </w:hyperlink>
    </w:p>
    <w:p w14:paraId="4C68E236" w14:textId="77777777" w:rsidR="0032196B" w:rsidRPr="009C7B54" w:rsidRDefault="00F32A49" w:rsidP="0032196B">
      <w:pPr>
        <w:rPr>
          <w:rFonts w:ascii="Arial" w:hAnsi="Arial" w:cs="Arial"/>
          <w:iCs/>
          <w:sz w:val="18"/>
          <w:szCs w:val="18"/>
          <w:lang w:val="fr-FR"/>
        </w:rPr>
      </w:pPr>
      <w:hyperlink r:id="rId57" w:history="1">
        <w:r w:rsidR="0032196B" w:rsidRPr="009C7B54">
          <w:rPr>
            <w:rStyle w:val="Hyperlink"/>
            <w:rFonts w:ascii="Arial" w:hAnsi="Arial" w:cs="Arial"/>
            <w:iCs/>
            <w:sz w:val="18"/>
            <w:szCs w:val="18"/>
            <w:lang w:val="fr-FR"/>
          </w:rPr>
          <w:t>https://en.wikipedia.org/wiki/Jamu</w:t>
        </w:r>
      </w:hyperlink>
      <w:r w:rsidR="0032196B" w:rsidRPr="009C7B54">
        <w:rPr>
          <w:rFonts w:ascii="Arial" w:hAnsi="Arial" w:cs="Arial"/>
          <w:iCs/>
          <w:sz w:val="18"/>
          <w:szCs w:val="18"/>
          <w:lang w:val="fr-FR"/>
        </w:rPr>
        <w:t xml:space="preserve"> </w:t>
      </w:r>
    </w:p>
    <w:p w14:paraId="6EBB0FF3" w14:textId="77777777" w:rsidR="0032196B" w:rsidRPr="009C7B54" w:rsidRDefault="00F32A49" w:rsidP="0032196B">
      <w:pPr>
        <w:rPr>
          <w:rFonts w:ascii="Arial" w:hAnsi="Arial" w:cs="Arial"/>
          <w:iCs/>
          <w:sz w:val="18"/>
          <w:szCs w:val="18"/>
          <w:lang w:val="fr-FR"/>
        </w:rPr>
      </w:pPr>
      <w:hyperlink r:id="rId58" w:history="1">
        <w:r w:rsidR="0032196B" w:rsidRPr="009C7B54">
          <w:rPr>
            <w:rStyle w:val="Hyperlink"/>
            <w:rFonts w:ascii="Arial" w:hAnsi="Arial" w:cs="Arial"/>
            <w:iCs/>
            <w:sz w:val="18"/>
            <w:szCs w:val="18"/>
            <w:lang w:val="fr-FR"/>
          </w:rPr>
          <w:t>http://www.medanthrotheory.org/read/5291/animating-anthropology</w:t>
        </w:r>
      </w:hyperlink>
      <w:r w:rsidR="0032196B" w:rsidRPr="009C7B54">
        <w:rPr>
          <w:rFonts w:ascii="Arial" w:hAnsi="Arial" w:cs="Arial"/>
          <w:iCs/>
          <w:sz w:val="18"/>
          <w:szCs w:val="18"/>
          <w:lang w:val="fr-FR"/>
        </w:rPr>
        <w:t xml:space="preserve"> </w:t>
      </w:r>
    </w:p>
    <w:p w14:paraId="3D6B08A2" w14:textId="4E37076B" w:rsidR="0032196B" w:rsidRPr="009C7B54" w:rsidRDefault="0032196B" w:rsidP="00001554">
      <w:pPr>
        <w:spacing w:line="360" w:lineRule="auto"/>
        <w:rPr>
          <w:rFonts w:ascii="Arial" w:hAnsi="Arial" w:cs="Arial"/>
          <w:sz w:val="22"/>
          <w:szCs w:val="22"/>
          <w:lang w:val="fr-FR"/>
        </w:rPr>
      </w:pPr>
    </w:p>
    <w:p w14:paraId="264059F6" w14:textId="77777777" w:rsidR="00142BDE" w:rsidRPr="009C7B54" w:rsidRDefault="00142BDE" w:rsidP="00142BDE">
      <w:pPr>
        <w:rPr>
          <w:rFonts w:ascii="Arial" w:hAnsi="Arial" w:cs="Arial"/>
          <w:sz w:val="22"/>
          <w:szCs w:val="22"/>
          <w:lang w:val="fr-FR"/>
        </w:rPr>
        <w:sectPr w:rsidR="00142BDE" w:rsidRPr="009C7B54" w:rsidSect="00001554">
          <w:pgSz w:w="16840" w:h="11900" w:orient="landscape"/>
          <w:pgMar w:top="1418" w:right="1418" w:bottom="1134" w:left="1134" w:header="709" w:footer="709" w:gutter="0"/>
          <w:cols w:space="708"/>
          <w:docGrid w:linePitch="400"/>
        </w:sectPr>
      </w:pPr>
    </w:p>
    <w:p w14:paraId="7B41EA67" w14:textId="77777777" w:rsidR="001D38D4" w:rsidRPr="00F32A49" w:rsidRDefault="001D38D4" w:rsidP="001D38D4">
      <w:pPr>
        <w:spacing w:after="160" w:line="360" w:lineRule="auto"/>
        <w:rPr>
          <w:rFonts w:ascii="Arial" w:eastAsia="DengXian" w:hAnsi="Arial" w:cs="Arial"/>
          <w:b/>
          <w:sz w:val="22"/>
          <w:szCs w:val="22"/>
          <w:lang w:val="fr-FR" w:eastAsia="zh-CN"/>
        </w:rPr>
      </w:pPr>
      <w:r w:rsidRPr="00F32A49">
        <w:rPr>
          <w:rFonts w:ascii="Arial" w:eastAsia="DengXian" w:hAnsi="Arial" w:cs="Arial"/>
          <w:b/>
          <w:sz w:val="22"/>
          <w:szCs w:val="22"/>
          <w:lang w:val="fr-FR" w:eastAsia="zh-CN"/>
        </w:rPr>
        <w:t xml:space="preserve">Tài liệu phát tay 1 – Mối quan hệ giữa thức ăn và sức khoẻ ở Đông Nam Á là gì? </w:t>
      </w:r>
    </w:p>
    <w:p w14:paraId="46FA2F33" w14:textId="77777777" w:rsidR="001D38D4" w:rsidRPr="00F32A49" w:rsidRDefault="001D38D4" w:rsidP="001D38D4">
      <w:pPr>
        <w:spacing w:after="160" w:line="360" w:lineRule="auto"/>
        <w:rPr>
          <w:rFonts w:ascii="Arial" w:eastAsia="DengXian" w:hAnsi="Arial" w:cs="Arial"/>
          <w:b/>
          <w:sz w:val="22"/>
          <w:szCs w:val="22"/>
          <w:lang w:val="fr-FR" w:eastAsia="zh-CN"/>
        </w:rPr>
      </w:pPr>
      <w:r w:rsidRPr="00F32A49">
        <w:rPr>
          <w:rFonts w:ascii="Arial" w:eastAsia="DengXian" w:hAnsi="Arial" w:cs="Arial"/>
          <w:b/>
          <w:sz w:val="22"/>
          <w:szCs w:val="22"/>
          <w:lang w:val="fr-FR" w:eastAsia="zh-CN"/>
        </w:rPr>
        <w:t xml:space="preserve">Giới thiệu: </w:t>
      </w:r>
    </w:p>
    <w:p w14:paraId="06F18335" w14:textId="77777777" w:rsidR="001D38D4" w:rsidRPr="00F32A49" w:rsidRDefault="001D38D4" w:rsidP="001D38D4">
      <w:pPr>
        <w:autoSpaceDE w:val="0"/>
        <w:autoSpaceDN w:val="0"/>
        <w:adjustRightInd w:val="0"/>
        <w:spacing w:line="360" w:lineRule="auto"/>
        <w:jc w:val="both"/>
        <w:rPr>
          <w:rFonts w:ascii="Arial" w:eastAsia="DengXian" w:hAnsi="Arial" w:cs="Arial"/>
          <w:sz w:val="22"/>
          <w:szCs w:val="22"/>
          <w:lang w:val="fr-FR" w:eastAsia="zh-CN"/>
        </w:rPr>
      </w:pPr>
      <w:r w:rsidRPr="00F32A49">
        <w:rPr>
          <w:rFonts w:ascii="Arial" w:eastAsia="DengXian" w:hAnsi="Arial" w:cs="Arial"/>
          <w:sz w:val="22"/>
          <w:szCs w:val="22"/>
          <w:lang w:val="fr-FR" w:eastAsia="zh-CN"/>
        </w:rPr>
        <w:t xml:space="preserve">Nhiều hệ thống chăm sóc sức khoẻ Đông Nam Á dựa vào thức ăn và chế độ ăn có thể có mối liên hệ với hệ thống thể dịch theo quan niệm của hệ thống y tế Ayurveda của Ấn Độ và của những nhà vật lý và triết học Hy Lạp và La Mã cổ đại. </w:t>
      </w:r>
    </w:p>
    <w:p w14:paraId="7A434D42" w14:textId="77777777" w:rsidR="001D38D4" w:rsidRPr="00142BDE" w:rsidRDefault="001D38D4" w:rsidP="001D38D4">
      <w:pPr>
        <w:autoSpaceDE w:val="0"/>
        <w:autoSpaceDN w:val="0"/>
        <w:adjustRightInd w:val="0"/>
        <w:spacing w:line="360" w:lineRule="auto"/>
        <w:jc w:val="both"/>
        <w:rPr>
          <w:rFonts w:ascii="Arial" w:eastAsia="DengXian" w:hAnsi="Arial" w:cs="Arial"/>
          <w:sz w:val="22"/>
          <w:szCs w:val="22"/>
          <w:lang w:val="en-GB" w:eastAsia="zh-CN"/>
        </w:rPr>
      </w:pPr>
      <w:r>
        <w:rPr>
          <w:rFonts w:ascii="Arial" w:eastAsia="DengXian" w:hAnsi="Arial" w:cs="Arial"/>
          <w:sz w:val="22"/>
          <w:szCs w:val="22"/>
          <w:lang w:val="en-GB" w:eastAsia="zh-CN"/>
        </w:rPr>
        <w:t xml:space="preserve">Nói chung, hệ thống thể dịch coi con người là một thể thống nhất bao gồm đất, lửa, nước và gió, và tính chất nhiệt hay hàn đối với một số hiện tượng khác nhau. Bệnh tật và thức ăn được cho là hoặc là có tính nhiệt hoặc có tính hàn, và cơ thể con người có thể thay đổi nhờ chế độ ăn uống khi cần thiết. Vì thế, quan điểm chính của mọi hệ thể dịch là yêu cầu một sự cân bằng – không nhiệt cũng không hàn. Để đạt được sự cân bằng, người ta tin rằng bệnh hàn cần được chữa bằng thức ăn ấm hoặc nóng, và bệnh nhiệt cần được chữa bằng thức ăn lạnh hoặc mát. </w:t>
      </w:r>
    </w:p>
    <w:p w14:paraId="02F7E859" w14:textId="77777777" w:rsidR="001D38D4" w:rsidRDefault="001D38D4" w:rsidP="001D38D4">
      <w:pPr>
        <w:autoSpaceDE w:val="0"/>
        <w:autoSpaceDN w:val="0"/>
        <w:adjustRightInd w:val="0"/>
        <w:spacing w:line="360" w:lineRule="auto"/>
        <w:jc w:val="both"/>
        <w:rPr>
          <w:rFonts w:ascii="Arial" w:eastAsia="DengXian" w:hAnsi="Arial" w:cs="Arial"/>
          <w:sz w:val="22"/>
          <w:szCs w:val="22"/>
          <w:lang w:val="en-GB" w:eastAsia="zh-CN"/>
        </w:rPr>
      </w:pPr>
      <w:r>
        <w:rPr>
          <w:rFonts w:ascii="Arial" w:eastAsia="DengXian" w:hAnsi="Arial" w:cs="Arial"/>
          <w:sz w:val="22"/>
          <w:szCs w:val="22"/>
          <w:lang w:val="en-GB" w:eastAsia="zh-CN"/>
        </w:rPr>
        <w:t xml:space="preserve">Hệ thể dịch nhấn mạnh vào sự đối ngược giữa nóng/lạnh có lẽ là xuất phát từ Ấn Độ sang Ả-rập, Hy Lạp và châu Âu rồi đến Đông Nam Á. Trong khu vực, yếu tố gió dường như được nhấn mạnh, như trong loại bệnh liên quan tới </w:t>
      </w:r>
      <w:r>
        <w:rPr>
          <w:rFonts w:ascii="Arial" w:eastAsia="DengXian" w:hAnsi="Arial" w:cs="Arial"/>
          <w:i/>
          <w:sz w:val="22"/>
          <w:szCs w:val="22"/>
          <w:lang w:val="en-GB" w:eastAsia="zh-CN"/>
        </w:rPr>
        <w:t xml:space="preserve">lom </w:t>
      </w:r>
      <w:r>
        <w:rPr>
          <w:rFonts w:ascii="Arial" w:eastAsia="DengXian" w:hAnsi="Arial" w:cs="Arial"/>
          <w:sz w:val="22"/>
          <w:szCs w:val="22"/>
          <w:lang w:val="en-GB" w:eastAsia="zh-CN"/>
        </w:rPr>
        <w:t xml:space="preserve">ở Thái Lan và </w:t>
      </w:r>
      <w:r w:rsidRPr="00142BDE">
        <w:rPr>
          <w:rFonts w:ascii="Arial" w:eastAsia="DengXian" w:hAnsi="Arial" w:cs="Arial"/>
          <w:i/>
          <w:iCs/>
          <w:sz w:val="22"/>
          <w:szCs w:val="22"/>
          <w:lang w:val="en-GB" w:eastAsia="zh-CN"/>
        </w:rPr>
        <w:t xml:space="preserve">angin </w:t>
      </w:r>
      <w:r>
        <w:rPr>
          <w:rFonts w:ascii="Arial" w:eastAsia="DengXian" w:hAnsi="Arial" w:cs="Arial"/>
          <w:sz w:val="22"/>
          <w:szCs w:val="22"/>
          <w:lang w:val="en-GB" w:eastAsia="zh-CN"/>
        </w:rPr>
        <w:t xml:space="preserve">ở </w:t>
      </w:r>
      <w:r w:rsidRPr="00142BDE">
        <w:rPr>
          <w:rFonts w:ascii="Arial" w:eastAsia="DengXian" w:hAnsi="Arial" w:cs="Arial"/>
          <w:sz w:val="22"/>
          <w:szCs w:val="22"/>
          <w:lang w:val="en-GB" w:eastAsia="zh-CN"/>
        </w:rPr>
        <w:t xml:space="preserve">Malaysia. </w:t>
      </w:r>
      <w:r>
        <w:rPr>
          <w:rFonts w:ascii="Arial" w:eastAsia="DengXian" w:hAnsi="Arial" w:cs="Arial"/>
          <w:sz w:val="22"/>
          <w:szCs w:val="22"/>
          <w:lang w:val="en-GB" w:eastAsia="zh-CN"/>
        </w:rPr>
        <w:t>Máu, một dịch thể nhiệt, và niêm dịch, một dịch thể hàn cần được giữ cân bằng; tình trạng ốm đau hoặc sinh nở làm ảnh hưởng sự cân bằng của dịch nên cần chú ý chế độ ăn uống đặc biệt</w:t>
      </w:r>
      <w:r w:rsidRPr="00142BDE">
        <w:rPr>
          <w:rFonts w:ascii="Arial" w:eastAsia="DengXian" w:hAnsi="Arial" w:cs="Arial"/>
          <w:sz w:val="22"/>
          <w:szCs w:val="22"/>
          <w:lang w:val="en-GB" w:eastAsia="zh-CN"/>
        </w:rPr>
        <w:t xml:space="preserve">. </w:t>
      </w:r>
    </w:p>
    <w:p w14:paraId="7B994C1C" w14:textId="77777777" w:rsidR="001D38D4" w:rsidRPr="00142BDE" w:rsidRDefault="001D38D4" w:rsidP="001D38D4">
      <w:pPr>
        <w:autoSpaceDE w:val="0"/>
        <w:autoSpaceDN w:val="0"/>
        <w:adjustRightInd w:val="0"/>
        <w:spacing w:line="360" w:lineRule="auto"/>
        <w:jc w:val="both"/>
        <w:rPr>
          <w:rFonts w:ascii="Arial" w:eastAsia="DengXian" w:hAnsi="Arial" w:cs="Arial"/>
          <w:sz w:val="22"/>
          <w:szCs w:val="22"/>
          <w:lang w:val="en-GB" w:eastAsia="zh-CN"/>
        </w:rPr>
      </w:pPr>
    </w:p>
    <w:p w14:paraId="4309CDB4" w14:textId="77777777" w:rsidR="001D38D4" w:rsidRPr="00142BDE" w:rsidRDefault="001D38D4" w:rsidP="001D38D4">
      <w:pPr>
        <w:spacing w:after="160" w:line="360" w:lineRule="auto"/>
        <w:rPr>
          <w:rFonts w:ascii="Arial" w:eastAsia="DengXian" w:hAnsi="Arial" w:cs="Arial"/>
          <w:b/>
          <w:i/>
          <w:sz w:val="22"/>
          <w:szCs w:val="22"/>
          <w:lang w:val="en-GB" w:eastAsia="zh-CN"/>
        </w:rPr>
      </w:pPr>
      <w:r w:rsidRPr="00142BDE">
        <w:rPr>
          <w:rFonts w:ascii="Arial" w:eastAsia="DengXian" w:hAnsi="Arial" w:cs="Arial"/>
          <w:b/>
          <w:sz w:val="22"/>
          <w:szCs w:val="22"/>
          <w:lang w:val="en-GB" w:eastAsia="zh-CN"/>
        </w:rPr>
        <w:t xml:space="preserve">I. </w:t>
      </w:r>
      <w:r>
        <w:rPr>
          <w:rFonts w:ascii="Arial" w:eastAsia="DengXian" w:hAnsi="Arial" w:cs="Arial"/>
          <w:b/>
          <w:i/>
          <w:sz w:val="22"/>
          <w:szCs w:val="22"/>
          <w:lang w:val="en-GB" w:eastAsia="zh-CN"/>
        </w:rPr>
        <w:t>Thể nhiệt, thể hàn hay thể ôn</w:t>
      </w:r>
      <w:r w:rsidRPr="00142BDE">
        <w:rPr>
          <w:rFonts w:ascii="Arial" w:eastAsia="DengXian" w:hAnsi="Arial" w:cs="Arial"/>
          <w:b/>
          <w:i/>
          <w:sz w:val="22"/>
          <w:szCs w:val="22"/>
          <w:lang w:val="en-GB" w:eastAsia="zh-CN"/>
        </w:rPr>
        <w:t xml:space="preserve">? </w:t>
      </w:r>
    </w:p>
    <w:p w14:paraId="6A2542C9" w14:textId="77777777" w:rsidR="001D38D4" w:rsidRPr="00142BDE" w:rsidRDefault="001D38D4" w:rsidP="001D38D4">
      <w:pPr>
        <w:spacing w:after="160" w:line="360" w:lineRule="auto"/>
        <w:jc w:val="both"/>
        <w:rPr>
          <w:rFonts w:ascii="Arial" w:eastAsia="DengXian" w:hAnsi="Arial" w:cs="Arial"/>
          <w:sz w:val="22"/>
          <w:szCs w:val="22"/>
          <w:lang w:val="en-GB" w:eastAsia="zh-CN"/>
        </w:rPr>
      </w:pPr>
      <w:r>
        <w:rPr>
          <w:rFonts w:ascii="Arial" w:eastAsia="DengXian" w:hAnsi="Arial" w:cs="Arial"/>
          <w:sz w:val="22"/>
          <w:szCs w:val="22"/>
          <w:lang w:val="en-GB" w:eastAsia="zh-CN"/>
        </w:rPr>
        <w:t xml:space="preserve">Đông Nam Á du nhập hệ thống </w:t>
      </w:r>
      <w:r w:rsidRPr="00142BDE">
        <w:rPr>
          <w:rFonts w:ascii="Arial" w:eastAsia="DengXian" w:hAnsi="Arial" w:cs="Arial"/>
          <w:sz w:val="22"/>
          <w:szCs w:val="22"/>
          <w:lang w:val="en-GB" w:eastAsia="zh-CN"/>
        </w:rPr>
        <w:t xml:space="preserve">Ayurveda </w:t>
      </w:r>
      <w:r>
        <w:rPr>
          <w:rFonts w:ascii="Arial" w:eastAsia="DengXian" w:hAnsi="Arial" w:cs="Arial"/>
          <w:sz w:val="22"/>
          <w:szCs w:val="22"/>
          <w:lang w:val="en-GB" w:eastAsia="zh-CN"/>
        </w:rPr>
        <w:t xml:space="preserve">từ Ấn Độ và “Âm, dương” từ Trung Quốc (âm là thể hàn và dương là thể nhiệt) một số quan điểm về tính chất hàn và nhiệt của thức ăn, và thức ăn ảnh hưởng tới con người tại từng thời điểm khác nhau trong chu kỳ đời người trong một số mùa như thế nào. </w:t>
      </w:r>
    </w:p>
    <w:p w14:paraId="0D9A7D6A" w14:textId="32801567" w:rsidR="00142BDE" w:rsidRDefault="001D38D4" w:rsidP="001D38D4">
      <w:pPr>
        <w:spacing w:after="160" w:line="480" w:lineRule="auto"/>
        <w:ind w:firstLine="720"/>
        <w:rPr>
          <w:rFonts w:ascii="Arial" w:eastAsia="DengXian" w:hAnsi="Arial" w:cs="Arial"/>
          <w:sz w:val="22"/>
          <w:szCs w:val="22"/>
          <w:lang w:val="en-GB" w:eastAsia="zh-CN"/>
        </w:rPr>
      </w:pPr>
      <w:r>
        <w:rPr>
          <w:rFonts w:ascii="Arial" w:eastAsia="DengXian" w:hAnsi="Arial" w:cs="Arial"/>
          <w:sz w:val="22"/>
          <w:szCs w:val="22"/>
          <w:lang w:val="en-GB" w:eastAsia="zh-CN"/>
        </w:rPr>
        <w:t xml:space="preserve">Hãy nghiên cứu danh sách thức ăn dưới đây. Hãy nghĩ xem những người lớn tuổi trong gia đình đã nói gì về tính chất của những đồ ăn này. Em có thể sắp xếp những đồ ăn đó thành cá nhóm có tính nhiệt (làm cho cơ thể nóng lên), và có tính hàn (làm cho cơ thể lạnh đi), hay có tính ôn được không? Hãy sắp xếp trong biểu đồ </w:t>
      </w:r>
      <w:r w:rsidRPr="00142BDE">
        <w:rPr>
          <w:rFonts w:ascii="Arial" w:eastAsia="DengXian" w:hAnsi="Arial" w:cs="Arial"/>
          <w:sz w:val="22"/>
          <w:szCs w:val="22"/>
          <w:lang w:val="en-GB" w:eastAsia="zh-CN"/>
        </w:rPr>
        <w:t xml:space="preserve">Venn </w:t>
      </w:r>
      <w:r>
        <w:rPr>
          <w:rFonts w:ascii="Arial" w:eastAsia="DengXian" w:hAnsi="Arial" w:cs="Arial"/>
          <w:sz w:val="22"/>
          <w:szCs w:val="22"/>
          <w:lang w:val="en-GB" w:eastAsia="zh-CN"/>
        </w:rPr>
        <w:t>ở trang sau. Có loại thức ăn nào có nhiều hơn một tính chất không? Nếu có thể, hãy điền thêm tên những thức ăn vào các phần tương ứng của biểu đồ và chia sẻ kiến thức của em với các bạn</w:t>
      </w:r>
      <w:r w:rsidR="00142BDE" w:rsidRPr="007A1109">
        <w:rPr>
          <w:rFonts w:ascii="Arial" w:eastAsia="DengXian" w:hAnsi="Arial" w:cs="Arial"/>
          <w:sz w:val="22"/>
          <w:szCs w:val="22"/>
          <w:lang w:val="en-GB" w:eastAsia="zh-CN"/>
        </w:rPr>
        <w:t xml:space="preserve">. </w:t>
      </w:r>
    </w:p>
    <w:p w14:paraId="3111641B" w14:textId="77777777" w:rsidR="00470CF1" w:rsidRDefault="00470CF1" w:rsidP="001D38D4">
      <w:pPr>
        <w:spacing w:after="160" w:line="480" w:lineRule="auto"/>
        <w:ind w:firstLine="720"/>
        <w:rPr>
          <w:rFonts w:ascii="Arial" w:eastAsia="DengXian" w:hAnsi="Arial" w:cs="Arial"/>
          <w:sz w:val="22"/>
          <w:szCs w:val="22"/>
          <w:lang w:val="en-GB" w:eastAsia="zh-CN"/>
        </w:rPr>
      </w:pPr>
    </w:p>
    <w:p w14:paraId="033A1C34" w14:textId="77777777" w:rsidR="00470CF1" w:rsidRDefault="00470CF1" w:rsidP="001D38D4">
      <w:pPr>
        <w:spacing w:after="160" w:line="480" w:lineRule="auto"/>
        <w:ind w:firstLine="720"/>
        <w:rPr>
          <w:rFonts w:ascii="Arial" w:eastAsia="DengXian" w:hAnsi="Arial" w:cs="Arial"/>
          <w:sz w:val="22"/>
          <w:szCs w:val="22"/>
          <w:lang w:val="en-GB" w:eastAsia="zh-CN"/>
        </w:rPr>
      </w:pPr>
    </w:p>
    <w:p w14:paraId="6758B9CD" w14:textId="77777777" w:rsidR="00470CF1" w:rsidRPr="007A1109" w:rsidRDefault="00470CF1" w:rsidP="001D38D4">
      <w:pPr>
        <w:spacing w:after="160" w:line="480" w:lineRule="auto"/>
        <w:ind w:firstLine="720"/>
        <w:rPr>
          <w:rFonts w:ascii="Arial" w:eastAsia="DengXian" w:hAnsi="Arial" w:cs="Arial"/>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848"/>
        <w:gridCol w:w="1848"/>
        <w:gridCol w:w="1849"/>
        <w:gridCol w:w="1849"/>
      </w:tblGrid>
      <w:tr w:rsidR="00F84F5B" w:rsidRPr="007A1109" w14:paraId="0EE11B35" w14:textId="77777777" w:rsidTr="00914200">
        <w:tc>
          <w:tcPr>
            <w:tcW w:w="1848" w:type="dxa"/>
            <w:vAlign w:val="center"/>
          </w:tcPr>
          <w:p w14:paraId="7ACA0F3D" w14:textId="6845B533" w:rsidR="00F84F5B" w:rsidRPr="007A1109" w:rsidRDefault="00F84F5B" w:rsidP="000B3068">
            <w:pPr>
              <w:spacing w:after="160"/>
              <w:jc w:val="center"/>
              <w:rPr>
                <w:rFonts w:ascii="Arial" w:eastAsia="DengXian" w:hAnsi="Arial" w:cs="Arial"/>
                <w:sz w:val="22"/>
                <w:szCs w:val="22"/>
                <w:lang w:val="en-GB" w:eastAsia="zh-CN"/>
              </w:rPr>
            </w:pPr>
            <w:r>
              <w:rPr>
                <w:rFonts w:ascii="Arial" w:eastAsia="DengXian" w:hAnsi="Arial" w:cs="Arial"/>
                <w:sz w:val="22"/>
                <w:szCs w:val="22"/>
                <w:lang w:val="en-GB" w:eastAsia="zh-CN"/>
              </w:rPr>
              <w:t>Ớt</w:t>
            </w:r>
          </w:p>
        </w:tc>
        <w:tc>
          <w:tcPr>
            <w:tcW w:w="1848" w:type="dxa"/>
            <w:vAlign w:val="center"/>
          </w:tcPr>
          <w:p w14:paraId="34B79F28" w14:textId="5D85A058" w:rsidR="00F84F5B" w:rsidRPr="007A1109" w:rsidRDefault="00F84F5B" w:rsidP="000B3068">
            <w:pPr>
              <w:spacing w:after="160"/>
              <w:jc w:val="center"/>
              <w:rPr>
                <w:rFonts w:ascii="Arial" w:eastAsia="DengXian" w:hAnsi="Arial" w:cs="Arial"/>
                <w:sz w:val="22"/>
                <w:szCs w:val="22"/>
                <w:lang w:val="en-GB" w:eastAsia="zh-CN"/>
              </w:rPr>
            </w:pPr>
            <w:r>
              <w:rPr>
                <w:rFonts w:ascii="Arial" w:eastAsia="DengXian" w:hAnsi="Arial" w:cs="Arial"/>
                <w:sz w:val="22"/>
                <w:szCs w:val="22"/>
                <w:lang w:val="en-GB" w:eastAsia="zh-CN"/>
              </w:rPr>
              <w:t>Đu đủ</w:t>
            </w:r>
          </w:p>
        </w:tc>
        <w:tc>
          <w:tcPr>
            <w:tcW w:w="1848" w:type="dxa"/>
            <w:vAlign w:val="center"/>
          </w:tcPr>
          <w:p w14:paraId="03618F16" w14:textId="47A848DC" w:rsidR="00F84F5B" w:rsidRPr="007A1109" w:rsidRDefault="00F84F5B" w:rsidP="000B3068">
            <w:pPr>
              <w:spacing w:after="160"/>
              <w:jc w:val="center"/>
              <w:rPr>
                <w:rFonts w:ascii="Arial" w:eastAsia="DengXian" w:hAnsi="Arial" w:cs="Arial"/>
                <w:sz w:val="22"/>
                <w:szCs w:val="22"/>
                <w:lang w:val="en-GB" w:eastAsia="zh-CN"/>
              </w:rPr>
            </w:pPr>
            <w:r>
              <w:rPr>
                <w:rFonts w:ascii="Arial" w:eastAsia="DengXian" w:hAnsi="Arial" w:cs="Arial"/>
                <w:sz w:val="22"/>
                <w:szCs w:val="22"/>
                <w:lang w:val="en-GB" w:eastAsia="zh-CN"/>
              </w:rPr>
              <w:t>Cơm</w:t>
            </w:r>
          </w:p>
        </w:tc>
        <w:tc>
          <w:tcPr>
            <w:tcW w:w="1849" w:type="dxa"/>
            <w:vAlign w:val="center"/>
          </w:tcPr>
          <w:p w14:paraId="50BAF264" w14:textId="013FD274" w:rsidR="00F84F5B" w:rsidRPr="007A1109" w:rsidRDefault="00F84F5B" w:rsidP="000B3068">
            <w:pPr>
              <w:spacing w:after="160"/>
              <w:jc w:val="center"/>
              <w:rPr>
                <w:rFonts w:ascii="Arial" w:eastAsia="DengXian" w:hAnsi="Arial" w:cs="Arial"/>
                <w:sz w:val="22"/>
                <w:szCs w:val="22"/>
                <w:lang w:val="en-GB" w:eastAsia="zh-CN"/>
              </w:rPr>
            </w:pPr>
            <w:r>
              <w:rPr>
                <w:rFonts w:ascii="Arial" w:eastAsia="DengXian" w:hAnsi="Arial" w:cs="Arial"/>
                <w:sz w:val="22"/>
                <w:szCs w:val="22"/>
                <w:lang w:val="en-GB" w:eastAsia="zh-CN"/>
              </w:rPr>
              <w:t>Mỡ</w:t>
            </w:r>
          </w:p>
        </w:tc>
        <w:tc>
          <w:tcPr>
            <w:tcW w:w="1849" w:type="dxa"/>
            <w:vAlign w:val="center"/>
          </w:tcPr>
          <w:p w14:paraId="2EF1D765" w14:textId="342218E4" w:rsidR="00F84F5B" w:rsidRPr="007A1109" w:rsidRDefault="00F84F5B" w:rsidP="000B3068">
            <w:pPr>
              <w:spacing w:after="160"/>
              <w:jc w:val="center"/>
              <w:rPr>
                <w:rFonts w:ascii="Arial" w:eastAsia="DengXian" w:hAnsi="Arial" w:cs="Arial"/>
                <w:sz w:val="22"/>
                <w:szCs w:val="22"/>
                <w:lang w:val="en-GB" w:eastAsia="zh-CN"/>
              </w:rPr>
            </w:pPr>
            <w:r>
              <w:rPr>
                <w:rFonts w:ascii="Arial" w:eastAsia="DengXian" w:hAnsi="Arial" w:cs="Arial"/>
                <w:sz w:val="22"/>
                <w:szCs w:val="22"/>
                <w:lang w:val="en-GB" w:eastAsia="zh-CN"/>
              </w:rPr>
              <w:t>Cá tươi</w:t>
            </w:r>
          </w:p>
        </w:tc>
      </w:tr>
      <w:tr w:rsidR="00F84F5B" w:rsidRPr="007A1109" w14:paraId="32263C80" w14:textId="77777777" w:rsidTr="00914200">
        <w:tc>
          <w:tcPr>
            <w:tcW w:w="1848" w:type="dxa"/>
            <w:vAlign w:val="center"/>
          </w:tcPr>
          <w:p w14:paraId="6CDD67BD" w14:textId="765D043A" w:rsidR="00F84F5B" w:rsidRPr="007A1109" w:rsidRDefault="00F84F5B" w:rsidP="00A71C15">
            <w:pPr>
              <w:spacing w:after="160"/>
              <w:jc w:val="center"/>
              <w:rPr>
                <w:rFonts w:ascii="Arial" w:eastAsia="DengXian" w:hAnsi="Arial" w:cs="Arial"/>
                <w:sz w:val="22"/>
                <w:szCs w:val="22"/>
                <w:lang w:val="en-GB" w:eastAsia="zh-CN"/>
              </w:rPr>
            </w:pPr>
            <w:r>
              <w:rPr>
                <w:rFonts w:ascii="Arial" w:eastAsia="DengXian" w:hAnsi="Arial" w:cs="Arial"/>
                <w:sz w:val="22"/>
                <w:szCs w:val="22"/>
                <w:lang w:val="en-GB" w:eastAsia="zh-CN"/>
              </w:rPr>
              <w:t>Cá muối</w:t>
            </w:r>
          </w:p>
        </w:tc>
        <w:tc>
          <w:tcPr>
            <w:tcW w:w="1848" w:type="dxa"/>
            <w:vAlign w:val="center"/>
          </w:tcPr>
          <w:p w14:paraId="04E1B34D" w14:textId="41F427CC" w:rsidR="00F84F5B" w:rsidRPr="007A1109" w:rsidRDefault="00F84F5B" w:rsidP="00A71C15">
            <w:pPr>
              <w:spacing w:after="160"/>
              <w:jc w:val="center"/>
              <w:rPr>
                <w:rFonts w:ascii="Arial" w:eastAsia="DengXian" w:hAnsi="Arial" w:cs="Arial"/>
                <w:sz w:val="22"/>
                <w:szCs w:val="22"/>
                <w:lang w:val="en-GB" w:eastAsia="zh-CN"/>
              </w:rPr>
            </w:pPr>
            <w:r>
              <w:rPr>
                <w:rFonts w:ascii="Arial" w:eastAsia="DengXian" w:hAnsi="Arial" w:cs="Arial"/>
                <w:sz w:val="22"/>
                <w:szCs w:val="22"/>
                <w:lang w:val="en-GB" w:eastAsia="zh-CN"/>
              </w:rPr>
              <w:t>Lạc (và những loại hạt khác</w:t>
            </w:r>
            <w:r w:rsidRPr="00142BDE">
              <w:rPr>
                <w:rFonts w:ascii="Arial" w:eastAsia="DengXian" w:hAnsi="Arial" w:cs="Arial"/>
                <w:sz w:val="22"/>
                <w:szCs w:val="22"/>
                <w:lang w:val="en-GB" w:eastAsia="zh-CN"/>
              </w:rPr>
              <w:t>)</w:t>
            </w:r>
          </w:p>
        </w:tc>
        <w:tc>
          <w:tcPr>
            <w:tcW w:w="1848" w:type="dxa"/>
            <w:vAlign w:val="center"/>
          </w:tcPr>
          <w:p w14:paraId="61A84B57" w14:textId="0F340FFF" w:rsidR="00F84F5B" w:rsidRPr="007A1109" w:rsidRDefault="00F84F5B" w:rsidP="00A71C15">
            <w:pPr>
              <w:spacing w:after="160"/>
              <w:jc w:val="center"/>
              <w:rPr>
                <w:rFonts w:ascii="Arial" w:eastAsia="DengXian" w:hAnsi="Arial" w:cs="Arial"/>
                <w:sz w:val="22"/>
                <w:szCs w:val="22"/>
                <w:lang w:val="en-GB" w:eastAsia="zh-CN"/>
              </w:rPr>
            </w:pPr>
            <w:r>
              <w:rPr>
                <w:rFonts w:ascii="Arial" w:eastAsia="DengXian" w:hAnsi="Arial" w:cs="Arial"/>
                <w:sz w:val="22"/>
                <w:szCs w:val="22"/>
                <w:lang w:val="en-GB" w:eastAsia="zh-CN"/>
              </w:rPr>
              <w:t>Đậu bắp</w:t>
            </w:r>
            <w:r w:rsidRPr="00142BDE">
              <w:rPr>
                <w:rFonts w:ascii="Arial" w:eastAsia="DengXian" w:hAnsi="Arial" w:cs="Arial"/>
                <w:sz w:val="22"/>
                <w:szCs w:val="22"/>
                <w:lang w:val="en-GB" w:eastAsia="zh-CN"/>
              </w:rPr>
              <w:t xml:space="preserve"> </w:t>
            </w:r>
          </w:p>
        </w:tc>
        <w:tc>
          <w:tcPr>
            <w:tcW w:w="1849" w:type="dxa"/>
            <w:vAlign w:val="center"/>
          </w:tcPr>
          <w:p w14:paraId="105F358E" w14:textId="199E25F6" w:rsidR="00F84F5B" w:rsidRPr="007A1109" w:rsidRDefault="00F84F5B" w:rsidP="00A71C15">
            <w:pPr>
              <w:spacing w:after="160"/>
              <w:jc w:val="center"/>
              <w:rPr>
                <w:rFonts w:ascii="Arial" w:eastAsia="DengXian" w:hAnsi="Arial" w:cs="Arial"/>
                <w:sz w:val="22"/>
                <w:szCs w:val="22"/>
                <w:lang w:val="en-GB" w:eastAsia="zh-CN"/>
              </w:rPr>
            </w:pPr>
            <w:r>
              <w:rPr>
                <w:rFonts w:ascii="Arial" w:eastAsia="DengXian" w:hAnsi="Arial" w:cs="Arial"/>
                <w:sz w:val="22"/>
                <w:szCs w:val="22"/>
                <w:lang w:val="en-GB" w:eastAsia="zh-CN"/>
              </w:rPr>
              <w:t>Dưa chuột</w:t>
            </w:r>
          </w:p>
        </w:tc>
        <w:tc>
          <w:tcPr>
            <w:tcW w:w="1849" w:type="dxa"/>
            <w:vAlign w:val="center"/>
          </w:tcPr>
          <w:p w14:paraId="2F96401C" w14:textId="544947C4" w:rsidR="00F84F5B" w:rsidRPr="007A1109" w:rsidRDefault="00F84F5B" w:rsidP="00A71C15">
            <w:pPr>
              <w:spacing w:after="160"/>
              <w:jc w:val="center"/>
              <w:rPr>
                <w:rFonts w:ascii="Arial" w:eastAsia="DengXian" w:hAnsi="Arial" w:cs="Arial"/>
                <w:sz w:val="22"/>
                <w:szCs w:val="22"/>
                <w:lang w:val="en-GB" w:eastAsia="zh-CN"/>
              </w:rPr>
            </w:pPr>
            <w:r>
              <w:rPr>
                <w:rFonts w:ascii="Arial" w:eastAsia="DengXian" w:hAnsi="Arial" w:cs="Arial"/>
                <w:sz w:val="22"/>
                <w:szCs w:val="22"/>
                <w:lang w:val="en-GB" w:eastAsia="zh-CN"/>
              </w:rPr>
              <w:t>Dừa</w:t>
            </w:r>
          </w:p>
        </w:tc>
      </w:tr>
      <w:tr w:rsidR="00F84F5B" w:rsidRPr="007A1109" w14:paraId="11B324F9" w14:textId="77777777" w:rsidTr="00914200">
        <w:tc>
          <w:tcPr>
            <w:tcW w:w="1848" w:type="dxa"/>
            <w:vAlign w:val="center"/>
          </w:tcPr>
          <w:p w14:paraId="7FEBDB87" w14:textId="7D7B8F6A" w:rsidR="00F84F5B" w:rsidRPr="007A1109" w:rsidRDefault="00F84F5B" w:rsidP="00A71C15">
            <w:pPr>
              <w:spacing w:after="160"/>
              <w:jc w:val="center"/>
              <w:rPr>
                <w:rFonts w:ascii="Arial" w:eastAsia="DengXian" w:hAnsi="Arial" w:cs="Arial"/>
                <w:sz w:val="22"/>
                <w:szCs w:val="22"/>
                <w:lang w:val="en-GB" w:eastAsia="zh-CN"/>
              </w:rPr>
            </w:pPr>
            <w:r>
              <w:rPr>
                <w:rFonts w:ascii="Arial" w:eastAsia="DengXian" w:hAnsi="Arial" w:cs="Arial"/>
                <w:sz w:val="22"/>
                <w:szCs w:val="22"/>
                <w:lang w:val="en-GB" w:eastAsia="zh-CN"/>
              </w:rPr>
              <w:t>Dứa</w:t>
            </w:r>
          </w:p>
        </w:tc>
        <w:tc>
          <w:tcPr>
            <w:tcW w:w="1848" w:type="dxa"/>
            <w:vAlign w:val="center"/>
          </w:tcPr>
          <w:p w14:paraId="1651D2DD" w14:textId="2E60D1F0" w:rsidR="00F84F5B" w:rsidRPr="007A1109" w:rsidRDefault="00F84F5B" w:rsidP="00A71C15">
            <w:pPr>
              <w:spacing w:after="160"/>
              <w:jc w:val="center"/>
              <w:rPr>
                <w:rFonts w:ascii="Arial" w:eastAsia="DengXian" w:hAnsi="Arial" w:cs="Arial"/>
                <w:sz w:val="22"/>
                <w:szCs w:val="22"/>
                <w:lang w:val="en-GB" w:eastAsia="zh-CN"/>
              </w:rPr>
            </w:pPr>
            <w:r>
              <w:rPr>
                <w:rFonts w:ascii="Arial" w:eastAsia="DengXian" w:hAnsi="Arial" w:cs="Arial"/>
                <w:sz w:val="22"/>
                <w:szCs w:val="22"/>
                <w:lang w:val="en-GB" w:eastAsia="zh-CN"/>
              </w:rPr>
              <w:t>Chuối</w:t>
            </w:r>
          </w:p>
        </w:tc>
        <w:tc>
          <w:tcPr>
            <w:tcW w:w="1848" w:type="dxa"/>
            <w:vAlign w:val="center"/>
          </w:tcPr>
          <w:p w14:paraId="5C1335D6" w14:textId="0A1332E8" w:rsidR="00F84F5B" w:rsidRPr="007A1109" w:rsidRDefault="00F84F5B" w:rsidP="00A71C15">
            <w:pPr>
              <w:spacing w:after="160"/>
              <w:jc w:val="center"/>
              <w:rPr>
                <w:rFonts w:ascii="Arial" w:eastAsia="DengXian" w:hAnsi="Arial" w:cs="Arial"/>
                <w:sz w:val="22"/>
                <w:szCs w:val="22"/>
                <w:lang w:val="en-GB" w:eastAsia="zh-CN"/>
              </w:rPr>
            </w:pPr>
            <w:r>
              <w:rPr>
                <w:rFonts w:ascii="Arial" w:eastAsia="DengXian" w:hAnsi="Arial" w:cs="Arial"/>
                <w:sz w:val="22"/>
                <w:szCs w:val="22"/>
                <w:lang w:val="en-GB" w:eastAsia="zh-CN"/>
              </w:rPr>
              <w:t>Nghệ</w:t>
            </w:r>
          </w:p>
        </w:tc>
        <w:tc>
          <w:tcPr>
            <w:tcW w:w="1849" w:type="dxa"/>
            <w:vAlign w:val="center"/>
          </w:tcPr>
          <w:p w14:paraId="68052C81" w14:textId="68B85089" w:rsidR="00F84F5B" w:rsidRPr="007A1109" w:rsidRDefault="00F84F5B" w:rsidP="00A71C15">
            <w:pPr>
              <w:spacing w:after="160"/>
              <w:jc w:val="center"/>
              <w:rPr>
                <w:rFonts w:ascii="Arial" w:eastAsia="DengXian" w:hAnsi="Arial" w:cs="Arial"/>
                <w:sz w:val="22"/>
                <w:szCs w:val="22"/>
                <w:lang w:val="en-GB" w:eastAsia="zh-CN"/>
              </w:rPr>
            </w:pPr>
            <w:r>
              <w:rPr>
                <w:rFonts w:ascii="Arial" w:eastAsia="DengXian" w:hAnsi="Arial" w:cs="Arial"/>
                <w:sz w:val="22"/>
                <w:szCs w:val="22"/>
                <w:lang w:val="en-GB" w:eastAsia="zh-CN"/>
              </w:rPr>
              <w:t>Cà tím</w:t>
            </w:r>
          </w:p>
        </w:tc>
        <w:tc>
          <w:tcPr>
            <w:tcW w:w="1849" w:type="dxa"/>
            <w:vAlign w:val="center"/>
          </w:tcPr>
          <w:p w14:paraId="298941EF" w14:textId="6AE0AC42" w:rsidR="00F84F5B" w:rsidRPr="007A1109" w:rsidRDefault="00F84F5B" w:rsidP="00A71C15">
            <w:pPr>
              <w:spacing w:after="160"/>
              <w:jc w:val="center"/>
              <w:rPr>
                <w:rFonts w:ascii="Arial" w:eastAsia="DengXian" w:hAnsi="Arial" w:cs="Arial"/>
                <w:sz w:val="22"/>
                <w:szCs w:val="22"/>
                <w:lang w:val="en-GB" w:eastAsia="zh-CN"/>
              </w:rPr>
            </w:pPr>
            <w:r>
              <w:rPr>
                <w:rFonts w:ascii="Arial" w:eastAsia="DengXian" w:hAnsi="Arial" w:cs="Arial"/>
                <w:sz w:val="22"/>
                <w:szCs w:val="22"/>
                <w:lang w:val="en-GB" w:eastAsia="zh-CN"/>
              </w:rPr>
              <w:t>Mướp đắng</w:t>
            </w:r>
          </w:p>
        </w:tc>
      </w:tr>
      <w:tr w:rsidR="004F5614" w:rsidRPr="007A1109" w14:paraId="17A00A3A" w14:textId="77777777" w:rsidTr="00914200">
        <w:tc>
          <w:tcPr>
            <w:tcW w:w="1848" w:type="dxa"/>
            <w:vAlign w:val="center"/>
          </w:tcPr>
          <w:p w14:paraId="209E324F" w14:textId="29EB5374" w:rsidR="004F5614" w:rsidRPr="007A1109" w:rsidRDefault="004F5614" w:rsidP="00A71C15">
            <w:pPr>
              <w:spacing w:after="160"/>
              <w:jc w:val="center"/>
              <w:rPr>
                <w:rFonts w:ascii="Arial" w:eastAsia="DengXian" w:hAnsi="Arial" w:cs="Arial"/>
                <w:sz w:val="22"/>
                <w:szCs w:val="22"/>
                <w:lang w:val="en-GB" w:eastAsia="zh-CN"/>
              </w:rPr>
            </w:pPr>
            <w:r>
              <w:rPr>
                <w:rFonts w:ascii="Arial" w:eastAsia="DengXian" w:hAnsi="Arial" w:cs="Arial"/>
                <w:sz w:val="22"/>
                <w:szCs w:val="22"/>
                <w:lang w:val="en-GB" w:eastAsia="zh-CN"/>
              </w:rPr>
              <w:t>Hồ tiêu</w:t>
            </w:r>
          </w:p>
        </w:tc>
        <w:tc>
          <w:tcPr>
            <w:tcW w:w="1848" w:type="dxa"/>
            <w:vAlign w:val="center"/>
          </w:tcPr>
          <w:p w14:paraId="6FFCCFF9" w14:textId="03C496D4" w:rsidR="004F5614" w:rsidRPr="007A1109" w:rsidRDefault="004F5614" w:rsidP="00A71C15">
            <w:pPr>
              <w:spacing w:after="160"/>
              <w:jc w:val="center"/>
              <w:rPr>
                <w:rFonts w:ascii="Arial" w:eastAsia="DengXian" w:hAnsi="Arial" w:cs="Arial"/>
                <w:sz w:val="22"/>
                <w:szCs w:val="22"/>
                <w:lang w:val="en-GB" w:eastAsia="zh-CN"/>
              </w:rPr>
            </w:pPr>
            <w:r>
              <w:rPr>
                <w:rFonts w:ascii="Arial" w:eastAsia="DengXian" w:hAnsi="Arial" w:cs="Arial"/>
                <w:sz w:val="22"/>
                <w:szCs w:val="22"/>
                <w:lang w:val="en-GB" w:eastAsia="zh-CN"/>
              </w:rPr>
              <w:t>Thịt đỏ</w:t>
            </w:r>
          </w:p>
        </w:tc>
        <w:tc>
          <w:tcPr>
            <w:tcW w:w="1848" w:type="dxa"/>
            <w:vAlign w:val="center"/>
          </w:tcPr>
          <w:p w14:paraId="50C3640A" w14:textId="13D36C9B" w:rsidR="004F5614" w:rsidRPr="007A1109" w:rsidRDefault="004F5614" w:rsidP="00A71C15">
            <w:pPr>
              <w:spacing w:after="160"/>
              <w:jc w:val="center"/>
              <w:rPr>
                <w:rFonts w:ascii="Arial" w:eastAsia="DengXian" w:hAnsi="Arial" w:cs="Arial"/>
                <w:sz w:val="22"/>
                <w:szCs w:val="22"/>
                <w:lang w:val="en-GB" w:eastAsia="zh-CN"/>
              </w:rPr>
            </w:pPr>
            <w:r>
              <w:rPr>
                <w:rFonts w:ascii="Arial" w:eastAsia="DengXian" w:hAnsi="Arial" w:cs="Arial"/>
                <w:sz w:val="22"/>
                <w:szCs w:val="22"/>
                <w:lang w:val="en-GB" w:eastAsia="zh-CN"/>
              </w:rPr>
              <w:t>Bắp cải</w:t>
            </w:r>
          </w:p>
        </w:tc>
        <w:tc>
          <w:tcPr>
            <w:tcW w:w="1849" w:type="dxa"/>
            <w:vAlign w:val="center"/>
          </w:tcPr>
          <w:p w14:paraId="72E1B2B7" w14:textId="0B46B17C" w:rsidR="004F5614" w:rsidRPr="007A1109" w:rsidRDefault="004F5614" w:rsidP="00A71C15">
            <w:pPr>
              <w:spacing w:after="160"/>
              <w:jc w:val="center"/>
              <w:rPr>
                <w:rFonts w:ascii="Arial" w:eastAsia="DengXian" w:hAnsi="Arial" w:cs="Arial"/>
                <w:sz w:val="22"/>
                <w:szCs w:val="22"/>
                <w:lang w:val="en-GB" w:eastAsia="zh-CN"/>
              </w:rPr>
            </w:pPr>
            <w:r>
              <w:rPr>
                <w:rFonts w:ascii="Arial" w:eastAsia="DengXian" w:hAnsi="Arial" w:cs="Arial"/>
                <w:sz w:val="22"/>
                <w:szCs w:val="22"/>
                <w:lang w:val="en-GB" w:eastAsia="zh-CN"/>
              </w:rPr>
              <w:t>Dưa hấu</w:t>
            </w:r>
          </w:p>
        </w:tc>
        <w:tc>
          <w:tcPr>
            <w:tcW w:w="1849" w:type="dxa"/>
            <w:vAlign w:val="center"/>
          </w:tcPr>
          <w:p w14:paraId="57920393" w14:textId="33D7CD4D" w:rsidR="004F5614" w:rsidRPr="007A1109" w:rsidRDefault="004F5614" w:rsidP="00A71C15">
            <w:pPr>
              <w:spacing w:after="160"/>
              <w:jc w:val="center"/>
              <w:rPr>
                <w:rFonts w:ascii="Arial" w:eastAsia="DengXian" w:hAnsi="Arial" w:cs="Arial"/>
                <w:sz w:val="22"/>
                <w:szCs w:val="22"/>
                <w:lang w:val="en-GB" w:eastAsia="zh-CN"/>
              </w:rPr>
            </w:pPr>
            <w:r>
              <w:rPr>
                <w:rFonts w:ascii="Arial" w:eastAsia="DengXian" w:hAnsi="Arial" w:cs="Arial"/>
                <w:sz w:val="22"/>
                <w:szCs w:val="22"/>
                <w:lang w:val="en-GB" w:eastAsia="zh-CN"/>
              </w:rPr>
              <w:t>Ổi</w:t>
            </w:r>
          </w:p>
        </w:tc>
      </w:tr>
      <w:tr w:rsidR="004F5614" w:rsidRPr="007A1109" w14:paraId="3B1B1BA6" w14:textId="77777777" w:rsidTr="00914200">
        <w:tc>
          <w:tcPr>
            <w:tcW w:w="1848" w:type="dxa"/>
            <w:vAlign w:val="center"/>
          </w:tcPr>
          <w:p w14:paraId="71B51528" w14:textId="0B1B6DE5" w:rsidR="004F5614" w:rsidRPr="007A1109" w:rsidRDefault="004F5614" w:rsidP="00A71C15">
            <w:pPr>
              <w:spacing w:after="160"/>
              <w:jc w:val="center"/>
              <w:rPr>
                <w:rFonts w:ascii="Arial" w:eastAsia="DengXian" w:hAnsi="Arial" w:cs="Arial"/>
                <w:sz w:val="22"/>
                <w:szCs w:val="22"/>
                <w:lang w:val="en-GB" w:eastAsia="zh-CN"/>
              </w:rPr>
            </w:pPr>
            <w:r>
              <w:rPr>
                <w:rFonts w:ascii="Arial" w:eastAsia="DengXian" w:hAnsi="Arial" w:cs="Arial"/>
                <w:sz w:val="22"/>
                <w:szCs w:val="22"/>
                <w:lang w:val="en-GB" w:eastAsia="zh-CN"/>
              </w:rPr>
              <w:t>Gừng</w:t>
            </w:r>
          </w:p>
        </w:tc>
        <w:tc>
          <w:tcPr>
            <w:tcW w:w="1848" w:type="dxa"/>
            <w:vAlign w:val="center"/>
          </w:tcPr>
          <w:p w14:paraId="4AF98150" w14:textId="4005841B" w:rsidR="004F5614" w:rsidRPr="007A1109" w:rsidRDefault="004F5614" w:rsidP="00A71C15">
            <w:pPr>
              <w:spacing w:after="160"/>
              <w:jc w:val="center"/>
              <w:rPr>
                <w:rFonts w:ascii="Arial" w:eastAsia="DengXian" w:hAnsi="Arial" w:cs="Arial"/>
                <w:sz w:val="22"/>
                <w:szCs w:val="22"/>
                <w:lang w:val="en-GB" w:eastAsia="zh-CN"/>
              </w:rPr>
            </w:pPr>
            <w:r>
              <w:rPr>
                <w:rFonts w:ascii="Arial" w:eastAsia="DengXian" w:hAnsi="Arial" w:cs="Arial"/>
                <w:sz w:val="22"/>
                <w:szCs w:val="22"/>
                <w:lang w:val="en-GB" w:eastAsia="zh-CN"/>
              </w:rPr>
              <w:t>Tỏi</w:t>
            </w:r>
          </w:p>
        </w:tc>
        <w:tc>
          <w:tcPr>
            <w:tcW w:w="1848" w:type="dxa"/>
            <w:vAlign w:val="center"/>
          </w:tcPr>
          <w:p w14:paraId="60E2B58C" w14:textId="43775957" w:rsidR="004F5614" w:rsidRPr="007A1109" w:rsidRDefault="004F5614" w:rsidP="00A71C15">
            <w:pPr>
              <w:spacing w:after="160"/>
              <w:jc w:val="center"/>
              <w:rPr>
                <w:rFonts w:ascii="Arial" w:eastAsia="DengXian" w:hAnsi="Arial" w:cs="Arial"/>
                <w:sz w:val="22"/>
                <w:szCs w:val="22"/>
                <w:lang w:val="en-GB" w:eastAsia="zh-CN"/>
              </w:rPr>
            </w:pPr>
            <w:r>
              <w:rPr>
                <w:rFonts w:ascii="Arial" w:eastAsia="DengXian" w:hAnsi="Arial" w:cs="Arial"/>
                <w:sz w:val="22"/>
                <w:szCs w:val="22"/>
                <w:lang w:val="en-GB" w:eastAsia="zh-CN"/>
              </w:rPr>
              <w:t>Rau bi na</w:t>
            </w:r>
          </w:p>
        </w:tc>
        <w:tc>
          <w:tcPr>
            <w:tcW w:w="1849" w:type="dxa"/>
            <w:vAlign w:val="center"/>
          </w:tcPr>
          <w:p w14:paraId="745BB3BE" w14:textId="4905AF0D" w:rsidR="004F5614" w:rsidRPr="007A1109" w:rsidRDefault="004F5614" w:rsidP="00A71C15">
            <w:pPr>
              <w:spacing w:after="160"/>
              <w:jc w:val="center"/>
              <w:rPr>
                <w:rFonts w:ascii="Arial" w:eastAsia="DengXian" w:hAnsi="Arial" w:cs="Arial"/>
                <w:sz w:val="22"/>
                <w:szCs w:val="22"/>
                <w:lang w:val="en-GB" w:eastAsia="zh-CN"/>
              </w:rPr>
            </w:pPr>
            <w:r>
              <w:rPr>
                <w:rFonts w:ascii="Arial" w:eastAsia="DengXian" w:hAnsi="Arial" w:cs="Arial"/>
                <w:sz w:val="22"/>
                <w:szCs w:val="22"/>
                <w:lang w:val="en-GB" w:eastAsia="zh-CN"/>
              </w:rPr>
              <w:t>Hành tây</w:t>
            </w:r>
          </w:p>
        </w:tc>
        <w:tc>
          <w:tcPr>
            <w:tcW w:w="1849" w:type="dxa"/>
            <w:vAlign w:val="center"/>
          </w:tcPr>
          <w:p w14:paraId="7D0B71D6" w14:textId="388B3EF8" w:rsidR="004F5614" w:rsidRPr="007A1109" w:rsidRDefault="004F5614" w:rsidP="00A71C15">
            <w:pPr>
              <w:spacing w:after="160"/>
              <w:jc w:val="center"/>
              <w:rPr>
                <w:rFonts w:ascii="Arial" w:eastAsia="DengXian" w:hAnsi="Arial" w:cs="Arial"/>
                <w:sz w:val="22"/>
                <w:szCs w:val="22"/>
                <w:lang w:val="en-GB" w:eastAsia="zh-CN"/>
              </w:rPr>
            </w:pPr>
            <w:r>
              <w:rPr>
                <w:rFonts w:ascii="Arial" w:eastAsia="DengXian" w:hAnsi="Arial" w:cs="Arial"/>
                <w:sz w:val="22"/>
                <w:szCs w:val="22"/>
                <w:lang w:val="en-GB" w:eastAsia="zh-CN"/>
              </w:rPr>
              <w:t>Xoài</w:t>
            </w:r>
          </w:p>
        </w:tc>
      </w:tr>
    </w:tbl>
    <w:p w14:paraId="36CFEA70" w14:textId="77777777" w:rsidR="008A1E82" w:rsidRPr="007A1109" w:rsidRDefault="008A1E82" w:rsidP="00142BDE">
      <w:pPr>
        <w:spacing w:after="160" w:line="259" w:lineRule="auto"/>
        <w:rPr>
          <w:rFonts w:ascii="Arial" w:eastAsia="DengXian" w:hAnsi="Arial" w:cs="Arial"/>
          <w:sz w:val="22"/>
          <w:szCs w:val="22"/>
          <w:lang w:val="en-GB" w:eastAsia="zh-CN"/>
        </w:rPr>
      </w:pPr>
    </w:p>
    <w:p w14:paraId="1A00815B" w14:textId="5C6756EB" w:rsidR="00142BDE" w:rsidRPr="007A1109" w:rsidRDefault="00142BDE" w:rsidP="00142BDE">
      <w:pPr>
        <w:spacing w:after="160" w:line="259" w:lineRule="auto"/>
        <w:rPr>
          <w:rFonts w:ascii="Arial" w:eastAsia="DengXian" w:hAnsi="Arial" w:cs="Arial"/>
          <w:sz w:val="22"/>
          <w:szCs w:val="22"/>
          <w:lang w:val="en-GB" w:eastAsia="zh-CN"/>
        </w:rPr>
      </w:pPr>
    </w:p>
    <w:p w14:paraId="206F2F91" w14:textId="77777777" w:rsidR="00142BDE" w:rsidRPr="007A1109" w:rsidRDefault="00B74D29" w:rsidP="00142BDE">
      <w:pPr>
        <w:spacing w:after="160" w:line="259" w:lineRule="auto"/>
        <w:rPr>
          <w:rFonts w:ascii="Arial" w:eastAsia="DengXian" w:hAnsi="Arial" w:cs="Arial"/>
          <w:sz w:val="22"/>
          <w:szCs w:val="22"/>
          <w:lang w:val="en-GB" w:eastAsia="zh-CN"/>
        </w:rPr>
      </w:pPr>
      <w:r w:rsidRPr="007A1109">
        <w:rPr>
          <w:rFonts w:ascii="Arial" w:eastAsia="DengXian" w:hAnsi="Arial" w:cs="Arial"/>
          <w:noProof/>
          <w:sz w:val="22"/>
          <w:szCs w:val="22"/>
          <w:lang w:eastAsia="en-US" w:bidi="th-TH"/>
        </w:rPr>
        <mc:AlternateContent>
          <mc:Choice Requires="wps">
            <w:drawing>
              <wp:anchor distT="0" distB="0" distL="114300" distR="114300" simplePos="0" relativeHeight="251666432" behindDoc="0" locked="0" layoutInCell="1" allowOverlap="1" wp14:anchorId="5E14FA86" wp14:editId="43CF5B9D">
                <wp:simplePos x="0" y="0"/>
                <wp:positionH relativeFrom="column">
                  <wp:posOffset>1522730</wp:posOffset>
                </wp:positionH>
                <wp:positionV relativeFrom="paragraph">
                  <wp:posOffset>71120</wp:posOffset>
                </wp:positionV>
                <wp:extent cx="3489969" cy="3389593"/>
                <wp:effectExtent l="0" t="0" r="15240" b="20955"/>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TextEdit="1"/>
                      </wps:cNvSpPr>
                      <wps:spPr bwMode="auto">
                        <a:xfrm>
                          <a:off x="0" y="0"/>
                          <a:ext cx="3489969" cy="3389593"/>
                        </a:xfrm>
                        <a:prstGeom prst="ellipse">
                          <a:avLst/>
                        </a:prstGeom>
                        <a:solidFill>
                          <a:srgbClr val="FF0000">
                            <a:alpha val="50000"/>
                          </a:srgbClr>
                        </a:solidFill>
                        <a:ln w="4699">
                          <a:solidFill>
                            <a:srgbClr val="333399"/>
                          </a:solidFill>
                          <a:round/>
                          <a:headEnd/>
                          <a:tailEnd/>
                        </a:ln>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DCF5497" id="Oval 17" o:spid="_x0000_s1026" style="position:absolute;margin-left:119.9pt;margin-top:5.6pt;width:274.8pt;height:26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" fillcolor="red" strokecolor="#339" strokeweight=".37pt">
                <v:fill opacity="32896f"/>
                <o:lock v:ext="edit" text="t"/>
              </v:oval>
            </w:pict>
          </mc:Fallback>
        </mc:AlternateContent>
      </w:r>
    </w:p>
    <w:p w14:paraId="6480874B" w14:textId="621036D8" w:rsidR="00142BDE" w:rsidRPr="007A1109" w:rsidRDefault="00142BDE" w:rsidP="00142BDE">
      <w:pPr>
        <w:spacing w:after="160" w:line="259" w:lineRule="auto"/>
        <w:rPr>
          <w:rFonts w:ascii="Arial" w:eastAsia="DengXian" w:hAnsi="Arial" w:cs="Arial"/>
          <w:sz w:val="22"/>
          <w:szCs w:val="22"/>
          <w:lang w:val="en-GB" w:eastAsia="zh-CN"/>
        </w:rPr>
      </w:pPr>
    </w:p>
    <w:p w14:paraId="31D33C3C" w14:textId="3FDC5F65" w:rsidR="00142BDE" w:rsidRPr="007A1109" w:rsidRDefault="00142BDE" w:rsidP="00142BDE">
      <w:pPr>
        <w:spacing w:after="160" w:line="259" w:lineRule="auto"/>
        <w:rPr>
          <w:rFonts w:ascii="Arial" w:eastAsia="DengXian" w:hAnsi="Arial" w:cs="Arial"/>
          <w:sz w:val="22"/>
          <w:szCs w:val="22"/>
          <w:lang w:val="en-GB" w:eastAsia="zh-CN"/>
        </w:rPr>
      </w:pPr>
    </w:p>
    <w:p w14:paraId="0FBAAA88" w14:textId="04448873" w:rsidR="00142BDE" w:rsidRPr="007A1109" w:rsidRDefault="00CC175F" w:rsidP="00142BDE">
      <w:pPr>
        <w:spacing w:after="160" w:line="259" w:lineRule="auto"/>
        <w:rPr>
          <w:rFonts w:ascii="Arial" w:eastAsia="DengXian" w:hAnsi="Arial" w:cs="Arial"/>
          <w:sz w:val="22"/>
          <w:szCs w:val="22"/>
          <w:lang w:val="en-GB" w:eastAsia="zh-CN"/>
        </w:rPr>
      </w:pPr>
      <w:r w:rsidRPr="007A1109">
        <w:rPr>
          <w:rFonts w:ascii="Arial" w:eastAsia="DengXian" w:hAnsi="Arial" w:cs="Arial"/>
          <w:noProof/>
          <w:sz w:val="22"/>
          <w:szCs w:val="22"/>
          <w:lang w:eastAsia="en-US" w:bidi="th-TH"/>
        </w:rPr>
        <mc:AlternateContent>
          <mc:Choice Requires="wps">
            <w:drawing>
              <wp:anchor distT="0" distB="0" distL="114300" distR="114300" simplePos="0" relativeHeight="251676672" behindDoc="0" locked="0" layoutInCell="1" allowOverlap="1" wp14:anchorId="5863257E" wp14:editId="150956C2">
                <wp:simplePos x="0" y="0"/>
                <wp:positionH relativeFrom="page">
                  <wp:posOffset>3898900</wp:posOffset>
                </wp:positionH>
                <wp:positionV relativeFrom="paragraph">
                  <wp:posOffset>253365</wp:posOffset>
                </wp:positionV>
                <wp:extent cx="548640" cy="628650"/>
                <wp:effectExtent l="0" t="0" r="381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A283C" w14:textId="6B74C949" w:rsidR="00EE0B14" w:rsidRPr="00FD60DF" w:rsidRDefault="00EE0B14" w:rsidP="00DA12D9">
                            <w:pPr>
                              <w:jc w:val="center"/>
                              <w:rPr>
                                <w:b/>
                                <w:lang w:val="en-GB"/>
                              </w:rPr>
                            </w:pPr>
                            <w:r>
                              <w:rPr>
                                <w:b/>
                                <w:lang w:val="en-GB"/>
                              </w:rPr>
                              <w:t>TÍNH NHIỆT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63257E" id="Rectangle 24" o:spid="_x0000_s1026" style="position:absolute;margin-left:307pt;margin-top:19.95pt;width:43.2pt;height:49.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" filled="f" stroked="f">
                <v:textbox inset="0,0,0,0">
                  <w:txbxContent>
                    <w:p w14:paraId="2F9A283C" w14:textId="6B74C949" w:rsidR="00EE0B14" w:rsidRPr="00FD60DF" w:rsidRDefault="00EE0B14" w:rsidP="00DA12D9">
                      <w:pPr>
                        <w:jc w:val="center"/>
                        <w:rPr>
                          <w:b/>
                          <w:lang w:val="en-GB"/>
                        </w:rPr>
                      </w:pPr>
                      <w:r>
                        <w:rPr>
                          <w:b/>
                          <w:lang w:val="en-GB"/>
                        </w:rPr>
                        <w:t>TÍNH NHIỆT</w:t>
                      </w:r>
                    </w:p>
                  </w:txbxContent>
                </v:textbox>
                <w10:wrap anchorx="page"/>
              </v:rect>
            </w:pict>
          </mc:Fallback>
        </mc:AlternateContent>
      </w:r>
    </w:p>
    <w:p w14:paraId="072CE9FE" w14:textId="77777777" w:rsidR="00142BDE" w:rsidRPr="007A1109" w:rsidRDefault="00142BDE" w:rsidP="00142BDE">
      <w:pPr>
        <w:spacing w:after="160" w:line="259" w:lineRule="auto"/>
        <w:rPr>
          <w:rFonts w:ascii="Arial" w:eastAsia="DengXian" w:hAnsi="Arial" w:cs="Arial"/>
          <w:sz w:val="22"/>
          <w:szCs w:val="22"/>
          <w:lang w:val="en-GB" w:eastAsia="zh-CN"/>
        </w:rPr>
      </w:pPr>
    </w:p>
    <w:p w14:paraId="61196CCB" w14:textId="09CBA81F" w:rsidR="00142BDE" w:rsidRPr="007A1109" w:rsidRDefault="00142BDE" w:rsidP="00142BDE">
      <w:pPr>
        <w:spacing w:after="160" w:line="259" w:lineRule="auto"/>
        <w:rPr>
          <w:rFonts w:ascii="Arial" w:eastAsia="DengXian" w:hAnsi="Arial" w:cs="Arial"/>
          <w:sz w:val="22"/>
          <w:szCs w:val="22"/>
          <w:lang w:val="en-GB" w:eastAsia="zh-CN"/>
        </w:rPr>
      </w:pPr>
    </w:p>
    <w:p w14:paraId="276F9871" w14:textId="1AD8FBF1" w:rsidR="00142BDE" w:rsidRPr="007A1109" w:rsidRDefault="00142BDE" w:rsidP="00142BDE">
      <w:pPr>
        <w:spacing w:after="160" w:line="259" w:lineRule="auto"/>
        <w:rPr>
          <w:rFonts w:ascii="Arial" w:eastAsia="DengXian" w:hAnsi="Arial" w:cs="Arial"/>
          <w:sz w:val="22"/>
          <w:szCs w:val="22"/>
          <w:lang w:val="en-GB" w:eastAsia="zh-CN"/>
        </w:rPr>
      </w:pPr>
    </w:p>
    <w:p w14:paraId="7F37E1B7" w14:textId="4F77CA70" w:rsidR="00142BDE" w:rsidRPr="007A1109" w:rsidRDefault="00B0694A" w:rsidP="00142BDE">
      <w:pPr>
        <w:spacing w:after="160" w:line="259" w:lineRule="auto"/>
        <w:rPr>
          <w:rFonts w:ascii="Arial" w:eastAsia="DengXian" w:hAnsi="Arial" w:cs="Arial"/>
          <w:sz w:val="22"/>
          <w:szCs w:val="22"/>
          <w:lang w:val="en-GB" w:eastAsia="zh-CN"/>
        </w:rPr>
      </w:pPr>
      <w:r w:rsidRPr="007A1109">
        <w:rPr>
          <w:rFonts w:ascii="Arial" w:eastAsia="DengXian" w:hAnsi="Arial" w:cs="Arial"/>
          <w:noProof/>
          <w:sz w:val="22"/>
          <w:szCs w:val="22"/>
          <w:lang w:eastAsia="en-US" w:bidi="th-TH"/>
        </w:rPr>
        <mc:AlternateContent>
          <mc:Choice Requires="wps">
            <w:drawing>
              <wp:anchor distT="0" distB="0" distL="114300" distR="114300" simplePos="0" relativeHeight="251668480" behindDoc="0" locked="0" layoutInCell="1" allowOverlap="1" wp14:anchorId="3F32896A" wp14:editId="533BFB9E">
                <wp:simplePos x="0" y="0"/>
                <wp:positionH relativeFrom="column">
                  <wp:posOffset>2528570</wp:posOffset>
                </wp:positionH>
                <wp:positionV relativeFrom="paragraph">
                  <wp:posOffset>193675</wp:posOffset>
                </wp:positionV>
                <wp:extent cx="3444240" cy="3345180"/>
                <wp:effectExtent l="0" t="0" r="22860" b="26670"/>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TextEdit="1"/>
                      </wps:cNvSpPr>
                      <wps:spPr bwMode="auto">
                        <a:xfrm>
                          <a:off x="0" y="0"/>
                          <a:ext cx="3444240" cy="3345180"/>
                        </a:xfrm>
                        <a:prstGeom prst="ellipse">
                          <a:avLst/>
                        </a:prstGeom>
                        <a:solidFill>
                          <a:srgbClr val="92D050">
                            <a:alpha val="50000"/>
                          </a:srgbClr>
                        </a:solidFill>
                        <a:ln w="4699">
                          <a:solidFill>
                            <a:srgbClr val="009999"/>
                          </a:solidFill>
                          <a:round/>
                          <a:headEnd/>
                          <a:tailEnd/>
                        </a:ln>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B2DEFD2" id="Oval 18" o:spid="_x0000_s1026" style="position:absolute;margin-left:199.1pt;margin-top:15.25pt;width:271.2pt;height:26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" fillcolor="#92d050" strokecolor="#099" strokeweight=".37pt">
                <v:fill opacity="32896f"/>
                <o:lock v:ext="edit" text="t"/>
              </v:oval>
            </w:pict>
          </mc:Fallback>
        </mc:AlternateContent>
      </w:r>
      <w:r w:rsidRPr="007A1109">
        <w:rPr>
          <w:rFonts w:ascii="Arial" w:eastAsia="DengXian" w:hAnsi="Arial" w:cs="Arial"/>
          <w:noProof/>
          <w:sz w:val="22"/>
          <w:szCs w:val="22"/>
          <w:lang w:eastAsia="en-US" w:bidi="th-TH"/>
        </w:rPr>
        <mc:AlternateContent>
          <mc:Choice Requires="wps">
            <w:drawing>
              <wp:anchor distT="0" distB="0" distL="114300" distR="114300" simplePos="0" relativeHeight="251670528" behindDoc="0" locked="0" layoutInCell="1" allowOverlap="1" wp14:anchorId="5B4B1BC4" wp14:editId="49B561BD">
                <wp:simplePos x="0" y="0"/>
                <wp:positionH relativeFrom="column">
                  <wp:posOffset>699770</wp:posOffset>
                </wp:positionH>
                <wp:positionV relativeFrom="paragraph">
                  <wp:posOffset>197485</wp:posOffset>
                </wp:positionV>
                <wp:extent cx="3444240" cy="3345180"/>
                <wp:effectExtent l="0" t="0" r="22860" b="26670"/>
                <wp:wrapNone/>
                <wp:docPr id="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TextEdit="1"/>
                      </wps:cNvSpPr>
                      <wps:spPr bwMode="auto">
                        <a:xfrm>
                          <a:off x="0" y="0"/>
                          <a:ext cx="3444240" cy="3345180"/>
                        </a:xfrm>
                        <a:prstGeom prst="ellipse">
                          <a:avLst/>
                        </a:prstGeom>
                        <a:solidFill>
                          <a:srgbClr val="00B0F0">
                            <a:alpha val="50000"/>
                          </a:srgbClr>
                        </a:solidFill>
                        <a:ln w="4699">
                          <a:solidFill>
                            <a:srgbClr val="00B0F0"/>
                          </a:solidFill>
                          <a:round/>
                          <a:headEnd/>
                          <a:tailEnd/>
                        </a:ln>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AF73FA7" id="Oval 19" o:spid="_x0000_s1026" style="position:absolute;margin-left:55.1pt;margin-top:15.55pt;width:271.2pt;height:26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" fillcolor="#00b0f0" strokecolor="#00b0f0" strokeweight=".37pt">
                <v:fill opacity="32896f"/>
                <o:lock v:ext="edit" text="t"/>
              </v:oval>
            </w:pict>
          </mc:Fallback>
        </mc:AlternateContent>
      </w:r>
    </w:p>
    <w:p w14:paraId="1DDB324D" w14:textId="46FDC76D" w:rsidR="00142BDE" w:rsidRPr="007A1109" w:rsidRDefault="00142BDE" w:rsidP="00142BDE">
      <w:pPr>
        <w:spacing w:after="160" w:line="259" w:lineRule="auto"/>
        <w:rPr>
          <w:rFonts w:ascii="Arial" w:eastAsia="DengXian" w:hAnsi="Arial" w:cs="Arial"/>
          <w:sz w:val="22"/>
          <w:szCs w:val="22"/>
          <w:lang w:val="en-GB" w:eastAsia="zh-CN"/>
        </w:rPr>
      </w:pPr>
    </w:p>
    <w:p w14:paraId="7D258185" w14:textId="517776D3" w:rsidR="00142BDE" w:rsidRPr="007A1109" w:rsidRDefault="00142BDE" w:rsidP="00142BDE">
      <w:pPr>
        <w:spacing w:after="160" w:line="259" w:lineRule="auto"/>
        <w:rPr>
          <w:rFonts w:ascii="Arial" w:eastAsia="DengXian" w:hAnsi="Arial" w:cs="Arial"/>
          <w:sz w:val="22"/>
          <w:szCs w:val="22"/>
          <w:lang w:val="en-GB" w:eastAsia="zh-CN"/>
        </w:rPr>
      </w:pPr>
    </w:p>
    <w:p w14:paraId="22E6CB72" w14:textId="10548FC9" w:rsidR="00142BDE" w:rsidRPr="007A1109" w:rsidRDefault="00142BDE" w:rsidP="00142BDE">
      <w:pPr>
        <w:spacing w:after="160" w:line="259" w:lineRule="auto"/>
        <w:rPr>
          <w:rFonts w:ascii="Arial" w:eastAsia="DengXian" w:hAnsi="Arial" w:cs="Arial"/>
          <w:sz w:val="22"/>
          <w:szCs w:val="22"/>
          <w:lang w:val="en-GB" w:eastAsia="zh-CN"/>
        </w:rPr>
      </w:pPr>
    </w:p>
    <w:p w14:paraId="0B179F45" w14:textId="4B24C336" w:rsidR="00697FD2" w:rsidRPr="007A1109" w:rsidRDefault="00697FD2" w:rsidP="00001554">
      <w:pPr>
        <w:spacing w:line="360" w:lineRule="auto"/>
        <w:rPr>
          <w:rFonts w:ascii="Arial" w:hAnsi="Arial" w:cs="Arial"/>
          <w:sz w:val="22"/>
          <w:szCs w:val="22"/>
        </w:rPr>
      </w:pPr>
    </w:p>
    <w:p w14:paraId="2445DF27" w14:textId="5C61D75E" w:rsidR="00697FD2" w:rsidRPr="007A1109" w:rsidRDefault="00CC175F" w:rsidP="00001554">
      <w:pPr>
        <w:spacing w:line="360" w:lineRule="auto"/>
        <w:rPr>
          <w:rFonts w:ascii="Arial" w:hAnsi="Arial" w:cs="Arial"/>
          <w:sz w:val="22"/>
          <w:szCs w:val="22"/>
        </w:rPr>
      </w:pPr>
      <w:r w:rsidRPr="007A1109">
        <w:rPr>
          <w:rFonts w:ascii="Arial" w:hAnsi="Arial" w:cs="Arial"/>
          <w:noProof/>
          <w:sz w:val="22"/>
          <w:szCs w:val="22"/>
          <w:lang w:eastAsia="en-US" w:bidi="th-TH"/>
        </w:rPr>
        <mc:AlternateContent>
          <mc:Choice Requires="wps">
            <w:drawing>
              <wp:anchor distT="0" distB="0" distL="114300" distR="114300" simplePos="0" relativeHeight="251672576" behindDoc="0" locked="0" layoutInCell="1" allowOverlap="1" wp14:anchorId="50B710DE" wp14:editId="3A85A090">
                <wp:simplePos x="0" y="0"/>
                <wp:positionH relativeFrom="margin">
                  <wp:posOffset>4211320</wp:posOffset>
                </wp:positionH>
                <wp:positionV relativeFrom="paragraph">
                  <wp:posOffset>194311</wp:posOffset>
                </wp:positionV>
                <wp:extent cx="720090" cy="819150"/>
                <wp:effectExtent l="0" t="0" r="381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DC055" w14:textId="2CD7C569" w:rsidR="00EE0B14" w:rsidRPr="00914200" w:rsidRDefault="00EE0B14" w:rsidP="00914200">
                            <w:pPr>
                              <w:jc w:val="center"/>
                              <w:rPr>
                                <w:rFonts w:ascii="Arial" w:hAnsi="Arial" w:cs="Arial"/>
                                <w:b/>
                                <w:sz w:val="22"/>
                                <w:szCs w:val="22"/>
                                <w:lang w:val="en-GB"/>
                              </w:rPr>
                            </w:pPr>
                            <w:r>
                              <w:rPr>
                                <w:rFonts w:ascii="Arial" w:hAnsi="Arial" w:cs="Arial"/>
                                <w:b/>
                                <w:sz w:val="22"/>
                                <w:szCs w:val="22"/>
                                <w:lang w:val="en-GB"/>
                              </w:rPr>
                              <w:t>TÍNH ÔN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B710DE" id="Rectangle 22" o:spid="_x0000_s1027" style="position:absolute;margin-left:331.6pt;margin-top:15.3pt;width:56.7pt;height:64.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" filled="f" stroked="f">
                <v:textbox inset="0,0,0,0">
                  <w:txbxContent>
                    <w:p w14:paraId="102DC055" w14:textId="2CD7C569" w:rsidR="00EE0B14" w:rsidRPr="00914200" w:rsidRDefault="00EE0B14" w:rsidP="00914200">
                      <w:pPr>
                        <w:jc w:val="center"/>
                        <w:rPr>
                          <w:rFonts w:ascii="Arial" w:hAnsi="Arial" w:cs="Arial"/>
                          <w:b/>
                          <w:sz w:val="22"/>
                          <w:szCs w:val="22"/>
                          <w:lang w:val="en-GB"/>
                        </w:rPr>
                      </w:pPr>
                      <w:r>
                        <w:rPr>
                          <w:rFonts w:ascii="Arial" w:hAnsi="Arial" w:cs="Arial"/>
                          <w:b/>
                          <w:sz w:val="22"/>
                          <w:szCs w:val="22"/>
                          <w:lang w:val="en-GB"/>
                        </w:rPr>
                        <w:t>TÍNH ÔN</w:t>
                      </w:r>
                    </w:p>
                  </w:txbxContent>
                </v:textbox>
                <w10:wrap anchorx="margin"/>
              </v:rect>
            </w:pict>
          </mc:Fallback>
        </mc:AlternateContent>
      </w:r>
    </w:p>
    <w:p w14:paraId="278EA0C7" w14:textId="667D949E" w:rsidR="00697FD2" w:rsidRPr="007A1109" w:rsidRDefault="00CC175F" w:rsidP="00001554">
      <w:pPr>
        <w:spacing w:line="360" w:lineRule="auto"/>
        <w:rPr>
          <w:rFonts w:ascii="Arial" w:hAnsi="Arial" w:cs="Arial"/>
          <w:sz w:val="22"/>
          <w:szCs w:val="22"/>
        </w:rPr>
      </w:pPr>
      <w:r w:rsidRPr="007A1109">
        <w:rPr>
          <w:rFonts w:ascii="Arial" w:eastAsia="DengXian" w:hAnsi="Arial" w:cs="Arial"/>
          <w:noProof/>
          <w:sz w:val="22"/>
          <w:szCs w:val="22"/>
          <w:lang w:eastAsia="en-US" w:bidi="th-TH"/>
        </w:rPr>
        <mc:AlternateContent>
          <mc:Choice Requires="wps">
            <w:drawing>
              <wp:anchor distT="0" distB="0" distL="114300" distR="114300" simplePos="0" relativeHeight="251674624" behindDoc="0" locked="0" layoutInCell="1" allowOverlap="1" wp14:anchorId="032726A8" wp14:editId="6BAC3DA7">
                <wp:simplePos x="0" y="0"/>
                <wp:positionH relativeFrom="column">
                  <wp:posOffset>1436370</wp:posOffset>
                </wp:positionH>
                <wp:positionV relativeFrom="paragraph">
                  <wp:posOffset>16510</wp:posOffset>
                </wp:positionV>
                <wp:extent cx="831850" cy="660400"/>
                <wp:effectExtent l="0" t="0" r="6350" b="635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85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5773A" w14:textId="42F125DE" w:rsidR="00EE0B14" w:rsidRPr="00914200" w:rsidRDefault="00EE0B14" w:rsidP="00914200">
                            <w:pPr>
                              <w:jc w:val="center"/>
                              <w:rPr>
                                <w:rFonts w:ascii="Arial" w:hAnsi="Arial" w:cs="Arial"/>
                                <w:b/>
                                <w:sz w:val="22"/>
                                <w:szCs w:val="22"/>
                                <w:lang w:val="en-GB"/>
                              </w:rPr>
                            </w:pPr>
                            <w:r>
                              <w:rPr>
                                <w:rFonts w:ascii="Arial" w:hAnsi="Arial" w:cs="Arial"/>
                                <w:b/>
                                <w:sz w:val="22"/>
                                <w:szCs w:val="22"/>
                                <w:lang w:val="en-GB"/>
                              </w:rPr>
                              <w:t>TÍNH HÀN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32726A8" id="Rectangle 23" o:spid="_x0000_s1028" style="position:absolute;margin-left:113.1pt;margin-top:1.3pt;width:65.5pt;height: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" filled="f" stroked="f">
                <v:textbox inset="0,0,0,0">
                  <w:txbxContent>
                    <w:p w14:paraId="35B5773A" w14:textId="42F125DE" w:rsidR="00EE0B14" w:rsidRPr="00914200" w:rsidRDefault="00EE0B14" w:rsidP="00914200">
                      <w:pPr>
                        <w:jc w:val="center"/>
                        <w:rPr>
                          <w:rFonts w:ascii="Arial" w:hAnsi="Arial" w:cs="Arial"/>
                          <w:b/>
                          <w:sz w:val="22"/>
                          <w:szCs w:val="22"/>
                          <w:lang w:val="en-GB"/>
                        </w:rPr>
                      </w:pPr>
                      <w:r>
                        <w:rPr>
                          <w:rFonts w:ascii="Arial" w:hAnsi="Arial" w:cs="Arial"/>
                          <w:b/>
                          <w:sz w:val="22"/>
                          <w:szCs w:val="22"/>
                          <w:lang w:val="en-GB"/>
                        </w:rPr>
                        <w:t>TÍNH HÀN</w:t>
                      </w:r>
                    </w:p>
                  </w:txbxContent>
                </v:textbox>
              </v:rect>
            </w:pict>
          </mc:Fallback>
        </mc:AlternateContent>
      </w:r>
    </w:p>
    <w:p w14:paraId="25BAC251" w14:textId="33051EDB" w:rsidR="00697FD2" w:rsidRPr="007A1109" w:rsidRDefault="00697FD2" w:rsidP="00001554">
      <w:pPr>
        <w:spacing w:line="360" w:lineRule="auto"/>
        <w:rPr>
          <w:rFonts w:ascii="Arial" w:hAnsi="Arial" w:cs="Arial"/>
          <w:sz w:val="22"/>
          <w:szCs w:val="22"/>
        </w:rPr>
      </w:pPr>
    </w:p>
    <w:p w14:paraId="08BD76F8" w14:textId="001F7640" w:rsidR="00697FD2" w:rsidRPr="007A1109" w:rsidRDefault="00697FD2" w:rsidP="00001554">
      <w:pPr>
        <w:spacing w:line="360" w:lineRule="auto"/>
        <w:rPr>
          <w:rFonts w:ascii="Arial" w:hAnsi="Arial" w:cs="Arial"/>
          <w:sz w:val="22"/>
          <w:szCs w:val="22"/>
        </w:rPr>
      </w:pPr>
    </w:p>
    <w:p w14:paraId="6789BDE4" w14:textId="240D6EA3" w:rsidR="00697FD2" w:rsidRPr="007A1109" w:rsidRDefault="00697FD2" w:rsidP="00001554">
      <w:pPr>
        <w:spacing w:line="360" w:lineRule="auto"/>
        <w:rPr>
          <w:rFonts w:ascii="Arial" w:hAnsi="Arial" w:cs="Arial"/>
          <w:sz w:val="22"/>
          <w:szCs w:val="22"/>
        </w:rPr>
      </w:pPr>
    </w:p>
    <w:p w14:paraId="2A46BDB4" w14:textId="5E1BCE9C" w:rsidR="00697FD2" w:rsidRPr="007A1109" w:rsidRDefault="00697FD2" w:rsidP="00001554">
      <w:pPr>
        <w:spacing w:line="360" w:lineRule="auto"/>
        <w:rPr>
          <w:rFonts w:ascii="Arial" w:hAnsi="Arial" w:cs="Arial"/>
          <w:sz w:val="22"/>
          <w:szCs w:val="22"/>
        </w:rPr>
      </w:pPr>
    </w:p>
    <w:p w14:paraId="76E86F1D" w14:textId="4FDF4B8C" w:rsidR="00697FD2" w:rsidRPr="007A1109" w:rsidRDefault="00697FD2" w:rsidP="00001554">
      <w:pPr>
        <w:spacing w:line="360" w:lineRule="auto"/>
        <w:rPr>
          <w:rFonts w:ascii="Arial" w:hAnsi="Arial" w:cs="Arial"/>
          <w:sz w:val="22"/>
          <w:szCs w:val="22"/>
        </w:rPr>
      </w:pPr>
    </w:p>
    <w:p w14:paraId="4DFBABBD" w14:textId="3A60BBF8" w:rsidR="00697FD2" w:rsidRPr="007A1109" w:rsidRDefault="00697FD2" w:rsidP="00001554">
      <w:pPr>
        <w:spacing w:line="360" w:lineRule="auto"/>
        <w:rPr>
          <w:rFonts w:ascii="Arial" w:hAnsi="Arial" w:cs="Arial"/>
          <w:sz w:val="22"/>
          <w:szCs w:val="22"/>
        </w:rPr>
      </w:pPr>
    </w:p>
    <w:p w14:paraId="4AF84368" w14:textId="150A1A2F" w:rsidR="00697FD2" w:rsidRPr="007A1109" w:rsidRDefault="00697FD2" w:rsidP="00001554">
      <w:pPr>
        <w:spacing w:line="360" w:lineRule="auto"/>
        <w:rPr>
          <w:rFonts w:ascii="Arial" w:hAnsi="Arial" w:cs="Arial"/>
          <w:sz w:val="22"/>
          <w:szCs w:val="22"/>
        </w:rPr>
      </w:pPr>
    </w:p>
    <w:p w14:paraId="313ECD24" w14:textId="5DE9A8FC" w:rsidR="00697FD2" w:rsidRPr="007A1109" w:rsidRDefault="00697FD2" w:rsidP="00001554">
      <w:pPr>
        <w:spacing w:line="360" w:lineRule="auto"/>
        <w:rPr>
          <w:rFonts w:ascii="Arial" w:hAnsi="Arial" w:cs="Arial"/>
          <w:sz w:val="22"/>
          <w:szCs w:val="22"/>
        </w:rPr>
      </w:pPr>
    </w:p>
    <w:p w14:paraId="5150A82E" w14:textId="77777777" w:rsidR="00697FD2" w:rsidRPr="007A1109" w:rsidRDefault="00697FD2" w:rsidP="00001554">
      <w:pPr>
        <w:spacing w:line="360" w:lineRule="auto"/>
        <w:rPr>
          <w:rFonts w:ascii="Arial" w:hAnsi="Arial" w:cs="Arial"/>
          <w:sz w:val="22"/>
          <w:szCs w:val="22"/>
        </w:rPr>
      </w:pPr>
    </w:p>
    <w:p w14:paraId="1E50DF34" w14:textId="77777777" w:rsidR="00697FD2" w:rsidRPr="007A1109" w:rsidRDefault="00697FD2" w:rsidP="00001554">
      <w:pPr>
        <w:spacing w:line="360" w:lineRule="auto"/>
        <w:rPr>
          <w:rFonts w:ascii="Arial" w:hAnsi="Arial" w:cs="Arial"/>
          <w:sz w:val="22"/>
          <w:szCs w:val="22"/>
        </w:rPr>
      </w:pPr>
    </w:p>
    <w:p w14:paraId="1F8F9659" w14:textId="77777777" w:rsidR="00697FD2" w:rsidRPr="007A1109" w:rsidRDefault="00697FD2" w:rsidP="00001554">
      <w:pPr>
        <w:spacing w:line="360" w:lineRule="auto"/>
        <w:rPr>
          <w:rFonts w:ascii="Arial" w:hAnsi="Arial" w:cs="Arial"/>
          <w:sz w:val="22"/>
          <w:szCs w:val="22"/>
        </w:rPr>
      </w:pPr>
    </w:p>
    <w:p w14:paraId="6287A09B" w14:textId="77777777" w:rsidR="00697FD2" w:rsidRPr="007A1109" w:rsidRDefault="00697FD2" w:rsidP="00001554">
      <w:pPr>
        <w:spacing w:line="360" w:lineRule="auto"/>
        <w:rPr>
          <w:rFonts w:ascii="Arial" w:hAnsi="Arial" w:cs="Arial"/>
          <w:sz w:val="22"/>
          <w:szCs w:val="22"/>
        </w:rPr>
      </w:pPr>
    </w:p>
    <w:p w14:paraId="08295711" w14:textId="77777777" w:rsidR="00697FD2" w:rsidRPr="007A1109" w:rsidRDefault="00697FD2" w:rsidP="00001554">
      <w:pPr>
        <w:spacing w:line="360" w:lineRule="auto"/>
        <w:rPr>
          <w:rFonts w:ascii="Arial" w:hAnsi="Arial" w:cs="Arial"/>
          <w:sz w:val="22"/>
          <w:szCs w:val="22"/>
        </w:rPr>
      </w:pPr>
    </w:p>
    <w:p w14:paraId="54D3C248" w14:textId="77777777" w:rsidR="00A10658" w:rsidRDefault="00A10658" w:rsidP="00A10658">
      <w:pPr>
        <w:spacing w:line="360" w:lineRule="auto"/>
        <w:rPr>
          <w:rFonts w:ascii="Arial" w:hAnsi="Arial" w:cs="Arial"/>
          <w:b/>
          <w:sz w:val="22"/>
          <w:szCs w:val="22"/>
          <w:lang w:val="en-GB"/>
        </w:rPr>
      </w:pPr>
      <w:r>
        <w:rPr>
          <w:rFonts w:ascii="Arial" w:hAnsi="Arial" w:cs="Arial"/>
          <w:b/>
          <w:sz w:val="22"/>
          <w:szCs w:val="22"/>
          <w:lang w:val="en-GB"/>
        </w:rPr>
        <w:t>Tài liệu phát tay 2 –</w:t>
      </w:r>
      <w:r w:rsidRPr="000C2132">
        <w:rPr>
          <w:rFonts w:ascii="Arial" w:hAnsi="Arial" w:cs="Arial"/>
          <w:b/>
          <w:sz w:val="22"/>
          <w:szCs w:val="22"/>
          <w:lang w:val="en-GB"/>
        </w:rPr>
        <w:t xml:space="preserve"> </w:t>
      </w:r>
      <w:r>
        <w:rPr>
          <w:rFonts w:ascii="Arial" w:hAnsi="Arial" w:cs="Arial"/>
          <w:b/>
          <w:sz w:val="22"/>
          <w:szCs w:val="22"/>
          <w:lang w:val="en-GB"/>
        </w:rPr>
        <w:t>Thức ăn là thuốc: Nghệ</w:t>
      </w:r>
    </w:p>
    <w:p w14:paraId="5AD11DFE" w14:textId="77777777" w:rsidR="00A10658" w:rsidRPr="000C2132" w:rsidRDefault="00A10658" w:rsidP="00A10658">
      <w:pPr>
        <w:spacing w:line="360" w:lineRule="auto"/>
        <w:rPr>
          <w:rFonts w:ascii="Arial" w:hAnsi="Arial" w:cs="Arial"/>
          <w:b/>
          <w:sz w:val="22"/>
          <w:szCs w:val="22"/>
          <w:lang w:val="en-GB"/>
        </w:rPr>
      </w:pPr>
    </w:p>
    <w:p w14:paraId="23789150" w14:textId="77777777" w:rsidR="00A10658" w:rsidRPr="000C2132" w:rsidRDefault="00A10658" w:rsidP="00A10658">
      <w:pPr>
        <w:spacing w:line="360" w:lineRule="auto"/>
        <w:rPr>
          <w:rFonts w:ascii="Arial" w:hAnsi="Arial" w:cs="Arial"/>
          <w:sz w:val="22"/>
          <w:szCs w:val="22"/>
          <w:lang w:val="en-GB"/>
        </w:rPr>
      </w:pPr>
      <w:r>
        <w:rPr>
          <w:rFonts w:ascii="Arial" w:hAnsi="Arial" w:cs="Arial"/>
          <w:sz w:val="22"/>
          <w:szCs w:val="22"/>
          <w:lang w:val="en-GB"/>
        </w:rPr>
        <w:t>Hầu hết mọi người khoẻ mạnh thường bỏ qua hệ thể dịch cho tới khi họ bị ốm hoặc mang thai. Tiếp theo thời kỳ sinh nở, người phụ nữ thường ở trạng thái lạnh rất nguy hiểm, phải được làm ấm cơ thể bằng những đồ ăn nóng và thuốc để xua đuổi “máu xấu” và để giữ cân trạng thái bằng nội tại</w:t>
      </w:r>
      <w:r w:rsidRPr="000C2132">
        <w:rPr>
          <w:rFonts w:ascii="Arial" w:hAnsi="Arial" w:cs="Arial"/>
          <w:sz w:val="22"/>
          <w:szCs w:val="22"/>
          <w:lang w:val="en-GB"/>
        </w:rPr>
        <w:t xml:space="preserve">. </w:t>
      </w:r>
    </w:p>
    <w:p w14:paraId="636B5D16" w14:textId="77777777" w:rsidR="00A10658" w:rsidRDefault="00A10658" w:rsidP="00A10658">
      <w:pPr>
        <w:spacing w:line="360" w:lineRule="auto"/>
        <w:rPr>
          <w:rFonts w:ascii="Arial" w:hAnsi="Arial" w:cs="Arial"/>
          <w:sz w:val="22"/>
          <w:szCs w:val="22"/>
          <w:lang w:val="en-GB"/>
        </w:rPr>
      </w:pPr>
      <w:r>
        <w:rPr>
          <w:rFonts w:ascii="Arial" w:hAnsi="Arial" w:cs="Arial"/>
          <w:sz w:val="22"/>
          <w:szCs w:val="22"/>
          <w:lang w:val="en-GB"/>
        </w:rPr>
        <w:t xml:space="preserve">Ở Đông Nam Á, nghệ vốn được sử dụng từ lâu cho những mục đích tôn giáo và nghi lễ ở Ấn Độ, giờ đây cũng được sử dụng rộng rãi cho mục đích chữa bệnh và nghi lễ trong thời kỳ sinh nở và thời thơ ấu. Hãy đọc tài liệu dưới đây để tìm hiểu thêm vấn đề này. </w:t>
      </w:r>
    </w:p>
    <w:p w14:paraId="167DC803" w14:textId="693296E5" w:rsidR="000C2132" w:rsidRPr="007A1109" w:rsidRDefault="000C2132" w:rsidP="009C7B54">
      <w:pPr>
        <w:spacing w:line="480" w:lineRule="auto"/>
        <w:ind w:firstLine="720"/>
        <w:jc w:val="thaiDistribute"/>
        <w:rPr>
          <w:rFonts w:ascii="Arial" w:hAnsi="Arial" w:cs="Arial"/>
          <w:sz w:val="22"/>
          <w:szCs w:val="22"/>
          <w:lang w:val="en-GB"/>
        </w:rPr>
      </w:pPr>
      <w:r w:rsidRPr="007A1109">
        <w:rPr>
          <w:rFonts w:ascii="Arial" w:hAnsi="Arial" w:cs="Arial"/>
          <w:sz w:val="22"/>
          <w:szCs w:val="22"/>
          <w:lang w:val="en-GB"/>
        </w:rPr>
        <w:t xml:space="preserve">. </w:t>
      </w:r>
    </w:p>
    <w:p w14:paraId="726EC87E" w14:textId="77777777" w:rsidR="000C2132" w:rsidRPr="007A1109" w:rsidRDefault="000C2132" w:rsidP="004E045F">
      <w:pPr>
        <w:rPr>
          <w:rFonts w:ascii="Arial" w:hAnsi="Arial" w:cs="Arial"/>
          <w:sz w:val="22"/>
          <w:szCs w:val="22"/>
          <w:lang w:val="en-GB"/>
        </w:rPr>
      </w:pPr>
    </w:p>
    <w:tbl>
      <w:tblPr>
        <w:tblStyle w:val="TableGrid"/>
        <w:tblW w:w="0" w:type="auto"/>
        <w:tblLook w:val="04A0" w:firstRow="1" w:lastRow="0" w:firstColumn="1" w:lastColumn="0" w:noHBand="0" w:noVBand="1"/>
      </w:tblPr>
      <w:tblGrid>
        <w:gridCol w:w="9071"/>
      </w:tblGrid>
      <w:tr w:rsidR="000C2132" w:rsidRPr="007A1109" w14:paraId="26190BE1" w14:textId="77777777" w:rsidTr="000C2132">
        <w:tc>
          <w:tcPr>
            <w:tcW w:w="9071" w:type="dxa"/>
          </w:tcPr>
          <w:p w14:paraId="56C85291" w14:textId="77777777" w:rsidR="009B643B" w:rsidRPr="000C2132" w:rsidRDefault="009B643B" w:rsidP="009B643B">
            <w:pPr>
              <w:spacing w:line="360" w:lineRule="auto"/>
              <w:rPr>
                <w:rFonts w:ascii="Arial" w:hAnsi="Arial" w:cs="Arial"/>
                <w:sz w:val="22"/>
                <w:szCs w:val="22"/>
                <w:lang w:val="en-GB"/>
              </w:rPr>
            </w:pPr>
            <w:r>
              <w:rPr>
                <w:rFonts w:ascii="Arial" w:hAnsi="Arial" w:cs="Arial"/>
                <w:sz w:val="22"/>
                <w:szCs w:val="22"/>
                <w:lang w:val="en-GB"/>
              </w:rPr>
              <w:t xml:space="preserve">Việc cho người mẹ và em bé ăn bột nghệ ướt hoặc khô trong kỳ sinh nở hoặc sau sinh diễn ra dưới nhiều hình thức khác nhau ở khắp Đông Nam Á. Nghệ được sử dụng nhiều trong cộng đồng người Miến và người Talaings ở Miến Điện, ở Campuchia, ở miền nam Việt Nam và các dân tộc Mã Lai. Người Mọi ở cao nguyên miền nam Đông dương dùng gừng theo cách này. Người </w:t>
            </w:r>
            <w:r w:rsidRPr="000C2132">
              <w:rPr>
                <w:rFonts w:ascii="Arial" w:hAnsi="Arial" w:cs="Arial"/>
                <w:sz w:val="22"/>
                <w:szCs w:val="22"/>
                <w:lang w:val="en-GB"/>
              </w:rPr>
              <w:t xml:space="preserve">Dayak </w:t>
            </w:r>
            <w:r>
              <w:rPr>
                <w:rFonts w:ascii="Arial" w:hAnsi="Arial" w:cs="Arial"/>
                <w:sz w:val="22"/>
                <w:szCs w:val="22"/>
                <w:lang w:val="en-GB"/>
              </w:rPr>
              <w:t xml:space="preserve">ở </w:t>
            </w:r>
            <w:r w:rsidRPr="000C2132">
              <w:rPr>
                <w:rFonts w:ascii="Arial" w:hAnsi="Arial" w:cs="Arial"/>
                <w:sz w:val="22"/>
                <w:szCs w:val="22"/>
                <w:lang w:val="en-GB"/>
              </w:rPr>
              <w:t xml:space="preserve">Borneo </w:t>
            </w:r>
            <w:r>
              <w:rPr>
                <w:rFonts w:ascii="Arial" w:hAnsi="Arial" w:cs="Arial"/>
                <w:sz w:val="22"/>
                <w:szCs w:val="22"/>
                <w:lang w:val="en-GB"/>
              </w:rPr>
              <w:t>lại dùng nghệ trắng</w:t>
            </w:r>
            <w:r w:rsidRPr="000C2132">
              <w:rPr>
                <w:rFonts w:ascii="Arial" w:hAnsi="Arial" w:cs="Arial"/>
                <w:sz w:val="22"/>
                <w:szCs w:val="22"/>
                <w:lang w:val="en-GB"/>
              </w:rPr>
              <w:t xml:space="preserve">. </w:t>
            </w:r>
            <w:r>
              <w:rPr>
                <w:rFonts w:ascii="Arial" w:hAnsi="Arial" w:cs="Arial"/>
                <w:sz w:val="22"/>
                <w:szCs w:val="22"/>
                <w:lang w:val="en-GB"/>
              </w:rPr>
              <w:t xml:space="preserve">Đối với người Tobelo ở miền bắc </w:t>
            </w:r>
            <w:r w:rsidRPr="000C2132">
              <w:rPr>
                <w:rFonts w:ascii="Arial" w:hAnsi="Arial" w:cs="Arial"/>
                <w:sz w:val="22"/>
                <w:szCs w:val="22"/>
                <w:lang w:val="en-GB"/>
              </w:rPr>
              <w:t xml:space="preserve">Halmahera, </w:t>
            </w:r>
            <w:r>
              <w:rPr>
                <w:rFonts w:ascii="Arial" w:hAnsi="Arial" w:cs="Arial"/>
                <w:sz w:val="22"/>
                <w:szCs w:val="22"/>
                <w:lang w:val="en-GB"/>
              </w:rPr>
              <w:t>công dụng kỳ diệu của nghệ được mở rộng tới việc mát xa cho người mẹ và em bé ngay sau khi vừa sinh. Đôi khi, một mẩu rễ vàng được đặt dưới dây rốn, khi cắt dây rốn bằng một cật tre, người ta cắt cả dây rốn và mẩu rễ. Cách làm này cũng được thấy ở người Achin ở miền bắc Sumatra, ở đó người đỡ đẻ còn kết thúc công việc của mình bằng cách nhai và phun nghệ lên khắp người em bé mới sinh. Ở quận</w:t>
            </w:r>
            <w:r w:rsidRPr="000C2132">
              <w:rPr>
                <w:rFonts w:ascii="Arial" w:hAnsi="Arial" w:cs="Arial"/>
                <w:sz w:val="22"/>
                <w:szCs w:val="22"/>
                <w:lang w:val="en-GB"/>
              </w:rPr>
              <w:t xml:space="preserve"> Koealakapoeas </w:t>
            </w:r>
            <w:r>
              <w:rPr>
                <w:rFonts w:ascii="Arial" w:hAnsi="Arial" w:cs="Arial"/>
                <w:sz w:val="22"/>
                <w:szCs w:val="22"/>
                <w:lang w:val="en-GB"/>
              </w:rPr>
              <w:t>miền nam Borneo, mẩu rễ nghệ cũng được chôn cùng với dây rốn</w:t>
            </w:r>
            <w:r w:rsidRPr="000C2132">
              <w:rPr>
                <w:rFonts w:ascii="Arial" w:hAnsi="Arial" w:cs="Arial"/>
                <w:sz w:val="22"/>
                <w:szCs w:val="22"/>
                <w:lang w:val="en-GB"/>
              </w:rPr>
              <w:t xml:space="preserve">. </w:t>
            </w:r>
          </w:p>
          <w:p w14:paraId="1F0E8CD3" w14:textId="56F381D3" w:rsidR="000C2132" w:rsidRDefault="000C2132" w:rsidP="004E045F">
            <w:pPr>
              <w:jc w:val="thaiDistribute"/>
              <w:rPr>
                <w:rFonts w:ascii="Arial" w:hAnsi="Arial" w:cs="Arial"/>
                <w:sz w:val="22"/>
                <w:szCs w:val="22"/>
                <w:lang w:val="en-GB"/>
              </w:rPr>
            </w:pPr>
            <w:r w:rsidRPr="007A1109">
              <w:rPr>
                <w:rFonts w:ascii="Arial" w:hAnsi="Arial" w:cs="Arial"/>
                <w:sz w:val="22"/>
                <w:szCs w:val="22"/>
                <w:lang w:val="en-GB"/>
              </w:rPr>
              <w:t xml:space="preserve">. </w:t>
            </w:r>
          </w:p>
          <w:p w14:paraId="0A9F5D9C" w14:textId="77777777" w:rsidR="004E045F" w:rsidRPr="007A1109" w:rsidRDefault="004E045F" w:rsidP="004E045F">
            <w:pPr>
              <w:jc w:val="thaiDistribute"/>
              <w:rPr>
                <w:rFonts w:ascii="Arial" w:hAnsi="Arial" w:cs="Arial"/>
                <w:sz w:val="22"/>
                <w:szCs w:val="22"/>
                <w:lang w:val="en-GB"/>
              </w:rPr>
            </w:pPr>
          </w:p>
          <w:p w14:paraId="0C3D48A8" w14:textId="1CB7A403" w:rsidR="000C2132" w:rsidRPr="007A1109" w:rsidRDefault="009B643B" w:rsidP="004E045F">
            <w:pPr>
              <w:rPr>
                <w:rFonts w:ascii="Arial" w:hAnsi="Arial" w:cs="Arial"/>
                <w:sz w:val="22"/>
                <w:szCs w:val="22"/>
              </w:rPr>
            </w:pPr>
            <w:r>
              <w:rPr>
                <w:rFonts w:ascii="Arial" w:hAnsi="Arial" w:cs="Arial"/>
                <w:sz w:val="18"/>
                <w:szCs w:val="22"/>
              </w:rPr>
              <w:t>Nguồn</w:t>
            </w:r>
            <w:r w:rsidR="004E045F" w:rsidRPr="00382492">
              <w:rPr>
                <w:rFonts w:ascii="Arial" w:hAnsi="Arial" w:cs="Arial"/>
                <w:sz w:val="18"/>
                <w:szCs w:val="22"/>
              </w:rPr>
              <w:t xml:space="preserve">: </w:t>
            </w:r>
            <w:r w:rsidRPr="009B643B">
              <w:rPr>
                <w:rFonts w:ascii="Arial" w:hAnsi="Arial" w:cs="Arial"/>
                <w:sz w:val="18"/>
                <w:szCs w:val="18"/>
              </w:rPr>
              <w:t xml:space="preserve">Chuyển thể từ David E. Sopher. 1964. ‘Indigenous Uses of Turmeric (Curcuma domestica) in Asia and Oceania’. </w:t>
            </w:r>
            <w:r w:rsidRPr="009B643B">
              <w:rPr>
                <w:rFonts w:ascii="Arial" w:hAnsi="Arial" w:cs="Arial"/>
                <w:i/>
                <w:sz w:val="18"/>
                <w:szCs w:val="18"/>
              </w:rPr>
              <w:t>Anthropos</w:t>
            </w:r>
            <w:r w:rsidRPr="009B643B">
              <w:rPr>
                <w:rFonts w:ascii="Arial" w:hAnsi="Arial" w:cs="Arial"/>
                <w:sz w:val="18"/>
                <w:szCs w:val="18"/>
              </w:rPr>
              <w:t xml:space="preserve">, Bd. 59, H. 1./2., pp. 93-127. David E. Sopher. 1964. ‘Cách sử dụng nghệ của người bản địa ở Châu Á và châu Đại dương’. </w:t>
            </w:r>
            <w:r w:rsidRPr="009B643B">
              <w:rPr>
                <w:rFonts w:ascii="Arial" w:hAnsi="Arial" w:cs="Arial"/>
                <w:i/>
                <w:sz w:val="18"/>
                <w:szCs w:val="18"/>
              </w:rPr>
              <w:t>Anthropos</w:t>
            </w:r>
            <w:r w:rsidRPr="009B643B">
              <w:rPr>
                <w:rFonts w:ascii="Arial" w:hAnsi="Arial" w:cs="Arial"/>
                <w:sz w:val="18"/>
                <w:szCs w:val="18"/>
              </w:rPr>
              <w:t>, Bd. 59, H. 1./2., tr. 93-127.</w:t>
            </w:r>
            <w:r w:rsidR="000C2132" w:rsidRPr="009B643B">
              <w:rPr>
                <w:rFonts w:ascii="Arial" w:hAnsi="Arial" w:cs="Arial"/>
                <w:sz w:val="18"/>
                <w:szCs w:val="18"/>
              </w:rPr>
              <w:t>.</w:t>
            </w:r>
            <w:r w:rsidR="000C2132" w:rsidRPr="00382492">
              <w:rPr>
                <w:rFonts w:ascii="Arial" w:hAnsi="Arial" w:cs="Arial"/>
                <w:sz w:val="18"/>
                <w:szCs w:val="22"/>
              </w:rPr>
              <w:t xml:space="preserve"> </w:t>
            </w:r>
          </w:p>
        </w:tc>
      </w:tr>
    </w:tbl>
    <w:p w14:paraId="29E98F15" w14:textId="77777777" w:rsidR="000C2132" w:rsidRPr="007A1109" w:rsidRDefault="000C2132" w:rsidP="000C2132">
      <w:pPr>
        <w:spacing w:line="360" w:lineRule="auto"/>
        <w:rPr>
          <w:rFonts w:ascii="Arial" w:hAnsi="Arial" w:cs="Arial"/>
          <w:sz w:val="22"/>
          <w:szCs w:val="22"/>
        </w:rPr>
      </w:pPr>
    </w:p>
    <w:p w14:paraId="6808E955" w14:textId="4CC072D6" w:rsidR="00795D50" w:rsidRPr="00E36B7A" w:rsidRDefault="00E73990">
      <w:pPr>
        <w:rPr>
          <w:rFonts w:ascii="Arial" w:hAnsi="Arial" w:cs="Arial"/>
          <w:b/>
          <w:i/>
          <w:sz w:val="22"/>
          <w:szCs w:val="22"/>
        </w:rPr>
      </w:pPr>
      <w:r>
        <w:rPr>
          <w:rFonts w:ascii="Arial" w:hAnsi="Arial" w:cs="Arial"/>
          <w:b/>
          <w:i/>
          <w:sz w:val="22"/>
          <w:szCs w:val="22"/>
        </w:rPr>
        <w:t>Từ vựng</w:t>
      </w:r>
    </w:p>
    <w:p w14:paraId="5228BBA2" w14:textId="1E90D294" w:rsidR="004945C5" w:rsidRPr="007A1109" w:rsidRDefault="004945C5">
      <w:pPr>
        <w:rPr>
          <w:rFonts w:ascii="Arial" w:hAnsi="Arial" w:cs="Arial"/>
          <w:sz w:val="22"/>
          <w:szCs w:val="22"/>
        </w:rPr>
      </w:pPr>
    </w:p>
    <w:p w14:paraId="315B45B1" w14:textId="77777777" w:rsidR="00E73990" w:rsidRDefault="00E73990">
      <w:pPr>
        <w:rPr>
          <w:rFonts w:ascii="Arial" w:hAnsi="Arial" w:cs="Arial"/>
          <w:sz w:val="22"/>
          <w:szCs w:val="22"/>
        </w:rPr>
      </w:pPr>
    </w:p>
    <w:p w14:paraId="215D2E2A" w14:textId="145C1963" w:rsidR="00E73990" w:rsidRPr="00E73990" w:rsidRDefault="00EE0B14" w:rsidP="00E73990">
      <w:pPr>
        <w:rPr>
          <w:rFonts w:ascii="Arial" w:hAnsi="Arial" w:cs="Arial"/>
          <w:sz w:val="22"/>
          <w:szCs w:val="22"/>
        </w:rPr>
      </w:pPr>
      <w:r>
        <w:rPr>
          <w:rFonts w:ascii="Arial" w:hAnsi="Arial" w:cs="Arial"/>
          <w:sz w:val="22"/>
          <w:szCs w:val="22"/>
          <w:lang w:val="en-GB"/>
        </w:rPr>
        <w:t>người Achin</w:t>
      </w:r>
      <w:r w:rsidR="00E73990" w:rsidRPr="00E73990">
        <w:rPr>
          <w:rFonts w:ascii="Arial" w:hAnsi="Arial" w:cs="Arial"/>
          <w:sz w:val="22"/>
          <w:szCs w:val="22"/>
        </w:rPr>
        <w:t>: Aceh</w:t>
      </w:r>
    </w:p>
    <w:p w14:paraId="0EC0C260" w14:textId="07BC3012" w:rsidR="00E73990" w:rsidRPr="00E73990" w:rsidRDefault="00E73990" w:rsidP="00E73990">
      <w:pPr>
        <w:rPr>
          <w:rFonts w:ascii="Arial" w:hAnsi="Arial" w:cs="Arial"/>
          <w:sz w:val="22"/>
          <w:szCs w:val="22"/>
        </w:rPr>
      </w:pPr>
      <w:r w:rsidRPr="00E73990">
        <w:rPr>
          <w:rFonts w:ascii="Arial" w:hAnsi="Arial" w:cs="Arial"/>
          <w:sz w:val="22"/>
          <w:szCs w:val="22"/>
        </w:rPr>
        <w:t>Cochin-</w:t>
      </w:r>
      <w:r w:rsidR="00EE0B14">
        <w:rPr>
          <w:rFonts w:ascii="Arial" w:hAnsi="Arial" w:cs="Arial"/>
          <w:sz w:val="22"/>
          <w:szCs w:val="22"/>
        </w:rPr>
        <w:t>China</w:t>
      </w:r>
      <w:r w:rsidRPr="00E73990">
        <w:rPr>
          <w:rFonts w:ascii="Arial" w:hAnsi="Arial" w:cs="Arial"/>
          <w:sz w:val="22"/>
          <w:szCs w:val="22"/>
        </w:rPr>
        <w:t>: miền nam Việt Nam</w:t>
      </w:r>
    </w:p>
    <w:p w14:paraId="13ED8A6F" w14:textId="200B9B3F" w:rsidR="00E73990" w:rsidRPr="00E73990" w:rsidRDefault="00EE0B14" w:rsidP="00E73990">
      <w:pPr>
        <w:rPr>
          <w:rFonts w:ascii="Arial" w:hAnsi="Arial" w:cs="Arial"/>
          <w:sz w:val="22"/>
          <w:szCs w:val="22"/>
        </w:rPr>
      </w:pPr>
      <w:r>
        <w:rPr>
          <w:rFonts w:ascii="Arial" w:hAnsi="Arial" w:cs="Arial"/>
          <w:sz w:val="22"/>
          <w:szCs w:val="22"/>
          <w:lang w:val="en-GB"/>
        </w:rPr>
        <w:t>vừa sinh:</w:t>
      </w:r>
      <w:r w:rsidRPr="00E73990">
        <w:rPr>
          <w:rFonts w:ascii="Arial" w:hAnsi="Arial" w:cs="Arial"/>
          <w:sz w:val="22"/>
          <w:szCs w:val="22"/>
        </w:rPr>
        <w:t xml:space="preserve"> </w:t>
      </w:r>
      <w:r w:rsidR="00E73990" w:rsidRPr="00E73990">
        <w:rPr>
          <w:rFonts w:ascii="Arial" w:hAnsi="Arial" w:cs="Arial"/>
          <w:sz w:val="22"/>
          <w:szCs w:val="22"/>
        </w:rPr>
        <w:t>sinh nở</w:t>
      </w:r>
    </w:p>
    <w:p w14:paraId="1AE48896" w14:textId="77777777" w:rsidR="00E73990" w:rsidRPr="00E73990" w:rsidRDefault="00E73990" w:rsidP="00E73990">
      <w:pPr>
        <w:rPr>
          <w:rFonts w:ascii="Arial" w:hAnsi="Arial" w:cs="Arial"/>
          <w:sz w:val="22"/>
          <w:szCs w:val="22"/>
        </w:rPr>
      </w:pPr>
      <w:r w:rsidRPr="00E73990">
        <w:rPr>
          <w:rFonts w:ascii="Arial" w:hAnsi="Arial" w:cs="Arial"/>
          <w:sz w:val="22"/>
          <w:szCs w:val="22"/>
        </w:rPr>
        <w:t>thân rễ: thân cây ngầm, trông giống như một cái rễ</w:t>
      </w:r>
    </w:p>
    <w:p w14:paraId="0022D207" w14:textId="249E5286" w:rsidR="000C2132" w:rsidRPr="007A1109" w:rsidRDefault="00CE5607" w:rsidP="00E73990">
      <w:pPr>
        <w:rPr>
          <w:rFonts w:ascii="Arial" w:hAnsi="Arial" w:cs="Arial"/>
          <w:sz w:val="22"/>
          <w:szCs w:val="22"/>
        </w:rPr>
      </w:pPr>
      <w:r>
        <w:rPr>
          <w:rFonts w:ascii="Arial" w:hAnsi="Arial" w:cs="Arial"/>
          <w:sz w:val="22"/>
          <w:szCs w:val="22"/>
        </w:rPr>
        <w:t>mẩu</w:t>
      </w:r>
      <w:r w:rsidR="00E73990" w:rsidRPr="00E73990">
        <w:rPr>
          <w:rFonts w:ascii="Arial" w:hAnsi="Arial" w:cs="Arial"/>
          <w:sz w:val="22"/>
          <w:szCs w:val="22"/>
        </w:rPr>
        <w:t xml:space="preserve">: mảnh nhỏ </w:t>
      </w:r>
      <w:r w:rsidR="000C2132" w:rsidRPr="007A1109">
        <w:rPr>
          <w:rFonts w:ascii="Arial" w:hAnsi="Arial" w:cs="Arial"/>
          <w:sz w:val="22"/>
          <w:szCs w:val="22"/>
        </w:rPr>
        <w:br w:type="page"/>
      </w:r>
    </w:p>
    <w:p w14:paraId="0CDE2216" w14:textId="4A92C2D1" w:rsidR="00ED3855" w:rsidRDefault="00ED3855" w:rsidP="00ED3855">
      <w:pPr>
        <w:spacing w:line="360" w:lineRule="auto"/>
        <w:rPr>
          <w:rFonts w:ascii="Arial" w:hAnsi="Arial" w:cs="Arial"/>
          <w:b/>
          <w:sz w:val="22"/>
          <w:szCs w:val="22"/>
          <w:lang w:val="en-GB"/>
        </w:rPr>
      </w:pPr>
      <w:r>
        <w:rPr>
          <w:rFonts w:ascii="Arial" w:hAnsi="Arial" w:cs="Arial"/>
          <w:b/>
          <w:sz w:val="22"/>
          <w:szCs w:val="22"/>
        </w:rPr>
        <w:t>Tài liệu 3</w:t>
      </w:r>
      <w:r>
        <w:rPr>
          <w:rFonts w:ascii="Arial" w:hAnsi="Arial" w:cs="Arial"/>
          <w:sz w:val="22"/>
          <w:szCs w:val="22"/>
        </w:rPr>
        <w:t xml:space="preserve"> </w:t>
      </w:r>
      <w:r>
        <w:rPr>
          <w:rFonts w:ascii="Arial" w:hAnsi="Arial" w:cs="Arial"/>
          <w:b/>
          <w:sz w:val="22"/>
          <w:szCs w:val="22"/>
          <w:lang w:val="en-GB"/>
        </w:rPr>
        <w:t>–</w:t>
      </w:r>
      <w:r w:rsidRPr="000C2132">
        <w:rPr>
          <w:rFonts w:ascii="Arial" w:hAnsi="Arial" w:cs="Arial"/>
          <w:b/>
          <w:sz w:val="22"/>
          <w:szCs w:val="22"/>
          <w:lang w:val="en-GB"/>
        </w:rPr>
        <w:t xml:space="preserve"> </w:t>
      </w:r>
      <w:r w:rsidR="00CE154D">
        <w:rPr>
          <w:rFonts w:ascii="Arial" w:hAnsi="Arial" w:cs="Arial"/>
          <w:b/>
          <w:sz w:val="22"/>
          <w:szCs w:val="22"/>
          <w:lang w:val="en-GB"/>
        </w:rPr>
        <w:t xml:space="preserve">Suy ngẫm </w:t>
      </w:r>
      <w:r>
        <w:rPr>
          <w:rFonts w:ascii="Arial" w:hAnsi="Arial" w:cs="Arial"/>
          <w:b/>
          <w:sz w:val="22"/>
          <w:szCs w:val="22"/>
          <w:lang w:val="en-GB"/>
        </w:rPr>
        <w:t xml:space="preserve">: Bảo tồn tri thức của </w:t>
      </w:r>
      <w:r w:rsidR="00AE48EF">
        <w:rPr>
          <w:rFonts w:ascii="Arial" w:hAnsi="Arial" w:cs="Arial"/>
          <w:b/>
          <w:sz w:val="22"/>
          <w:szCs w:val="22"/>
          <w:lang w:val="en-GB"/>
        </w:rPr>
        <w:t xml:space="preserve">cha ông </w:t>
      </w:r>
      <w:r>
        <w:rPr>
          <w:rFonts w:ascii="Arial" w:hAnsi="Arial" w:cs="Arial"/>
          <w:b/>
          <w:sz w:val="22"/>
          <w:szCs w:val="22"/>
          <w:lang w:val="en-GB"/>
        </w:rPr>
        <w:t xml:space="preserve">chúng ta </w:t>
      </w:r>
    </w:p>
    <w:p w14:paraId="40CE6B4D" w14:textId="77777777" w:rsidR="00ED3855" w:rsidRPr="000C2132" w:rsidRDefault="00ED3855" w:rsidP="00ED3855">
      <w:pPr>
        <w:spacing w:line="360" w:lineRule="auto"/>
        <w:rPr>
          <w:rFonts w:ascii="Arial" w:hAnsi="Arial" w:cs="Arial"/>
          <w:b/>
          <w:sz w:val="22"/>
          <w:szCs w:val="22"/>
          <w:lang w:val="en-GB"/>
        </w:rPr>
      </w:pPr>
    </w:p>
    <w:p w14:paraId="49F7437C" w14:textId="2345818C" w:rsidR="00ED3855" w:rsidRPr="000C2132" w:rsidRDefault="00ED3855" w:rsidP="00ED3855">
      <w:pPr>
        <w:spacing w:line="360" w:lineRule="auto"/>
        <w:rPr>
          <w:rFonts w:ascii="Arial" w:hAnsi="Arial" w:cs="Arial"/>
          <w:sz w:val="22"/>
          <w:szCs w:val="22"/>
        </w:rPr>
      </w:pPr>
      <w:r>
        <w:rPr>
          <w:rFonts w:ascii="Arial" w:hAnsi="Arial" w:cs="Arial"/>
          <w:sz w:val="22"/>
          <w:szCs w:val="22"/>
        </w:rPr>
        <w:t>Trước khi tiếp cận với hệ thống y tế phương Tây, nhiều người Đông Nam Á dựa vào các cây thuốc để chữa bệnh. Nhiều loại cây và nguyên liệu thuốc được sử dụng trong nấu ăn ở Đông Nam Á cũng chứa các hoạt chất chữa bệnh</w:t>
      </w:r>
      <w:r w:rsidR="00F81E89">
        <w:rPr>
          <w:rFonts w:ascii="Arial" w:hAnsi="Arial" w:cs="Arial"/>
          <w:sz w:val="22"/>
          <w:szCs w:val="22"/>
        </w:rPr>
        <w:t xml:space="preserve"> tật</w:t>
      </w:r>
      <w:r>
        <w:rPr>
          <w:rFonts w:ascii="Arial" w:hAnsi="Arial" w:cs="Arial"/>
          <w:sz w:val="22"/>
          <w:szCs w:val="22"/>
        </w:rPr>
        <w:t xml:space="preserve">. Ví dụ tỏi, sả và rau mùi được sử dụng nhiều trong các món ăn của Đông Nam Á được biết đến những công dụng như ngăn ngừa và chữa nhiễm trùng. Ớt được dùng để tăng cường hệ thống miễn dịch và những chất khác như nghệ và húng quế cũng có hoạt chất chữa bệnh, đặc biệt là với những bệnh tiêu hoá thông thường. </w:t>
      </w:r>
    </w:p>
    <w:p w14:paraId="2DE4D612" w14:textId="77777777" w:rsidR="00ED3855" w:rsidRPr="000C2132" w:rsidRDefault="00ED3855" w:rsidP="00ED3855">
      <w:pPr>
        <w:spacing w:line="360" w:lineRule="auto"/>
        <w:rPr>
          <w:rFonts w:ascii="Arial" w:hAnsi="Arial" w:cs="Arial"/>
          <w:sz w:val="22"/>
          <w:szCs w:val="22"/>
          <w:lang w:val="en-GB"/>
        </w:rPr>
      </w:pPr>
      <w:r>
        <w:rPr>
          <w:rFonts w:ascii="Arial" w:hAnsi="Arial" w:cs="Arial"/>
          <w:sz w:val="22"/>
          <w:szCs w:val="22"/>
          <w:lang w:val="en-GB"/>
        </w:rPr>
        <w:t xml:space="preserve">Nhiều tri thức về cây thuốc được truyền lại từ đời này qua đời khác </w:t>
      </w:r>
      <w:r>
        <w:rPr>
          <w:rFonts w:ascii="Arial" w:hAnsi="Arial" w:cs="Arial"/>
          <w:i/>
          <w:sz w:val="22"/>
          <w:szCs w:val="22"/>
          <w:lang w:val="en-GB"/>
        </w:rPr>
        <w:t xml:space="preserve">tại chỗ </w:t>
      </w:r>
      <w:r>
        <w:rPr>
          <w:rFonts w:ascii="Arial" w:hAnsi="Arial" w:cs="Arial"/>
          <w:sz w:val="22"/>
          <w:szCs w:val="22"/>
          <w:lang w:val="en-GB"/>
        </w:rPr>
        <w:t>thông qua các lần đi tìm cây thuốc trong thiên nhiên. Tuy nhiên, với tình trạng đô thị hoá, nạn chặt phá rừng, sự tiếp cận với y học phương Tây và những yếu tố khác, những nguyên liệu tự nhiên và tri thức truyền thống phong phú này đang nhanh chóng bị mất đi</w:t>
      </w:r>
      <w:r w:rsidRPr="000C2132">
        <w:rPr>
          <w:rFonts w:ascii="Arial" w:hAnsi="Arial" w:cs="Arial"/>
          <w:sz w:val="22"/>
          <w:szCs w:val="22"/>
          <w:lang w:val="en-GB"/>
        </w:rPr>
        <w:t xml:space="preserve">. </w:t>
      </w:r>
    </w:p>
    <w:p w14:paraId="3EF54B34" w14:textId="661CD648" w:rsidR="00ED3855" w:rsidRPr="000C2132" w:rsidRDefault="00ED3855" w:rsidP="00ED3855">
      <w:pPr>
        <w:spacing w:line="360" w:lineRule="auto"/>
        <w:rPr>
          <w:rFonts w:ascii="Arial" w:hAnsi="Arial" w:cs="Arial"/>
          <w:sz w:val="22"/>
          <w:szCs w:val="22"/>
          <w:lang w:val="en-GB"/>
        </w:rPr>
      </w:pPr>
      <w:r>
        <w:rPr>
          <w:rFonts w:ascii="Arial" w:hAnsi="Arial" w:cs="Arial"/>
          <w:sz w:val="22"/>
          <w:szCs w:val="22"/>
          <w:lang w:val="en-GB"/>
        </w:rPr>
        <w:t xml:space="preserve">Em đã học về </w:t>
      </w:r>
      <w:r w:rsidRPr="000C2132">
        <w:rPr>
          <w:rFonts w:ascii="Arial" w:hAnsi="Arial" w:cs="Arial"/>
          <w:i/>
          <w:sz w:val="22"/>
          <w:szCs w:val="22"/>
          <w:lang w:val="en-GB"/>
        </w:rPr>
        <w:t xml:space="preserve">jamu, </w:t>
      </w:r>
      <w:r>
        <w:rPr>
          <w:rFonts w:ascii="Arial" w:hAnsi="Arial" w:cs="Arial"/>
          <w:sz w:val="22"/>
          <w:szCs w:val="22"/>
          <w:lang w:val="en-GB"/>
        </w:rPr>
        <w:t xml:space="preserve">một loại thuốc truyền thống ở Indonesia dùng để chữa bệnh, tăng cường sắc đẹp, sức khoẻ hoặc sức chịu đựng. Em cũng đã xem một công thức làm </w:t>
      </w:r>
      <w:r w:rsidRPr="000C2132">
        <w:rPr>
          <w:rFonts w:ascii="Arial" w:hAnsi="Arial" w:cs="Arial"/>
          <w:i/>
          <w:sz w:val="22"/>
          <w:szCs w:val="22"/>
          <w:lang w:val="en-GB"/>
        </w:rPr>
        <w:t>jamu</w:t>
      </w:r>
      <w:r>
        <w:rPr>
          <w:rFonts w:ascii="Arial" w:hAnsi="Arial" w:cs="Arial"/>
          <w:sz w:val="22"/>
          <w:szCs w:val="22"/>
          <w:lang w:val="en-GB"/>
        </w:rPr>
        <w:t xml:space="preserve"> được </w:t>
      </w:r>
      <w:r w:rsidR="00F81E89">
        <w:rPr>
          <w:rFonts w:ascii="Arial" w:hAnsi="Arial" w:cs="Arial"/>
          <w:sz w:val="22"/>
          <w:szCs w:val="22"/>
          <w:lang w:val="en-GB"/>
        </w:rPr>
        <w:t xml:space="preserve">pha chế </w:t>
      </w:r>
      <w:r>
        <w:rPr>
          <w:rFonts w:ascii="Arial" w:hAnsi="Arial" w:cs="Arial"/>
          <w:sz w:val="22"/>
          <w:szCs w:val="22"/>
          <w:lang w:val="en-GB"/>
        </w:rPr>
        <w:t xml:space="preserve">dành riêng cho những phụ nữ mới sinh. </w:t>
      </w:r>
    </w:p>
    <w:p w14:paraId="6352DB7C" w14:textId="77777777" w:rsidR="00ED3855" w:rsidRPr="000C2132" w:rsidRDefault="00ED3855" w:rsidP="00ED3855">
      <w:pPr>
        <w:spacing w:line="360" w:lineRule="auto"/>
        <w:rPr>
          <w:rFonts w:ascii="Arial" w:hAnsi="Arial" w:cs="Arial"/>
          <w:sz w:val="22"/>
          <w:szCs w:val="22"/>
          <w:lang w:val="en-GB"/>
        </w:rPr>
      </w:pPr>
      <w:r>
        <w:rPr>
          <w:rFonts w:ascii="Arial" w:hAnsi="Arial" w:cs="Arial"/>
          <w:sz w:val="22"/>
          <w:szCs w:val="22"/>
          <w:lang w:val="en-GB"/>
        </w:rPr>
        <w:t xml:space="preserve">Em có biết loại </w:t>
      </w:r>
      <w:r w:rsidRPr="000C2132">
        <w:rPr>
          <w:rFonts w:ascii="Arial" w:hAnsi="Arial" w:cs="Arial"/>
          <w:i/>
          <w:sz w:val="22"/>
          <w:szCs w:val="22"/>
          <w:lang w:val="en-GB"/>
        </w:rPr>
        <w:t>jamus</w:t>
      </w:r>
      <w:r>
        <w:rPr>
          <w:rFonts w:ascii="Arial" w:hAnsi="Arial" w:cs="Arial"/>
          <w:sz w:val="22"/>
          <w:szCs w:val="22"/>
          <w:lang w:val="en-GB"/>
        </w:rPr>
        <w:t xml:space="preserve"> nào khác được chế biến đặc biệt cho loại bệnh đặc biệt nào không? Có loại thuốc truyền thống làm từ các nguyên liệu thiên nhiên nào dành cho các loại bệnh thông thường như cảm lạnh, viêm họng, sốt, chướng búng... không? </w:t>
      </w:r>
    </w:p>
    <w:p w14:paraId="7CBB1CD4" w14:textId="77777777" w:rsidR="00ED3855" w:rsidRPr="000C2132" w:rsidRDefault="00ED3855" w:rsidP="00ED3855">
      <w:pPr>
        <w:spacing w:line="360" w:lineRule="auto"/>
        <w:rPr>
          <w:rFonts w:ascii="Arial" w:hAnsi="Arial" w:cs="Arial"/>
          <w:sz w:val="22"/>
          <w:szCs w:val="22"/>
          <w:lang w:val="en-GB"/>
        </w:rPr>
      </w:pPr>
      <w:r>
        <w:rPr>
          <w:rFonts w:ascii="Arial" w:hAnsi="Arial" w:cs="Arial"/>
          <w:sz w:val="22"/>
          <w:szCs w:val="22"/>
          <w:lang w:val="en-GB"/>
        </w:rPr>
        <w:t xml:space="preserve">Hãy phỏng vấn các thành viên lớn tuổi trong gia đình và viết báo cáo về thuốc và các bài thuốc truyền thống thường được sử dụng trong cộng đồng của em. </w:t>
      </w:r>
    </w:p>
    <w:p w14:paraId="0A3EE3A3" w14:textId="77777777" w:rsidR="008A1E82" w:rsidRPr="007A1109" w:rsidRDefault="008A1E82" w:rsidP="00EE46C9">
      <w:pPr>
        <w:spacing w:line="360" w:lineRule="auto"/>
        <w:jc w:val="both"/>
        <w:rPr>
          <w:rFonts w:ascii="Arial" w:hAnsi="Arial" w:cs="Arial"/>
          <w:sz w:val="22"/>
          <w:szCs w:val="22"/>
          <w:lang w:val="en-GB"/>
        </w:rPr>
      </w:pPr>
    </w:p>
    <w:p w14:paraId="29AFA4CE" w14:textId="4F80F98D" w:rsidR="008A1E82" w:rsidRPr="00657E0D" w:rsidRDefault="00A20492" w:rsidP="00602E0E">
      <w:pPr>
        <w:jc w:val="both"/>
        <w:rPr>
          <w:rFonts w:ascii="Arial" w:hAnsi="Arial" w:cs="Arial"/>
          <w:b/>
          <w:i/>
          <w:sz w:val="22"/>
          <w:szCs w:val="22"/>
          <w:lang w:val="en-GB"/>
        </w:rPr>
      </w:pPr>
      <w:r>
        <w:rPr>
          <w:rFonts w:ascii="Arial" w:hAnsi="Arial" w:cs="Arial"/>
          <w:b/>
          <w:i/>
          <w:sz w:val="22"/>
          <w:szCs w:val="22"/>
          <w:lang w:val="en-GB"/>
        </w:rPr>
        <w:t>Từ vựng</w:t>
      </w:r>
    </w:p>
    <w:p w14:paraId="24E03D53" w14:textId="282444A9" w:rsidR="00097F5E" w:rsidRPr="007A1109" w:rsidRDefault="00097F5E" w:rsidP="00602E0E">
      <w:pPr>
        <w:jc w:val="both"/>
        <w:rPr>
          <w:rFonts w:ascii="Arial" w:hAnsi="Arial" w:cs="Arial"/>
          <w:sz w:val="22"/>
          <w:szCs w:val="22"/>
          <w:lang w:val="en-GB"/>
        </w:rPr>
      </w:pPr>
    </w:p>
    <w:p w14:paraId="550F299E" w14:textId="1E404937" w:rsidR="00F81E89" w:rsidRPr="00F81E89" w:rsidRDefault="00F81E89" w:rsidP="00F81E89">
      <w:pPr>
        <w:rPr>
          <w:rFonts w:ascii="Arial" w:hAnsi="Arial" w:cs="Arial"/>
          <w:sz w:val="22"/>
          <w:szCs w:val="22"/>
        </w:rPr>
      </w:pPr>
      <w:r>
        <w:rPr>
          <w:rFonts w:ascii="Arial" w:hAnsi="Arial" w:cs="Arial"/>
          <w:sz w:val="22"/>
          <w:szCs w:val="22"/>
        </w:rPr>
        <w:t>b</w:t>
      </w:r>
      <w:r w:rsidRPr="00F81E89">
        <w:rPr>
          <w:rFonts w:ascii="Arial" w:hAnsi="Arial" w:cs="Arial"/>
          <w:sz w:val="22"/>
          <w:szCs w:val="22"/>
        </w:rPr>
        <w:t>ệnh tật: bệnh tật</w:t>
      </w:r>
    </w:p>
    <w:p w14:paraId="41BC80EB" w14:textId="40144931" w:rsidR="00F81E89" w:rsidRPr="00F81E89" w:rsidRDefault="00F81E89" w:rsidP="00F81E89">
      <w:pPr>
        <w:rPr>
          <w:rFonts w:ascii="Arial" w:hAnsi="Arial" w:cs="Arial"/>
          <w:sz w:val="22"/>
          <w:szCs w:val="22"/>
        </w:rPr>
      </w:pPr>
      <w:r>
        <w:rPr>
          <w:rFonts w:ascii="Arial" w:hAnsi="Arial" w:cs="Arial"/>
          <w:sz w:val="22"/>
          <w:szCs w:val="22"/>
        </w:rPr>
        <w:t>t</w:t>
      </w:r>
      <w:r w:rsidRPr="00F81E89">
        <w:rPr>
          <w:rFonts w:ascii="Arial" w:hAnsi="Arial" w:cs="Arial"/>
          <w:sz w:val="22"/>
          <w:szCs w:val="22"/>
        </w:rPr>
        <w:t>ăng cường: để làm cho mạnh mẽ hơn</w:t>
      </w:r>
    </w:p>
    <w:p w14:paraId="77AA8E23" w14:textId="3AD3278E" w:rsidR="00F81E89" w:rsidRPr="00F81E89" w:rsidRDefault="00F81E89" w:rsidP="00F81E89">
      <w:pPr>
        <w:rPr>
          <w:rFonts w:ascii="Arial" w:hAnsi="Arial" w:cs="Arial"/>
          <w:sz w:val="22"/>
          <w:szCs w:val="22"/>
        </w:rPr>
      </w:pPr>
      <w:r>
        <w:rPr>
          <w:rFonts w:ascii="Arial" w:hAnsi="Arial" w:cs="Arial"/>
          <w:sz w:val="22"/>
          <w:szCs w:val="22"/>
        </w:rPr>
        <w:t>p</w:t>
      </w:r>
      <w:r w:rsidRPr="00F81E89">
        <w:rPr>
          <w:rFonts w:ascii="Arial" w:hAnsi="Arial" w:cs="Arial"/>
          <w:sz w:val="22"/>
          <w:szCs w:val="22"/>
        </w:rPr>
        <w:t>ha chế: để chuẩn bị</w:t>
      </w:r>
    </w:p>
    <w:p w14:paraId="13FFBFB0" w14:textId="6D20528D" w:rsidR="00F81E89" w:rsidRPr="00F81E89" w:rsidRDefault="00F81E89" w:rsidP="00F81E89">
      <w:pPr>
        <w:rPr>
          <w:rFonts w:ascii="Arial" w:hAnsi="Arial" w:cs="Arial"/>
          <w:sz w:val="22"/>
          <w:szCs w:val="22"/>
        </w:rPr>
      </w:pPr>
      <w:r>
        <w:rPr>
          <w:rFonts w:ascii="Arial" w:hAnsi="Arial" w:cs="Arial"/>
          <w:sz w:val="22"/>
          <w:szCs w:val="22"/>
        </w:rPr>
        <w:t>c</w:t>
      </w:r>
      <w:r w:rsidRPr="00F81E89">
        <w:rPr>
          <w:rFonts w:ascii="Arial" w:hAnsi="Arial" w:cs="Arial"/>
          <w:sz w:val="22"/>
          <w:szCs w:val="22"/>
        </w:rPr>
        <w:t>hữa bệ</w:t>
      </w:r>
      <w:r>
        <w:rPr>
          <w:rFonts w:ascii="Arial" w:hAnsi="Arial" w:cs="Arial"/>
          <w:sz w:val="22"/>
          <w:szCs w:val="22"/>
        </w:rPr>
        <w:t>nh: b</w:t>
      </w:r>
      <w:r w:rsidRPr="00F81E89">
        <w:rPr>
          <w:rFonts w:ascii="Arial" w:hAnsi="Arial" w:cs="Arial"/>
          <w:sz w:val="22"/>
          <w:szCs w:val="22"/>
        </w:rPr>
        <w:t>ệnh về đường tiêu hóa: các bệnh ảnh hưởng đến bụng, đặc biệt là dạ dày và ruột</w:t>
      </w:r>
    </w:p>
    <w:p w14:paraId="556985FF" w14:textId="6C3E3043" w:rsidR="00F81E89" w:rsidRPr="00F81E89" w:rsidRDefault="00CF6999" w:rsidP="00F81E89">
      <w:pPr>
        <w:rPr>
          <w:rFonts w:ascii="Arial" w:hAnsi="Arial" w:cs="Arial"/>
          <w:sz w:val="22"/>
          <w:szCs w:val="22"/>
        </w:rPr>
      </w:pPr>
      <w:r>
        <w:rPr>
          <w:rFonts w:ascii="Arial" w:hAnsi="Arial" w:cs="Arial"/>
          <w:sz w:val="22"/>
          <w:szCs w:val="22"/>
          <w:lang w:val="en-GB"/>
        </w:rPr>
        <w:t xml:space="preserve">từ đời này qua đời khác : </w:t>
      </w:r>
      <w:r w:rsidR="00F81E89">
        <w:rPr>
          <w:rFonts w:ascii="Arial" w:hAnsi="Arial" w:cs="Arial"/>
          <w:sz w:val="22"/>
          <w:szCs w:val="22"/>
        </w:rPr>
        <w:t>l</w:t>
      </w:r>
      <w:r w:rsidR="00F81E89" w:rsidRPr="00F81E89">
        <w:rPr>
          <w:rFonts w:ascii="Arial" w:hAnsi="Arial" w:cs="Arial"/>
          <w:sz w:val="22"/>
          <w:szCs w:val="22"/>
        </w:rPr>
        <w:t>iên thế hệ</w:t>
      </w:r>
      <w:r>
        <w:rPr>
          <w:rFonts w:ascii="Arial" w:hAnsi="Arial" w:cs="Arial"/>
          <w:sz w:val="22"/>
          <w:szCs w:val="22"/>
        </w:rPr>
        <w:t>;</w:t>
      </w:r>
      <w:r w:rsidR="00F81E89" w:rsidRPr="00F81E89">
        <w:rPr>
          <w:rFonts w:ascii="Arial" w:hAnsi="Arial" w:cs="Arial"/>
          <w:sz w:val="22"/>
          <w:szCs w:val="22"/>
        </w:rPr>
        <w:t xml:space="preserve"> từ người già đến người trẻ trong một gia đình</w:t>
      </w:r>
    </w:p>
    <w:p w14:paraId="4C467748" w14:textId="6D9C6309" w:rsidR="00F81E89" w:rsidRPr="00F81E89" w:rsidRDefault="00F81E89" w:rsidP="00F81E89">
      <w:pPr>
        <w:rPr>
          <w:rFonts w:ascii="Arial" w:hAnsi="Arial" w:cs="Arial"/>
          <w:sz w:val="22"/>
          <w:szCs w:val="22"/>
        </w:rPr>
      </w:pPr>
      <w:r>
        <w:rPr>
          <w:rFonts w:ascii="Arial" w:hAnsi="Arial" w:cs="Arial"/>
          <w:sz w:val="22"/>
          <w:szCs w:val="22"/>
        </w:rPr>
        <w:t>s</w:t>
      </w:r>
      <w:r w:rsidRPr="00F81E89">
        <w:rPr>
          <w:rFonts w:ascii="Arial" w:hAnsi="Arial" w:cs="Arial"/>
          <w:sz w:val="22"/>
          <w:szCs w:val="22"/>
        </w:rPr>
        <w:t>ức chịu đựng: năng lượng</w:t>
      </w:r>
    </w:p>
    <w:p w14:paraId="465AD15C" w14:textId="6EF3CBBD" w:rsidR="00F81E89" w:rsidRPr="007A1109" w:rsidRDefault="00F81E89" w:rsidP="00F81E89">
      <w:pPr>
        <w:rPr>
          <w:rFonts w:ascii="Arial" w:hAnsi="Arial" w:cs="Arial"/>
          <w:sz w:val="22"/>
          <w:szCs w:val="22"/>
        </w:rPr>
      </w:pPr>
      <w:r>
        <w:rPr>
          <w:rFonts w:ascii="Arial" w:hAnsi="Arial" w:cs="Arial"/>
          <w:sz w:val="22"/>
          <w:szCs w:val="22"/>
        </w:rPr>
        <w:t>đ</w:t>
      </w:r>
      <w:r w:rsidRPr="00F81E89">
        <w:rPr>
          <w:rFonts w:ascii="Arial" w:hAnsi="Arial" w:cs="Arial"/>
          <w:sz w:val="22"/>
          <w:szCs w:val="22"/>
        </w:rPr>
        <w:t>ô thị hóa: tăng trưởng của các thành phố</w:t>
      </w:r>
    </w:p>
    <w:p w14:paraId="7284D8D6" w14:textId="06A8C7A5" w:rsidR="000C2132" w:rsidRPr="007A1109" w:rsidRDefault="000C2132" w:rsidP="00F81E89">
      <w:pPr>
        <w:rPr>
          <w:rFonts w:ascii="Arial" w:hAnsi="Arial" w:cs="Arial"/>
          <w:sz w:val="22"/>
          <w:szCs w:val="22"/>
        </w:rPr>
      </w:pPr>
      <w:r w:rsidRPr="007A1109">
        <w:rPr>
          <w:rFonts w:ascii="Arial" w:hAnsi="Arial" w:cs="Arial"/>
          <w:sz w:val="22"/>
          <w:szCs w:val="22"/>
        </w:rPr>
        <w:br w:type="page"/>
      </w:r>
    </w:p>
    <w:p w14:paraId="40CE27A6" w14:textId="77777777" w:rsidR="00114358" w:rsidRPr="000C2132" w:rsidRDefault="00114358" w:rsidP="00114358">
      <w:pPr>
        <w:spacing w:line="360" w:lineRule="auto"/>
        <w:rPr>
          <w:rFonts w:ascii="Arial" w:hAnsi="Arial" w:cs="Arial"/>
          <w:b/>
          <w:sz w:val="22"/>
          <w:szCs w:val="22"/>
          <w:lang w:val="en-GB"/>
        </w:rPr>
      </w:pPr>
      <w:r>
        <w:rPr>
          <w:rFonts w:ascii="Arial" w:hAnsi="Arial" w:cs="Arial"/>
          <w:b/>
          <w:sz w:val="22"/>
          <w:szCs w:val="22"/>
          <w:lang w:val="en-GB"/>
        </w:rPr>
        <w:t xml:space="preserve">Tài liệu phát tay </w:t>
      </w:r>
      <w:r w:rsidRPr="000C2132">
        <w:rPr>
          <w:rFonts w:ascii="Arial" w:hAnsi="Arial" w:cs="Arial"/>
          <w:b/>
          <w:sz w:val="22"/>
          <w:szCs w:val="22"/>
          <w:lang w:val="en-GB"/>
        </w:rPr>
        <w:t xml:space="preserve">4 </w:t>
      </w:r>
      <w:r>
        <w:rPr>
          <w:rFonts w:ascii="Arial" w:hAnsi="Arial" w:cs="Arial"/>
          <w:b/>
          <w:sz w:val="22"/>
          <w:szCs w:val="22"/>
          <w:lang w:val="en-GB"/>
        </w:rPr>
        <w:t>–</w:t>
      </w:r>
      <w:r w:rsidRPr="000C2132">
        <w:rPr>
          <w:rFonts w:ascii="Arial" w:hAnsi="Arial" w:cs="Arial"/>
          <w:b/>
          <w:sz w:val="22"/>
          <w:szCs w:val="22"/>
          <w:lang w:val="en-GB"/>
        </w:rPr>
        <w:t xml:space="preserve"> </w:t>
      </w:r>
      <w:r>
        <w:rPr>
          <w:rFonts w:ascii="Arial" w:hAnsi="Arial" w:cs="Arial"/>
          <w:b/>
          <w:sz w:val="22"/>
          <w:szCs w:val="22"/>
          <w:lang w:val="en-GB"/>
        </w:rPr>
        <w:t xml:space="preserve">Phỏng vấn một người đỡ đẻ truyền thống </w:t>
      </w:r>
    </w:p>
    <w:p w14:paraId="5D363B4B" w14:textId="77777777" w:rsidR="006F5A10" w:rsidRDefault="006F5A10" w:rsidP="000C2132">
      <w:pPr>
        <w:spacing w:line="360" w:lineRule="auto"/>
        <w:rPr>
          <w:rFonts w:ascii="Arial" w:hAnsi="Arial" w:cs="Arial"/>
          <w:sz w:val="22"/>
          <w:szCs w:val="22"/>
          <w:lang w:val="en-GB"/>
        </w:rPr>
      </w:pPr>
      <w:r>
        <w:rPr>
          <w:rFonts w:ascii="Arial" w:hAnsi="Arial" w:cs="Arial"/>
          <w:sz w:val="22"/>
          <w:szCs w:val="22"/>
          <w:lang w:val="en-GB"/>
        </w:rPr>
        <w:t>Đây là ví dụ của các câu hỏi. Em hãy phát triển câu hỏi của riêng mình.</w:t>
      </w:r>
    </w:p>
    <w:p w14:paraId="5C97CCA1" w14:textId="22D98A2C" w:rsidR="00A45CA1" w:rsidRPr="007A1109" w:rsidRDefault="00D9227F" w:rsidP="00A45CA1">
      <w:pPr>
        <w:pStyle w:val="ListParagraph"/>
        <w:numPr>
          <w:ilvl w:val="0"/>
          <w:numId w:val="6"/>
        </w:numPr>
        <w:ind w:left="720"/>
        <w:rPr>
          <w:rFonts w:ascii="Arial" w:hAnsi="Arial" w:cs="Arial"/>
          <w:i/>
          <w:iCs/>
          <w:sz w:val="22"/>
          <w:szCs w:val="22"/>
        </w:rPr>
      </w:pPr>
      <w:r>
        <w:rPr>
          <w:rFonts w:ascii="Arial" w:hAnsi="Arial" w:cs="Arial"/>
          <w:i/>
          <w:iCs/>
          <w:sz w:val="22"/>
          <w:szCs w:val="22"/>
        </w:rPr>
        <w:t>Cô/</w:t>
      </w:r>
      <w:r w:rsidR="006F5A10">
        <w:rPr>
          <w:rFonts w:ascii="Arial" w:hAnsi="Arial" w:cs="Arial"/>
          <w:i/>
          <w:iCs/>
          <w:sz w:val="22"/>
          <w:szCs w:val="22"/>
        </w:rPr>
        <w:t>Bà đã trở thành người đỡ đẻ như thế nào?</w:t>
      </w:r>
    </w:p>
    <w:p w14:paraId="09494739" w14:textId="497E670A" w:rsidR="00A45CA1" w:rsidRPr="007A1109" w:rsidRDefault="00D9227F" w:rsidP="00A45CA1">
      <w:pPr>
        <w:pStyle w:val="ListParagraph"/>
        <w:numPr>
          <w:ilvl w:val="0"/>
          <w:numId w:val="6"/>
        </w:numPr>
        <w:ind w:left="720"/>
        <w:rPr>
          <w:rFonts w:ascii="Arial" w:hAnsi="Arial" w:cs="Arial"/>
          <w:i/>
          <w:iCs/>
          <w:sz w:val="22"/>
          <w:szCs w:val="22"/>
        </w:rPr>
      </w:pPr>
      <w:r>
        <w:rPr>
          <w:rFonts w:ascii="Arial" w:hAnsi="Arial" w:cs="Arial"/>
          <w:i/>
          <w:iCs/>
          <w:sz w:val="22"/>
          <w:szCs w:val="22"/>
        </w:rPr>
        <w:t>Cô/</w:t>
      </w:r>
      <w:r w:rsidR="006F5A10">
        <w:rPr>
          <w:rFonts w:ascii="Arial" w:hAnsi="Arial" w:cs="Arial"/>
          <w:i/>
          <w:iCs/>
          <w:sz w:val="22"/>
          <w:szCs w:val="22"/>
        </w:rPr>
        <w:t>Bà có được kiến thức này như thế nào?</w:t>
      </w:r>
    </w:p>
    <w:p w14:paraId="119282FD" w14:textId="47C8EDC5" w:rsidR="006F5A10" w:rsidRPr="00EE22AF" w:rsidRDefault="00D9227F" w:rsidP="00E36B7A">
      <w:pPr>
        <w:pStyle w:val="ListParagraph"/>
        <w:numPr>
          <w:ilvl w:val="0"/>
          <w:numId w:val="6"/>
        </w:numPr>
        <w:ind w:left="720"/>
        <w:rPr>
          <w:rFonts w:ascii="Arial" w:hAnsi="Arial" w:cs="Arial"/>
          <w:b/>
          <w:sz w:val="22"/>
          <w:szCs w:val="22"/>
          <w:lang w:val="en-GB"/>
        </w:rPr>
      </w:pPr>
      <w:r>
        <w:rPr>
          <w:rFonts w:ascii="Arial" w:hAnsi="Arial" w:cs="Arial"/>
          <w:i/>
          <w:iCs/>
          <w:sz w:val="22"/>
          <w:szCs w:val="22"/>
        </w:rPr>
        <w:t>Cô/</w:t>
      </w:r>
      <w:r w:rsidR="006F5A10">
        <w:rPr>
          <w:rFonts w:ascii="Arial" w:hAnsi="Arial" w:cs="Arial"/>
          <w:i/>
          <w:iCs/>
          <w:sz w:val="22"/>
          <w:szCs w:val="22"/>
        </w:rPr>
        <w:t>Bà có thực hiện nghi thức nào với những cỏ cây làm thuốc trước, trong và sau khi đứa trẻ được sinh ra không?</w:t>
      </w:r>
    </w:p>
    <w:p w14:paraId="7CDD8B7F" w14:textId="77777777" w:rsidR="00EE22AF" w:rsidRPr="00E36B7A" w:rsidRDefault="00EE22AF" w:rsidP="00EE22AF">
      <w:pPr>
        <w:pStyle w:val="ListParagraph"/>
        <w:rPr>
          <w:rFonts w:ascii="Arial" w:hAnsi="Arial" w:cs="Arial"/>
          <w:b/>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4325"/>
        <w:gridCol w:w="4539"/>
      </w:tblGrid>
      <w:tr w:rsidR="0004648C" w:rsidRPr="007A1109" w14:paraId="0DA59E6E" w14:textId="77777777" w:rsidTr="00E15D32">
        <w:tc>
          <w:tcPr>
            <w:tcW w:w="461" w:type="dxa"/>
            <w:shd w:val="clear" w:color="auto" w:fill="BFBFBF" w:themeFill="background1" w:themeFillShade="BF"/>
          </w:tcPr>
          <w:p w14:paraId="52CE423D" w14:textId="77777777" w:rsidR="0004648C" w:rsidRPr="007A1109" w:rsidRDefault="0004648C" w:rsidP="00D319E2">
            <w:pPr>
              <w:spacing w:line="360" w:lineRule="auto"/>
              <w:jc w:val="center"/>
              <w:rPr>
                <w:rFonts w:ascii="Arial" w:hAnsi="Arial" w:cs="Arial"/>
                <w:sz w:val="22"/>
                <w:szCs w:val="22"/>
                <w:lang w:val="en-G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c>
        <w:tc>
          <w:tcPr>
            <w:tcW w:w="4325" w:type="dxa"/>
            <w:shd w:val="clear" w:color="auto" w:fill="BFBFBF" w:themeFill="background1" w:themeFillShade="BF"/>
          </w:tcPr>
          <w:p w14:paraId="4DD00603" w14:textId="3302241F" w:rsidR="0004648C" w:rsidRPr="007A1109" w:rsidRDefault="0004648C" w:rsidP="00D319E2">
            <w:pPr>
              <w:spacing w:line="360" w:lineRule="auto"/>
              <w:jc w:val="center"/>
              <w:rPr>
                <w:rFonts w:ascii="Arial" w:hAnsi="Arial" w:cs="Arial"/>
                <w:sz w:val="22"/>
                <w:szCs w:val="22"/>
                <w:lang w:val="en-G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Arial" w:hAnsi="Arial" w:cs="Arial"/>
                <w:b/>
                <w:sz w:val="22"/>
                <w:szCs w:val="22"/>
                <w:lang w:val="en-GB"/>
              </w:rPr>
              <w:t>Câu hỏi</w:t>
            </w:r>
            <w:r w:rsidRPr="000C2132">
              <w:rPr>
                <w:rFonts w:ascii="Arial" w:hAnsi="Arial" w:cs="Arial"/>
                <w:b/>
                <w:sz w:val="22"/>
                <w:szCs w:val="22"/>
                <w:lang w:val="en-GB"/>
              </w:rPr>
              <w:t>:</w:t>
            </w:r>
          </w:p>
        </w:tc>
        <w:tc>
          <w:tcPr>
            <w:tcW w:w="4539" w:type="dxa"/>
            <w:shd w:val="clear" w:color="auto" w:fill="BFBFBF" w:themeFill="background1" w:themeFillShade="BF"/>
          </w:tcPr>
          <w:p w14:paraId="4083717D" w14:textId="0312C5F4" w:rsidR="0004648C" w:rsidRPr="007A1109" w:rsidRDefault="0004648C" w:rsidP="00D319E2">
            <w:pPr>
              <w:spacing w:line="360" w:lineRule="auto"/>
              <w:jc w:val="center"/>
              <w:rPr>
                <w:rFonts w:ascii="Arial" w:hAnsi="Arial" w:cs="Arial"/>
                <w:sz w:val="22"/>
                <w:szCs w:val="22"/>
                <w:lang w:val="en-GB"/>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Arial" w:hAnsi="Arial" w:cs="Arial"/>
                <w:b/>
                <w:sz w:val="22"/>
                <w:szCs w:val="22"/>
                <w:lang w:val="en-GB"/>
              </w:rPr>
              <w:t>Trả lời</w:t>
            </w:r>
            <w:r w:rsidRPr="000C2132">
              <w:rPr>
                <w:rFonts w:ascii="Arial" w:hAnsi="Arial" w:cs="Arial"/>
                <w:b/>
                <w:sz w:val="22"/>
                <w:szCs w:val="22"/>
                <w:lang w:val="en-GB"/>
              </w:rPr>
              <w:t>:</w:t>
            </w:r>
          </w:p>
        </w:tc>
      </w:tr>
      <w:tr w:rsidR="00E15D32" w:rsidRPr="007A1109" w14:paraId="3DFAD607" w14:textId="77777777" w:rsidTr="00E15D32">
        <w:trPr>
          <w:trHeight w:val="2438"/>
        </w:trPr>
        <w:tc>
          <w:tcPr>
            <w:tcW w:w="461" w:type="dxa"/>
          </w:tcPr>
          <w:p w14:paraId="25BBA985" w14:textId="77777777" w:rsidR="00E15D32" w:rsidRPr="007A1109" w:rsidRDefault="00E15D32" w:rsidP="00D319E2">
            <w:pPr>
              <w:spacing w:line="360" w:lineRule="auto"/>
              <w:rPr>
                <w:rFonts w:ascii="Arial" w:hAnsi="Arial" w:cs="Arial"/>
                <w:b/>
                <w:sz w:val="22"/>
                <w:szCs w:val="22"/>
                <w:lang w:val="en-GB"/>
              </w:rPr>
            </w:pPr>
            <w:r w:rsidRPr="007A1109">
              <w:rPr>
                <w:rFonts w:ascii="Arial" w:hAnsi="Arial" w:cs="Arial"/>
                <w:b/>
                <w:sz w:val="22"/>
                <w:szCs w:val="22"/>
                <w:lang w:val="en-GB"/>
              </w:rPr>
              <w:t>1</w:t>
            </w:r>
          </w:p>
        </w:tc>
        <w:tc>
          <w:tcPr>
            <w:tcW w:w="4325" w:type="dxa"/>
          </w:tcPr>
          <w:p w14:paraId="2B6318B4" w14:textId="77777777" w:rsidR="00E15D32" w:rsidRPr="007A1109" w:rsidRDefault="00E15D32" w:rsidP="00D319E2">
            <w:pPr>
              <w:spacing w:line="360" w:lineRule="auto"/>
              <w:rPr>
                <w:rFonts w:ascii="Arial" w:hAnsi="Arial" w:cs="Arial"/>
                <w:b/>
                <w:sz w:val="22"/>
                <w:szCs w:val="22"/>
                <w:lang w:val="en-GB"/>
              </w:rPr>
            </w:pPr>
          </w:p>
          <w:p w14:paraId="13B76C83" w14:textId="77777777" w:rsidR="00E15D32" w:rsidRPr="007A1109" w:rsidRDefault="00E15D32" w:rsidP="00D319E2">
            <w:pPr>
              <w:spacing w:line="360" w:lineRule="auto"/>
              <w:rPr>
                <w:rFonts w:ascii="Arial" w:hAnsi="Arial" w:cs="Arial"/>
                <w:b/>
                <w:sz w:val="22"/>
                <w:szCs w:val="22"/>
                <w:lang w:val="en-GB"/>
              </w:rPr>
            </w:pPr>
          </w:p>
        </w:tc>
        <w:tc>
          <w:tcPr>
            <w:tcW w:w="4539" w:type="dxa"/>
          </w:tcPr>
          <w:p w14:paraId="7ECA9D20" w14:textId="77777777" w:rsidR="00E15D32" w:rsidRPr="007A1109" w:rsidRDefault="00E15D32" w:rsidP="00D319E2">
            <w:pPr>
              <w:spacing w:line="360" w:lineRule="auto"/>
              <w:rPr>
                <w:rFonts w:ascii="Arial" w:hAnsi="Arial" w:cs="Arial"/>
                <w:b/>
                <w:sz w:val="22"/>
                <w:szCs w:val="22"/>
                <w:lang w:val="en-GB"/>
              </w:rPr>
            </w:pPr>
          </w:p>
        </w:tc>
      </w:tr>
      <w:tr w:rsidR="00E15D32" w:rsidRPr="007A1109" w14:paraId="7BFBBEA3" w14:textId="77777777" w:rsidTr="00E15D32">
        <w:trPr>
          <w:trHeight w:val="2438"/>
        </w:trPr>
        <w:tc>
          <w:tcPr>
            <w:tcW w:w="461" w:type="dxa"/>
          </w:tcPr>
          <w:p w14:paraId="5AF198B1" w14:textId="77777777" w:rsidR="00E15D32" w:rsidRPr="007A1109" w:rsidRDefault="00E15D32" w:rsidP="00D319E2">
            <w:pPr>
              <w:spacing w:line="360" w:lineRule="auto"/>
              <w:rPr>
                <w:rFonts w:ascii="Arial" w:hAnsi="Arial" w:cs="Arial"/>
                <w:b/>
                <w:sz w:val="22"/>
                <w:szCs w:val="22"/>
                <w:lang w:val="en-GB"/>
              </w:rPr>
            </w:pPr>
            <w:r w:rsidRPr="007A1109">
              <w:rPr>
                <w:rFonts w:ascii="Arial" w:hAnsi="Arial" w:cs="Arial"/>
                <w:b/>
                <w:sz w:val="22"/>
                <w:szCs w:val="22"/>
                <w:lang w:val="en-GB"/>
              </w:rPr>
              <w:t>2</w:t>
            </w:r>
          </w:p>
        </w:tc>
        <w:tc>
          <w:tcPr>
            <w:tcW w:w="4325" w:type="dxa"/>
          </w:tcPr>
          <w:p w14:paraId="017BA974" w14:textId="77777777" w:rsidR="00E15D32" w:rsidRPr="007A1109" w:rsidRDefault="00E15D32" w:rsidP="00D319E2">
            <w:pPr>
              <w:spacing w:line="360" w:lineRule="auto"/>
              <w:rPr>
                <w:rFonts w:ascii="Arial" w:hAnsi="Arial" w:cs="Arial"/>
                <w:b/>
                <w:sz w:val="22"/>
                <w:szCs w:val="22"/>
                <w:lang w:val="en-GB"/>
              </w:rPr>
            </w:pPr>
          </w:p>
          <w:p w14:paraId="002070E1" w14:textId="77777777" w:rsidR="00E15D32" w:rsidRPr="007A1109" w:rsidRDefault="00E15D32" w:rsidP="00D319E2">
            <w:pPr>
              <w:spacing w:line="360" w:lineRule="auto"/>
              <w:rPr>
                <w:rFonts w:ascii="Arial" w:hAnsi="Arial" w:cs="Arial"/>
                <w:b/>
                <w:sz w:val="22"/>
                <w:szCs w:val="22"/>
                <w:lang w:val="en-GB"/>
              </w:rPr>
            </w:pPr>
          </w:p>
        </w:tc>
        <w:tc>
          <w:tcPr>
            <w:tcW w:w="4539" w:type="dxa"/>
          </w:tcPr>
          <w:p w14:paraId="779721E1" w14:textId="77777777" w:rsidR="00E15D32" w:rsidRPr="007A1109" w:rsidRDefault="00E15D32" w:rsidP="00D319E2">
            <w:pPr>
              <w:spacing w:line="360" w:lineRule="auto"/>
              <w:rPr>
                <w:rFonts w:ascii="Arial" w:hAnsi="Arial" w:cs="Arial"/>
                <w:b/>
                <w:sz w:val="22"/>
                <w:szCs w:val="22"/>
                <w:lang w:val="en-GB"/>
              </w:rPr>
            </w:pPr>
          </w:p>
        </w:tc>
      </w:tr>
      <w:tr w:rsidR="00E15D32" w:rsidRPr="007A1109" w14:paraId="5A66BA21" w14:textId="77777777" w:rsidTr="00E15D32">
        <w:trPr>
          <w:trHeight w:val="2438"/>
        </w:trPr>
        <w:tc>
          <w:tcPr>
            <w:tcW w:w="461" w:type="dxa"/>
          </w:tcPr>
          <w:p w14:paraId="03CD7E5C" w14:textId="77777777" w:rsidR="00E15D32" w:rsidRPr="007A1109" w:rsidRDefault="00E15D32" w:rsidP="00D319E2">
            <w:pPr>
              <w:spacing w:line="360" w:lineRule="auto"/>
              <w:rPr>
                <w:rFonts w:ascii="Arial" w:hAnsi="Arial" w:cs="Arial"/>
                <w:b/>
                <w:sz w:val="22"/>
                <w:szCs w:val="22"/>
                <w:lang w:val="en-GB"/>
              </w:rPr>
            </w:pPr>
            <w:r w:rsidRPr="007A1109">
              <w:rPr>
                <w:rFonts w:ascii="Arial" w:hAnsi="Arial" w:cs="Arial"/>
                <w:b/>
                <w:sz w:val="22"/>
                <w:szCs w:val="22"/>
                <w:lang w:val="en-GB"/>
              </w:rPr>
              <w:t>3</w:t>
            </w:r>
          </w:p>
        </w:tc>
        <w:tc>
          <w:tcPr>
            <w:tcW w:w="4325" w:type="dxa"/>
          </w:tcPr>
          <w:p w14:paraId="7D754EBC" w14:textId="77777777" w:rsidR="00E15D32" w:rsidRPr="007A1109" w:rsidRDefault="00E15D32" w:rsidP="00D319E2">
            <w:pPr>
              <w:spacing w:line="360" w:lineRule="auto"/>
              <w:rPr>
                <w:rFonts w:ascii="Arial" w:hAnsi="Arial" w:cs="Arial"/>
                <w:b/>
                <w:sz w:val="22"/>
                <w:szCs w:val="22"/>
                <w:lang w:val="en-GB"/>
              </w:rPr>
            </w:pPr>
          </w:p>
          <w:p w14:paraId="185A6ECC" w14:textId="77777777" w:rsidR="00E15D32" w:rsidRPr="007A1109" w:rsidRDefault="00E15D32" w:rsidP="00D319E2">
            <w:pPr>
              <w:spacing w:line="360" w:lineRule="auto"/>
              <w:rPr>
                <w:rFonts w:ascii="Arial" w:hAnsi="Arial" w:cs="Arial"/>
                <w:b/>
                <w:sz w:val="22"/>
                <w:szCs w:val="22"/>
                <w:lang w:val="en-GB"/>
              </w:rPr>
            </w:pPr>
          </w:p>
        </w:tc>
        <w:tc>
          <w:tcPr>
            <w:tcW w:w="4539" w:type="dxa"/>
          </w:tcPr>
          <w:p w14:paraId="60593C2F" w14:textId="77777777" w:rsidR="00E15D32" w:rsidRPr="007A1109" w:rsidRDefault="00E15D32" w:rsidP="00D319E2">
            <w:pPr>
              <w:spacing w:line="360" w:lineRule="auto"/>
              <w:rPr>
                <w:rFonts w:ascii="Arial" w:hAnsi="Arial" w:cs="Arial"/>
                <w:b/>
                <w:sz w:val="22"/>
                <w:szCs w:val="22"/>
                <w:lang w:val="en-GB"/>
              </w:rPr>
            </w:pPr>
          </w:p>
        </w:tc>
      </w:tr>
      <w:tr w:rsidR="00E15D32" w:rsidRPr="007A1109" w14:paraId="6A87BB21" w14:textId="77777777" w:rsidTr="00E15D32">
        <w:trPr>
          <w:trHeight w:val="2438"/>
        </w:trPr>
        <w:tc>
          <w:tcPr>
            <w:tcW w:w="461" w:type="dxa"/>
          </w:tcPr>
          <w:p w14:paraId="31FF62C6" w14:textId="77777777" w:rsidR="00E15D32" w:rsidRPr="007A1109" w:rsidRDefault="00E15D32" w:rsidP="00D319E2">
            <w:pPr>
              <w:spacing w:line="360" w:lineRule="auto"/>
              <w:rPr>
                <w:rFonts w:ascii="Arial" w:hAnsi="Arial" w:cs="Arial"/>
                <w:b/>
                <w:sz w:val="22"/>
                <w:szCs w:val="22"/>
                <w:lang w:val="en-GB"/>
              </w:rPr>
            </w:pPr>
            <w:r w:rsidRPr="007A1109">
              <w:rPr>
                <w:rFonts w:ascii="Arial" w:hAnsi="Arial" w:cs="Arial"/>
                <w:b/>
                <w:sz w:val="22"/>
                <w:szCs w:val="22"/>
                <w:lang w:val="en-GB"/>
              </w:rPr>
              <w:t>4</w:t>
            </w:r>
          </w:p>
        </w:tc>
        <w:tc>
          <w:tcPr>
            <w:tcW w:w="4325" w:type="dxa"/>
          </w:tcPr>
          <w:p w14:paraId="2D7D1727" w14:textId="77777777" w:rsidR="00E15D32" w:rsidRPr="007A1109" w:rsidRDefault="00E15D32" w:rsidP="00D319E2">
            <w:pPr>
              <w:spacing w:line="360" w:lineRule="auto"/>
              <w:rPr>
                <w:rFonts w:ascii="Arial" w:hAnsi="Arial" w:cs="Arial"/>
                <w:b/>
                <w:sz w:val="22"/>
                <w:szCs w:val="22"/>
                <w:lang w:val="en-GB"/>
              </w:rPr>
            </w:pPr>
          </w:p>
          <w:p w14:paraId="32EE091D" w14:textId="77777777" w:rsidR="00E15D32" w:rsidRPr="007A1109" w:rsidRDefault="00E15D32" w:rsidP="00D319E2">
            <w:pPr>
              <w:spacing w:line="360" w:lineRule="auto"/>
              <w:rPr>
                <w:rFonts w:ascii="Arial" w:hAnsi="Arial" w:cs="Arial"/>
                <w:b/>
                <w:sz w:val="22"/>
                <w:szCs w:val="22"/>
                <w:lang w:val="en-GB"/>
              </w:rPr>
            </w:pPr>
          </w:p>
        </w:tc>
        <w:tc>
          <w:tcPr>
            <w:tcW w:w="4539" w:type="dxa"/>
          </w:tcPr>
          <w:p w14:paraId="70E05E1F" w14:textId="77777777" w:rsidR="00E15D32" w:rsidRPr="007A1109" w:rsidRDefault="00E15D32" w:rsidP="00D319E2">
            <w:pPr>
              <w:spacing w:line="360" w:lineRule="auto"/>
              <w:rPr>
                <w:rFonts w:ascii="Arial" w:hAnsi="Arial" w:cs="Arial"/>
                <w:b/>
                <w:sz w:val="22"/>
                <w:szCs w:val="22"/>
                <w:lang w:val="en-GB"/>
              </w:rPr>
            </w:pPr>
          </w:p>
        </w:tc>
      </w:tr>
      <w:tr w:rsidR="00E15D32" w:rsidRPr="007A1109" w14:paraId="17EF73D0" w14:textId="77777777" w:rsidTr="00E15D32">
        <w:trPr>
          <w:trHeight w:val="2438"/>
        </w:trPr>
        <w:tc>
          <w:tcPr>
            <w:tcW w:w="461" w:type="dxa"/>
          </w:tcPr>
          <w:p w14:paraId="7422C22B" w14:textId="77777777" w:rsidR="00E15D32" w:rsidRPr="007A1109" w:rsidRDefault="00E15D32" w:rsidP="00D319E2">
            <w:pPr>
              <w:spacing w:line="360" w:lineRule="auto"/>
              <w:rPr>
                <w:rFonts w:ascii="Arial" w:hAnsi="Arial" w:cs="Arial"/>
                <w:b/>
                <w:sz w:val="22"/>
                <w:szCs w:val="22"/>
                <w:lang w:val="en-GB"/>
              </w:rPr>
            </w:pPr>
            <w:r w:rsidRPr="007A1109">
              <w:rPr>
                <w:rFonts w:ascii="Arial" w:hAnsi="Arial" w:cs="Arial"/>
                <w:b/>
                <w:sz w:val="22"/>
                <w:szCs w:val="22"/>
                <w:lang w:val="en-GB"/>
              </w:rPr>
              <w:t>5</w:t>
            </w:r>
          </w:p>
        </w:tc>
        <w:tc>
          <w:tcPr>
            <w:tcW w:w="4325" w:type="dxa"/>
          </w:tcPr>
          <w:p w14:paraId="747FDC03" w14:textId="77777777" w:rsidR="00E15D32" w:rsidRPr="007A1109" w:rsidRDefault="00E15D32" w:rsidP="00D319E2">
            <w:pPr>
              <w:spacing w:line="360" w:lineRule="auto"/>
              <w:rPr>
                <w:rFonts w:ascii="Arial" w:hAnsi="Arial" w:cs="Arial"/>
                <w:b/>
                <w:sz w:val="22"/>
                <w:szCs w:val="22"/>
                <w:lang w:val="en-GB"/>
              </w:rPr>
            </w:pPr>
          </w:p>
          <w:p w14:paraId="68284A9C" w14:textId="77777777" w:rsidR="00E15D32" w:rsidRPr="007A1109" w:rsidRDefault="00E15D32" w:rsidP="00D319E2">
            <w:pPr>
              <w:spacing w:line="360" w:lineRule="auto"/>
              <w:rPr>
                <w:rFonts w:ascii="Arial" w:hAnsi="Arial" w:cs="Arial"/>
                <w:b/>
                <w:sz w:val="22"/>
                <w:szCs w:val="22"/>
                <w:lang w:val="en-GB"/>
              </w:rPr>
            </w:pPr>
          </w:p>
        </w:tc>
        <w:tc>
          <w:tcPr>
            <w:tcW w:w="4539" w:type="dxa"/>
          </w:tcPr>
          <w:p w14:paraId="6CC335AF" w14:textId="77777777" w:rsidR="00E15D32" w:rsidRPr="007A1109" w:rsidRDefault="00E15D32" w:rsidP="00D319E2">
            <w:pPr>
              <w:spacing w:line="360" w:lineRule="auto"/>
              <w:rPr>
                <w:rFonts w:ascii="Arial" w:hAnsi="Arial" w:cs="Arial"/>
                <w:b/>
                <w:sz w:val="22"/>
                <w:szCs w:val="22"/>
                <w:lang w:val="en-GB"/>
              </w:rPr>
            </w:pPr>
          </w:p>
        </w:tc>
      </w:tr>
      <w:tr w:rsidR="00E15D32" w:rsidRPr="007A1109" w14:paraId="1E9823AD" w14:textId="77777777" w:rsidTr="00E15D32">
        <w:trPr>
          <w:trHeight w:val="2438"/>
        </w:trPr>
        <w:tc>
          <w:tcPr>
            <w:tcW w:w="461" w:type="dxa"/>
          </w:tcPr>
          <w:p w14:paraId="583AA224" w14:textId="77777777" w:rsidR="00E15D32" w:rsidRPr="007A1109" w:rsidRDefault="00E15D32" w:rsidP="00D319E2">
            <w:pPr>
              <w:spacing w:line="360" w:lineRule="auto"/>
              <w:rPr>
                <w:rFonts w:ascii="Arial" w:hAnsi="Arial" w:cs="Arial"/>
                <w:b/>
                <w:sz w:val="22"/>
                <w:szCs w:val="22"/>
                <w:lang w:val="en-GB"/>
              </w:rPr>
            </w:pPr>
            <w:r w:rsidRPr="007A1109">
              <w:rPr>
                <w:rFonts w:ascii="Arial" w:hAnsi="Arial" w:cs="Arial"/>
                <w:b/>
                <w:sz w:val="22"/>
                <w:szCs w:val="22"/>
                <w:lang w:val="en-GB"/>
              </w:rPr>
              <w:t>6</w:t>
            </w:r>
          </w:p>
        </w:tc>
        <w:tc>
          <w:tcPr>
            <w:tcW w:w="4325" w:type="dxa"/>
          </w:tcPr>
          <w:p w14:paraId="5C6B2607" w14:textId="77777777" w:rsidR="00E15D32" w:rsidRPr="007A1109" w:rsidRDefault="00E15D32" w:rsidP="00D319E2">
            <w:pPr>
              <w:spacing w:line="360" w:lineRule="auto"/>
              <w:rPr>
                <w:rFonts w:ascii="Arial" w:hAnsi="Arial" w:cs="Arial"/>
                <w:b/>
                <w:sz w:val="22"/>
                <w:szCs w:val="22"/>
                <w:lang w:val="en-GB"/>
              </w:rPr>
            </w:pPr>
          </w:p>
          <w:p w14:paraId="159ECA6A" w14:textId="77777777" w:rsidR="00E15D32" w:rsidRPr="007A1109" w:rsidRDefault="00E15D32" w:rsidP="00D319E2">
            <w:pPr>
              <w:spacing w:line="360" w:lineRule="auto"/>
              <w:rPr>
                <w:rFonts w:ascii="Arial" w:hAnsi="Arial" w:cs="Arial"/>
                <w:b/>
                <w:sz w:val="22"/>
                <w:szCs w:val="22"/>
                <w:lang w:val="en-GB"/>
              </w:rPr>
            </w:pPr>
          </w:p>
        </w:tc>
        <w:tc>
          <w:tcPr>
            <w:tcW w:w="4539" w:type="dxa"/>
          </w:tcPr>
          <w:p w14:paraId="07C7FF41" w14:textId="77777777" w:rsidR="00E15D32" w:rsidRPr="007A1109" w:rsidRDefault="00E15D32" w:rsidP="00D319E2">
            <w:pPr>
              <w:spacing w:line="360" w:lineRule="auto"/>
              <w:rPr>
                <w:rFonts w:ascii="Arial" w:hAnsi="Arial" w:cs="Arial"/>
                <w:b/>
                <w:sz w:val="22"/>
                <w:szCs w:val="22"/>
                <w:lang w:val="en-GB"/>
              </w:rPr>
            </w:pPr>
          </w:p>
        </w:tc>
      </w:tr>
      <w:tr w:rsidR="00E15D32" w:rsidRPr="007A1109" w14:paraId="309FCED7" w14:textId="77777777" w:rsidTr="00E15D32">
        <w:trPr>
          <w:trHeight w:val="2438"/>
        </w:trPr>
        <w:tc>
          <w:tcPr>
            <w:tcW w:w="461" w:type="dxa"/>
          </w:tcPr>
          <w:p w14:paraId="4D9D6D21" w14:textId="77777777" w:rsidR="00E15D32" w:rsidRPr="007A1109" w:rsidRDefault="00E15D32" w:rsidP="00D319E2">
            <w:pPr>
              <w:spacing w:line="360" w:lineRule="auto"/>
              <w:rPr>
                <w:rFonts w:ascii="Arial" w:hAnsi="Arial" w:cs="Arial"/>
                <w:b/>
                <w:sz w:val="22"/>
                <w:szCs w:val="22"/>
                <w:lang w:val="en-GB"/>
              </w:rPr>
            </w:pPr>
            <w:r w:rsidRPr="007A1109">
              <w:rPr>
                <w:rFonts w:ascii="Arial" w:hAnsi="Arial" w:cs="Arial"/>
                <w:b/>
                <w:sz w:val="22"/>
                <w:szCs w:val="22"/>
                <w:lang w:val="en-GB"/>
              </w:rPr>
              <w:t>7</w:t>
            </w:r>
          </w:p>
        </w:tc>
        <w:tc>
          <w:tcPr>
            <w:tcW w:w="4325" w:type="dxa"/>
          </w:tcPr>
          <w:p w14:paraId="2B705731" w14:textId="77777777" w:rsidR="00E15D32" w:rsidRPr="007A1109" w:rsidRDefault="00E15D32" w:rsidP="00D319E2">
            <w:pPr>
              <w:spacing w:line="360" w:lineRule="auto"/>
              <w:rPr>
                <w:rFonts w:ascii="Arial" w:hAnsi="Arial" w:cs="Arial"/>
                <w:b/>
                <w:sz w:val="22"/>
                <w:szCs w:val="22"/>
                <w:lang w:val="en-GB"/>
              </w:rPr>
            </w:pPr>
          </w:p>
          <w:p w14:paraId="0FCDC23A" w14:textId="77777777" w:rsidR="00E15D32" w:rsidRPr="007A1109" w:rsidRDefault="00E15D32" w:rsidP="00D319E2">
            <w:pPr>
              <w:spacing w:line="360" w:lineRule="auto"/>
              <w:rPr>
                <w:rFonts w:ascii="Arial" w:hAnsi="Arial" w:cs="Arial"/>
                <w:b/>
                <w:sz w:val="22"/>
                <w:szCs w:val="22"/>
                <w:lang w:val="en-GB"/>
              </w:rPr>
            </w:pPr>
          </w:p>
        </w:tc>
        <w:tc>
          <w:tcPr>
            <w:tcW w:w="4539" w:type="dxa"/>
          </w:tcPr>
          <w:p w14:paraId="63A0F339" w14:textId="77777777" w:rsidR="00E15D32" w:rsidRPr="007A1109" w:rsidRDefault="00E15D32" w:rsidP="00D319E2">
            <w:pPr>
              <w:spacing w:line="360" w:lineRule="auto"/>
              <w:rPr>
                <w:rFonts w:ascii="Arial" w:hAnsi="Arial" w:cs="Arial"/>
                <w:b/>
                <w:sz w:val="22"/>
                <w:szCs w:val="22"/>
                <w:lang w:val="en-GB"/>
              </w:rPr>
            </w:pPr>
          </w:p>
        </w:tc>
      </w:tr>
      <w:tr w:rsidR="00E15D32" w:rsidRPr="007A1109" w14:paraId="7C75C58A" w14:textId="77777777" w:rsidTr="00E15D32">
        <w:trPr>
          <w:trHeight w:val="2438"/>
        </w:trPr>
        <w:tc>
          <w:tcPr>
            <w:tcW w:w="461" w:type="dxa"/>
          </w:tcPr>
          <w:p w14:paraId="7DCECE9E" w14:textId="77777777" w:rsidR="00E15D32" w:rsidRPr="007A1109" w:rsidRDefault="00E15D32" w:rsidP="00D319E2">
            <w:pPr>
              <w:spacing w:line="360" w:lineRule="auto"/>
              <w:rPr>
                <w:rFonts w:ascii="Arial" w:hAnsi="Arial" w:cs="Arial"/>
                <w:b/>
                <w:sz w:val="22"/>
                <w:szCs w:val="22"/>
                <w:lang w:val="en-GB"/>
              </w:rPr>
            </w:pPr>
            <w:r w:rsidRPr="007A1109">
              <w:rPr>
                <w:rFonts w:ascii="Arial" w:hAnsi="Arial" w:cs="Arial"/>
                <w:b/>
                <w:sz w:val="22"/>
                <w:szCs w:val="22"/>
                <w:lang w:val="en-GB"/>
              </w:rPr>
              <w:t>8</w:t>
            </w:r>
          </w:p>
        </w:tc>
        <w:tc>
          <w:tcPr>
            <w:tcW w:w="4325" w:type="dxa"/>
          </w:tcPr>
          <w:p w14:paraId="01D96C4D" w14:textId="77777777" w:rsidR="00E15D32" w:rsidRPr="007A1109" w:rsidRDefault="00E15D32" w:rsidP="00D319E2">
            <w:pPr>
              <w:spacing w:line="360" w:lineRule="auto"/>
              <w:rPr>
                <w:rFonts w:ascii="Arial" w:hAnsi="Arial" w:cs="Arial"/>
                <w:b/>
                <w:sz w:val="22"/>
                <w:szCs w:val="22"/>
                <w:lang w:val="en-GB"/>
              </w:rPr>
            </w:pPr>
          </w:p>
          <w:p w14:paraId="0D1C84D7" w14:textId="77777777" w:rsidR="00E15D32" w:rsidRPr="007A1109" w:rsidRDefault="00E15D32" w:rsidP="00D319E2">
            <w:pPr>
              <w:spacing w:line="360" w:lineRule="auto"/>
              <w:rPr>
                <w:rFonts w:ascii="Arial" w:hAnsi="Arial" w:cs="Arial"/>
                <w:b/>
                <w:sz w:val="22"/>
                <w:szCs w:val="22"/>
                <w:lang w:val="en-GB"/>
              </w:rPr>
            </w:pPr>
          </w:p>
        </w:tc>
        <w:tc>
          <w:tcPr>
            <w:tcW w:w="4539" w:type="dxa"/>
          </w:tcPr>
          <w:p w14:paraId="1A20EECC" w14:textId="77777777" w:rsidR="00E15D32" w:rsidRPr="007A1109" w:rsidRDefault="00E15D32" w:rsidP="00D319E2">
            <w:pPr>
              <w:spacing w:line="360" w:lineRule="auto"/>
              <w:rPr>
                <w:rFonts w:ascii="Arial" w:hAnsi="Arial" w:cs="Arial"/>
                <w:b/>
                <w:sz w:val="22"/>
                <w:szCs w:val="22"/>
                <w:lang w:val="en-GB"/>
              </w:rPr>
            </w:pPr>
          </w:p>
        </w:tc>
      </w:tr>
      <w:tr w:rsidR="00E15D32" w:rsidRPr="007A1109" w14:paraId="389F0417" w14:textId="77777777" w:rsidTr="00E15D32">
        <w:trPr>
          <w:trHeight w:val="2438"/>
        </w:trPr>
        <w:tc>
          <w:tcPr>
            <w:tcW w:w="461" w:type="dxa"/>
          </w:tcPr>
          <w:p w14:paraId="4D282DFD" w14:textId="77777777" w:rsidR="00E15D32" w:rsidRPr="007A1109" w:rsidRDefault="00E15D32" w:rsidP="00D319E2">
            <w:pPr>
              <w:spacing w:line="360" w:lineRule="auto"/>
              <w:rPr>
                <w:rFonts w:ascii="Arial" w:hAnsi="Arial" w:cs="Arial"/>
                <w:b/>
                <w:sz w:val="22"/>
                <w:szCs w:val="22"/>
                <w:lang w:val="en-GB"/>
              </w:rPr>
            </w:pPr>
            <w:r w:rsidRPr="007A1109">
              <w:rPr>
                <w:rFonts w:ascii="Arial" w:hAnsi="Arial" w:cs="Arial"/>
                <w:b/>
                <w:sz w:val="22"/>
                <w:szCs w:val="22"/>
                <w:lang w:val="en-GB"/>
              </w:rPr>
              <w:t>9</w:t>
            </w:r>
          </w:p>
        </w:tc>
        <w:tc>
          <w:tcPr>
            <w:tcW w:w="4325" w:type="dxa"/>
          </w:tcPr>
          <w:p w14:paraId="197925E5" w14:textId="77777777" w:rsidR="00E15D32" w:rsidRPr="007A1109" w:rsidRDefault="00E15D32" w:rsidP="00D319E2">
            <w:pPr>
              <w:spacing w:line="360" w:lineRule="auto"/>
              <w:rPr>
                <w:rFonts w:ascii="Arial" w:hAnsi="Arial" w:cs="Arial"/>
                <w:b/>
                <w:sz w:val="22"/>
                <w:szCs w:val="22"/>
                <w:lang w:val="en-GB"/>
              </w:rPr>
            </w:pPr>
          </w:p>
          <w:p w14:paraId="57AF73A5" w14:textId="77777777" w:rsidR="00E15D32" w:rsidRPr="007A1109" w:rsidRDefault="00E15D32" w:rsidP="00D319E2">
            <w:pPr>
              <w:spacing w:line="360" w:lineRule="auto"/>
              <w:rPr>
                <w:rFonts w:ascii="Arial" w:hAnsi="Arial" w:cs="Arial"/>
                <w:b/>
                <w:sz w:val="22"/>
                <w:szCs w:val="22"/>
                <w:lang w:val="en-GB"/>
              </w:rPr>
            </w:pPr>
          </w:p>
        </w:tc>
        <w:tc>
          <w:tcPr>
            <w:tcW w:w="4539" w:type="dxa"/>
          </w:tcPr>
          <w:p w14:paraId="00F4564A" w14:textId="77777777" w:rsidR="00E15D32" w:rsidRPr="007A1109" w:rsidRDefault="00E15D32" w:rsidP="00D319E2">
            <w:pPr>
              <w:spacing w:line="360" w:lineRule="auto"/>
              <w:rPr>
                <w:rFonts w:ascii="Arial" w:hAnsi="Arial" w:cs="Arial"/>
                <w:b/>
                <w:sz w:val="22"/>
                <w:szCs w:val="22"/>
                <w:lang w:val="en-GB"/>
              </w:rPr>
            </w:pPr>
          </w:p>
        </w:tc>
      </w:tr>
      <w:tr w:rsidR="00E15D32" w:rsidRPr="007A1109" w14:paraId="77194B88" w14:textId="77777777" w:rsidTr="00E15D32">
        <w:trPr>
          <w:trHeight w:val="2438"/>
        </w:trPr>
        <w:tc>
          <w:tcPr>
            <w:tcW w:w="461" w:type="dxa"/>
          </w:tcPr>
          <w:p w14:paraId="476CAA77" w14:textId="77777777" w:rsidR="00E15D32" w:rsidRPr="007A1109" w:rsidRDefault="00E15D32" w:rsidP="00D319E2">
            <w:pPr>
              <w:spacing w:line="360" w:lineRule="auto"/>
              <w:rPr>
                <w:rFonts w:ascii="Arial" w:hAnsi="Arial" w:cs="Arial"/>
                <w:b/>
                <w:sz w:val="22"/>
                <w:szCs w:val="22"/>
                <w:lang w:val="en-GB"/>
              </w:rPr>
            </w:pPr>
            <w:r w:rsidRPr="007A1109">
              <w:rPr>
                <w:rFonts w:ascii="Arial" w:hAnsi="Arial" w:cs="Arial"/>
                <w:b/>
                <w:sz w:val="22"/>
                <w:szCs w:val="22"/>
                <w:lang w:val="en-GB"/>
              </w:rPr>
              <w:t>10</w:t>
            </w:r>
          </w:p>
        </w:tc>
        <w:tc>
          <w:tcPr>
            <w:tcW w:w="4325" w:type="dxa"/>
          </w:tcPr>
          <w:p w14:paraId="2ED480CE" w14:textId="77777777" w:rsidR="00E15D32" w:rsidRPr="007A1109" w:rsidRDefault="00E15D32" w:rsidP="00D319E2">
            <w:pPr>
              <w:spacing w:line="360" w:lineRule="auto"/>
              <w:rPr>
                <w:rFonts w:ascii="Arial" w:hAnsi="Arial" w:cs="Arial"/>
                <w:b/>
                <w:sz w:val="22"/>
                <w:szCs w:val="22"/>
                <w:lang w:val="en-GB"/>
              </w:rPr>
            </w:pPr>
          </w:p>
          <w:p w14:paraId="295E360E" w14:textId="77777777" w:rsidR="00E15D32" w:rsidRPr="007A1109" w:rsidRDefault="00E15D32" w:rsidP="00D319E2">
            <w:pPr>
              <w:spacing w:line="360" w:lineRule="auto"/>
              <w:rPr>
                <w:rFonts w:ascii="Arial" w:hAnsi="Arial" w:cs="Arial"/>
                <w:b/>
                <w:sz w:val="22"/>
                <w:szCs w:val="22"/>
                <w:lang w:val="en-GB"/>
              </w:rPr>
            </w:pPr>
          </w:p>
        </w:tc>
        <w:tc>
          <w:tcPr>
            <w:tcW w:w="4539" w:type="dxa"/>
          </w:tcPr>
          <w:p w14:paraId="1E4C7B0C" w14:textId="77777777" w:rsidR="00E15D32" w:rsidRPr="007A1109" w:rsidRDefault="00E15D32" w:rsidP="00D319E2">
            <w:pPr>
              <w:spacing w:line="360" w:lineRule="auto"/>
              <w:rPr>
                <w:rFonts w:ascii="Arial" w:hAnsi="Arial" w:cs="Arial"/>
                <w:b/>
                <w:sz w:val="22"/>
                <w:szCs w:val="22"/>
                <w:lang w:val="en-GB"/>
              </w:rPr>
            </w:pPr>
          </w:p>
        </w:tc>
      </w:tr>
    </w:tbl>
    <w:p w14:paraId="207387E2" w14:textId="77777777" w:rsidR="000C2132" w:rsidRPr="007A1109" w:rsidRDefault="000C2132" w:rsidP="000C2132">
      <w:pPr>
        <w:spacing w:line="360" w:lineRule="auto"/>
        <w:rPr>
          <w:rFonts w:ascii="Arial" w:hAnsi="Arial" w:cs="Arial"/>
          <w:b/>
          <w:sz w:val="22"/>
          <w:szCs w:val="22"/>
          <w:lang w:val="en-GB"/>
        </w:rPr>
      </w:pPr>
    </w:p>
    <w:p w14:paraId="0B30BD1A" w14:textId="77777777" w:rsidR="000C2132" w:rsidRPr="007A1109" w:rsidRDefault="000C2132" w:rsidP="000C2132">
      <w:pPr>
        <w:spacing w:line="360" w:lineRule="auto"/>
        <w:rPr>
          <w:rFonts w:ascii="Arial" w:hAnsi="Arial" w:cs="Arial"/>
          <w:b/>
          <w:sz w:val="22"/>
          <w:szCs w:val="22"/>
          <w:lang w:val="en-GB"/>
        </w:rPr>
      </w:pPr>
      <w:r w:rsidRPr="007A1109">
        <w:rPr>
          <w:rFonts w:ascii="Arial" w:hAnsi="Arial" w:cs="Arial"/>
          <w:b/>
          <w:sz w:val="22"/>
          <w:szCs w:val="22"/>
          <w:lang w:val="en-GB"/>
        </w:rPr>
        <w:br w:type="page"/>
      </w:r>
    </w:p>
    <w:p w14:paraId="67D3334F" w14:textId="77777777" w:rsidR="00DC7F29" w:rsidRPr="007A1109" w:rsidRDefault="00DC7F29" w:rsidP="000C2132">
      <w:pPr>
        <w:spacing w:line="360" w:lineRule="auto"/>
        <w:rPr>
          <w:rFonts w:ascii="Arial" w:hAnsi="Arial" w:cs="Arial"/>
          <w:sz w:val="22"/>
          <w:szCs w:val="22"/>
        </w:rPr>
        <w:sectPr w:rsidR="00DC7F29" w:rsidRPr="007A1109" w:rsidSect="00142BDE">
          <w:pgSz w:w="11900" w:h="16840"/>
          <w:pgMar w:top="1418" w:right="1134" w:bottom="1134" w:left="1418" w:header="709" w:footer="709" w:gutter="0"/>
          <w:cols w:space="708"/>
          <w:docGrid w:linePitch="400"/>
        </w:sectPr>
      </w:pPr>
    </w:p>
    <w:p w14:paraId="2C6445A0" w14:textId="77777777" w:rsidR="000C2132" w:rsidRPr="007A1109" w:rsidRDefault="00DC7F29" w:rsidP="000C2132">
      <w:pPr>
        <w:spacing w:line="360" w:lineRule="auto"/>
        <w:rPr>
          <w:rFonts w:ascii="Arial" w:hAnsi="Arial" w:cs="Arial"/>
          <w:sz w:val="22"/>
          <w:szCs w:val="22"/>
        </w:rPr>
      </w:pPr>
      <w:r w:rsidRPr="007A1109">
        <w:rPr>
          <w:rFonts w:ascii="Arial" w:hAnsi="Arial" w:cs="Arial"/>
          <w:noProof/>
          <w:sz w:val="22"/>
          <w:szCs w:val="22"/>
          <w:lang w:eastAsia="en-US" w:bidi="th-TH"/>
        </w:rPr>
        <w:drawing>
          <wp:anchor distT="0" distB="0" distL="114300" distR="114300" simplePos="0" relativeHeight="251677696" behindDoc="1" locked="0" layoutInCell="1" allowOverlap="1" wp14:anchorId="4AF6D689" wp14:editId="0D6E1A09">
            <wp:simplePos x="0" y="0"/>
            <wp:positionH relativeFrom="column">
              <wp:posOffset>2540</wp:posOffset>
            </wp:positionH>
            <wp:positionV relativeFrom="paragraph">
              <wp:posOffset>-280035</wp:posOffset>
            </wp:positionV>
            <wp:extent cx="9584055" cy="6306185"/>
            <wp:effectExtent l="0" t="0" r="0" b="0"/>
            <wp:wrapTight wrapText="bothSides">
              <wp:wrapPolygon edited="0">
                <wp:start x="12751" y="0"/>
                <wp:lineTo x="9445" y="457"/>
                <wp:lineTo x="7943" y="783"/>
                <wp:lineTo x="7943" y="1044"/>
                <wp:lineTo x="4122" y="2023"/>
                <wp:lineTo x="3692" y="2349"/>
                <wp:lineTo x="2877" y="3067"/>
                <wp:lineTo x="2275" y="4176"/>
                <wp:lineTo x="1932" y="5220"/>
                <wp:lineTo x="1846" y="6264"/>
                <wp:lineTo x="1202" y="7308"/>
                <wp:lineTo x="773" y="7700"/>
                <wp:lineTo x="301" y="8287"/>
                <wp:lineTo x="0" y="9266"/>
                <wp:lineTo x="0" y="10701"/>
                <wp:lineTo x="172" y="11484"/>
                <wp:lineTo x="172" y="11549"/>
                <wp:lineTo x="816" y="12528"/>
                <wp:lineTo x="515" y="13572"/>
                <wp:lineTo x="386" y="14616"/>
                <wp:lineTo x="558" y="15660"/>
                <wp:lineTo x="1374" y="17748"/>
                <wp:lineTo x="1159" y="18662"/>
                <wp:lineTo x="687" y="19053"/>
                <wp:lineTo x="215" y="19640"/>
                <wp:lineTo x="0" y="20619"/>
                <wp:lineTo x="0" y="21272"/>
                <wp:lineTo x="215" y="21533"/>
                <wp:lineTo x="601" y="21533"/>
                <wp:lineTo x="9789" y="21533"/>
                <wp:lineTo x="12837" y="21402"/>
                <wp:lineTo x="12794" y="20880"/>
                <wp:lineTo x="13696" y="19836"/>
                <wp:lineTo x="16229" y="18792"/>
                <wp:lineTo x="16530" y="18792"/>
                <wp:lineTo x="17818" y="17944"/>
                <wp:lineTo x="17860" y="17748"/>
                <wp:lineTo x="18419" y="16704"/>
                <wp:lineTo x="18719" y="15660"/>
                <wp:lineTo x="20737" y="13572"/>
                <wp:lineTo x="21252" y="12528"/>
                <wp:lineTo x="21510" y="11484"/>
                <wp:lineTo x="21553" y="10832"/>
                <wp:lineTo x="21553" y="9396"/>
                <wp:lineTo x="20995" y="7308"/>
                <wp:lineTo x="21166" y="6264"/>
                <wp:lineTo x="21081" y="5220"/>
                <wp:lineTo x="20823" y="4502"/>
                <wp:lineTo x="20737" y="4176"/>
                <wp:lineTo x="20179" y="3393"/>
                <wp:lineTo x="19106" y="2088"/>
                <wp:lineTo x="18762" y="1436"/>
                <wp:lineTo x="18547" y="848"/>
                <wp:lineTo x="17474" y="65"/>
                <wp:lineTo x="17088" y="0"/>
                <wp:lineTo x="12751"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84055" cy="6306185"/>
                    </a:xfrm>
                    <a:prstGeom prst="rect">
                      <a:avLst/>
                    </a:prstGeom>
                    <a:noFill/>
                  </pic:spPr>
                </pic:pic>
              </a:graphicData>
            </a:graphic>
            <wp14:sizeRelH relativeFrom="margin">
              <wp14:pctWidth>0</wp14:pctWidth>
            </wp14:sizeRelH>
            <wp14:sizeRelV relativeFrom="margin">
              <wp14:pctHeight>0</wp14:pctHeight>
            </wp14:sizeRelV>
          </wp:anchor>
        </w:drawing>
      </w:r>
    </w:p>
    <w:p w14:paraId="1DCFE27E" w14:textId="77777777" w:rsidR="000C2132" w:rsidRPr="007A1109" w:rsidRDefault="000C2132" w:rsidP="000C2132">
      <w:pPr>
        <w:spacing w:line="360" w:lineRule="auto"/>
        <w:rPr>
          <w:rFonts w:ascii="Arial" w:hAnsi="Arial" w:cs="Arial"/>
          <w:sz w:val="22"/>
          <w:szCs w:val="22"/>
        </w:rPr>
      </w:pPr>
    </w:p>
    <w:p w14:paraId="4B30CDAB" w14:textId="77777777" w:rsidR="000C2132" w:rsidRPr="007A1109" w:rsidRDefault="000C2132" w:rsidP="000C2132">
      <w:pPr>
        <w:spacing w:line="360" w:lineRule="auto"/>
        <w:rPr>
          <w:rFonts w:ascii="Arial" w:hAnsi="Arial" w:cs="Arial"/>
          <w:sz w:val="22"/>
          <w:szCs w:val="22"/>
        </w:rPr>
      </w:pPr>
    </w:p>
    <w:p w14:paraId="2A4F076B" w14:textId="2F3FB7D6" w:rsidR="000C2132" w:rsidRPr="007A1109" w:rsidRDefault="007D714B" w:rsidP="000C2132">
      <w:pPr>
        <w:spacing w:line="360" w:lineRule="auto"/>
        <w:rPr>
          <w:rFonts w:ascii="Arial" w:hAnsi="Arial" w:cs="Arial"/>
          <w:sz w:val="22"/>
          <w:szCs w:val="22"/>
        </w:rPr>
      </w:pPr>
      <w:r>
        <w:rPr>
          <w:rFonts w:ascii="Arial" w:hAnsi="Arial" w:cs="Arial"/>
          <w:noProof/>
          <w:sz w:val="22"/>
          <w:szCs w:val="22"/>
          <w:lang w:eastAsia="en-US" w:bidi="th-TH"/>
        </w:rPr>
        <mc:AlternateContent>
          <mc:Choice Requires="wps">
            <w:drawing>
              <wp:anchor distT="0" distB="0" distL="114300" distR="114300" simplePos="0" relativeHeight="251701248" behindDoc="0" locked="0" layoutInCell="1" allowOverlap="1" wp14:anchorId="3A7C6469" wp14:editId="2308DCFB">
                <wp:simplePos x="0" y="0"/>
                <wp:positionH relativeFrom="column">
                  <wp:posOffset>1404620</wp:posOffset>
                </wp:positionH>
                <wp:positionV relativeFrom="paragraph">
                  <wp:posOffset>30480</wp:posOffset>
                </wp:positionV>
                <wp:extent cx="6134100" cy="1993900"/>
                <wp:effectExtent l="0" t="0" r="19050" b="25400"/>
                <wp:wrapNone/>
                <wp:docPr id="20" name="Rectangle 20"/>
                <wp:cNvGraphicFramePr/>
                <a:graphic xmlns:a="http://schemas.openxmlformats.org/drawingml/2006/main">
                  <a:graphicData uri="http://schemas.microsoft.com/office/word/2010/wordprocessingShape">
                    <wps:wsp>
                      <wps:cNvSpPr/>
                      <wps:spPr>
                        <a:xfrm>
                          <a:off x="0" y="0"/>
                          <a:ext cx="6134100" cy="19939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1529EFB0" w14:textId="4942859D" w:rsidR="007D714B" w:rsidRPr="007D714B" w:rsidRDefault="007D714B" w:rsidP="007D714B">
                            <w:pPr>
                              <w:rPr>
                                <w:color w:val="833C0B" w:themeColor="accent2" w:themeShade="80"/>
                                <w:sz w:val="28"/>
                                <w:szCs w:val="28"/>
                              </w:rPr>
                            </w:pPr>
                            <w:r w:rsidRPr="007D714B">
                              <w:rPr>
                                <w:b/>
                                <w:i/>
                                <w:color w:val="833C0B" w:themeColor="accent2" w:themeShade="80"/>
                                <w:sz w:val="28"/>
                                <w:szCs w:val="28"/>
                              </w:rPr>
                              <w:t>Hoạt động mở rộng tại nhà</w:t>
                            </w:r>
                            <w:r>
                              <w:rPr>
                                <w:color w:val="833C0B" w:themeColor="accent2" w:themeShade="80"/>
                                <w:sz w:val="28"/>
                                <w:szCs w:val="28"/>
                              </w:rPr>
                              <w:t xml:space="preserve"> 1: Điều đáng suy ngẫm</w:t>
                            </w:r>
                          </w:p>
                          <w:p w14:paraId="0B615852" w14:textId="04DCF4BA" w:rsidR="007D714B" w:rsidRPr="007D714B" w:rsidRDefault="007D714B" w:rsidP="007D714B">
                            <w:pPr>
                              <w:jc w:val="center"/>
                              <w:rPr>
                                <w:color w:val="833C0B" w:themeColor="accent2" w:themeShade="80"/>
                                <w:sz w:val="28"/>
                                <w:szCs w:val="28"/>
                              </w:rPr>
                            </w:pPr>
                            <w:r w:rsidRPr="007D714B">
                              <w:rPr>
                                <w:color w:val="833C0B" w:themeColor="accent2" w:themeShade="80"/>
                                <w:sz w:val="28"/>
                                <w:szCs w:val="28"/>
                              </w:rPr>
                              <w:t>Trong nền văn hoá của em, phương pháp nấu ăn có ảnh hưởng hoặc làm thay đổi chất lượng món ăn không? Ví dụ, thông thường cá tươi được coi là có tính ôn, liệu cá rán ngập dầu hoặc cá nướng có làm thay đổi tính chất đó không? Hãy hỏi một người lớn trong gia đình về vấn đề này và viết  những gì em học được vào đây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7C6469" id="Rectangle 20" o:spid="_x0000_s1029" style="position:absolute;margin-left:110.6pt;margin-top:2.4pt;width:483pt;height:157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" fillcolor="white [3201]" strokecolor="#5b9bd5 [3204]" strokeweight="1pt">
                <v:textbox>
                  <w:txbxContent>
                    <w:p w14:paraId="1529EFB0" w14:textId="4942859D" w:rsidR="007D714B" w:rsidRPr="007D714B" w:rsidRDefault="007D714B" w:rsidP="007D714B">
                      <w:pPr>
                        <w:rPr>
                          <w:color w:val="833C0B" w:themeColor="accent2" w:themeShade="80"/>
                          <w:sz w:val="28"/>
                          <w:szCs w:val="28"/>
                        </w:rPr>
                      </w:pPr>
                      <w:r w:rsidRPr="007D714B">
                        <w:rPr>
                          <w:b/>
                          <w:i/>
                          <w:color w:val="833C0B" w:themeColor="accent2" w:themeShade="80"/>
                          <w:sz w:val="28"/>
                          <w:szCs w:val="28"/>
                        </w:rPr>
                        <w:t>Hoạt động mở rộng tại nhà</w:t>
                      </w:r>
                      <w:r>
                        <w:rPr>
                          <w:color w:val="833C0B" w:themeColor="accent2" w:themeShade="80"/>
                          <w:sz w:val="28"/>
                          <w:szCs w:val="28"/>
                        </w:rPr>
                        <w:t xml:space="preserve"> 1: Điều đáng suy ngẫm</w:t>
                      </w:r>
                    </w:p>
                    <w:p w14:paraId="0B615852" w14:textId="04DCF4BA" w:rsidR="007D714B" w:rsidRPr="007D714B" w:rsidRDefault="007D714B" w:rsidP="007D714B">
                      <w:pPr>
                        <w:jc w:val="center"/>
                        <w:rPr>
                          <w:color w:val="833C0B" w:themeColor="accent2" w:themeShade="80"/>
                          <w:sz w:val="28"/>
                          <w:szCs w:val="28"/>
                        </w:rPr>
                      </w:pPr>
                      <w:r w:rsidRPr="007D714B">
                        <w:rPr>
                          <w:color w:val="833C0B" w:themeColor="accent2" w:themeShade="80"/>
                          <w:sz w:val="28"/>
                          <w:szCs w:val="28"/>
                        </w:rPr>
                        <w:t>Trong nền văn hoá của em, phương pháp nấu ăn có ảnh hưởng hoặc làm thay đổi chất lượng món ăn không? Ví dụ, thông thường cá tươi được coi là có tính ôn, liệu cá rán ngập dầu hoặc cá nướng có làm thay đổi tính chất đó không? Hãy hỏi một người lớn trong gia đình về vấn đề này và viết  những gì em học được vào đây</w:t>
                      </w:r>
                    </w:p>
                  </w:txbxContent>
                </v:textbox>
              </v:rect>
            </w:pict>
          </mc:Fallback>
        </mc:AlternateContent>
      </w:r>
    </w:p>
    <w:p w14:paraId="34DC55BC" w14:textId="77777777" w:rsidR="000C2132" w:rsidRPr="007A1109" w:rsidRDefault="000C2132" w:rsidP="000C2132">
      <w:pPr>
        <w:spacing w:line="360" w:lineRule="auto"/>
        <w:rPr>
          <w:rFonts w:ascii="Arial" w:hAnsi="Arial" w:cs="Arial"/>
          <w:sz w:val="22"/>
          <w:szCs w:val="22"/>
        </w:rPr>
      </w:pPr>
    </w:p>
    <w:p w14:paraId="03D1DA2D" w14:textId="77777777" w:rsidR="000C2132" w:rsidRPr="007A1109" w:rsidRDefault="000C2132" w:rsidP="000C2132">
      <w:pPr>
        <w:spacing w:line="360" w:lineRule="auto"/>
        <w:rPr>
          <w:rFonts w:ascii="Arial" w:hAnsi="Arial" w:cs="Arial"/>
          <w:sz w:val="22"/>
          <w:szCs w:val="22"/>
        </w:rPr>
      </w:pPr>
    </w:p>
    <w:p w14:paraId="24ABB1C3" w14:textId="77777777" w:rsidR="000C2132" w:rsidRPr="007A1109" w:rsidRDefault="000C2132" w:rsidP="000C2132">
      <w:pPr>
        <w:spacing w:line="360" w:lineRule="auto"/>
        <w:rPr>
          <w:rFonts w:ascii="Arial" w:hAnsi="Arial" w:cs="Arial"/>
          <w:sz w:val="22"/>
          <w:szCs w:val="22"/>
        </w:rPr>
      </w:pPr>
    </w:p>
    <w:p w14:paraId="69CF4F44" w14:textId="77777777" w:rsidR="000C2132" w:rsidRPr="007A1109" w:rsidRDefault="000C2132" w:rsidP="000C2132">
      <w:pPr>
        <w:spacing w:line="360" w:lineRule="auto"/>
        <w:rPr>
          <w:rFonts w:ascii="Arial" w:hAnsi="Arial" w:cs="Arial"/>
          <w:sz w:val="22"/>
          <w:szCs w:val="22"/>
        </w:rPr>
      </w:pPr>
    </w:p>
    <w:p w14:paraId="5120E434" w14:textId="77777777" w:rsidR="000C2132" w:rsidRPr="007A1109" w:rsidRDefault="000C2132" w:rsidP="000C2132">
      <w:pPr>
        <w:spacing w:line="360" w:lineRule="auto"/>
        <w:rPr>
          <w:rFonts w:ascii="Arial" w:hAnsi="Arial" w:cs="Arial"/>
          <w:sz w:val="22"/>
          <w:szCs w:val="22"/>
        </w:rPr>
      </w:pPr>
    </w:p>
    <w:p w14:paraId="75DF8C6F" w14:textId="77777777" w:rsidR="000C2132" w:rsidRPr="007A1109" w:rsidRDefault="000C2132" w:rsidP="000C2132">
      <w:pPr>
        <w:spacing w:line="360" w:lineRule="auto"/>
        <w:rPr>
          <w:rFonts w:ascii="Arial" w:hAnsi="Arial" w:cs="Arial"/>
          <w:sz w:val="22"/>
          <w:szCs w:val="22"/>
        </w:rPr>
      </w:pPr>
    </w:p>
    <w:p w14:paraId="1C1B6D98" w14:textId="77777777" w:rsidR="000C2132" w:rsidRPr="007A1109" w:rsidRDefault="000C2132" w:rsidP="000C2132">
      <w:pPr>
        <w:spacing w:line="360" w:lineRule="auto"/>
        <w:rPr>
          <w:rFonts w:ascii="Arial" w:hAnsi="Arial" w:cs="Arial"/>
          <w:sz w:val="22"/>
          <w:szCs w:val="22"/>
        </w:rPr>
      </w:pPr>
    </w:p>
    <w:p w14:paraId="63483004" w14:textId="77777777" w:rsidR="00DC7F29" w:rsidRPr="007A1109" w:rsidRDefault="00DC7F29">
      <w:pPr>
        <w:rPr>
          <w:rFonts w:ascii="Arial" w:hAnsi="Arial" w:cs="Arial"/>
          <w:sz w:val="22"/>
          <w:szCs w:val="22"/>
        </w:rPr>
      </w:pPr>
      <w:r w:rsidRPr="007A1109">
        <w:rPr>
          <w:rFonts w:ascii="Arial" w:hAnsi="Arial" w:cs="Arial"/>
          <w:sz w:val="22"/>
          <w:szCs w:val="22"/>
        </w:rPr>
        <w:br w:type="page"/>
      </w:r>
    </w:p>
    <w:p w14:paraId="7FBCC84C" w14:textId="1CF8AC6A" w:rsidR="000C2132" w:rsidRPr="007A1109" w:rsidRDefault="00D319E2" w:rsidP="00E36B7A">
      <w:pPr>
        <w:rPr>
          <w:rFonts w:ascii="Arial" w:hAnsi="Arial" w:cs="Arial"/>
          <w:sz w:val="22"/>
          <w:szCs w:val="22"/>
        </w:rPr>
      </w:pPr>
      <w:r w:rsidRPr="007A1109">
        <w:rPr>
          <w:rFonts w:ascii="Arial" w:hAnsi="Arial" w:cs="Arial"/>
          <w:noProof/>
          <w:sz w:val="22"/>
          <w:szCs w:val="22"/>
          <w:lang w:eastAsia="en-US" w:bidi="th-TH"/>
        </w:rPr>
        <mc:AlternateContent>
          <mc:Choice Requires="wps">
            <w:drawing>
              <wp:anchor distT="0" distB="0" distL="114300" distR="114300" simplePos="0" relativeHeight="251678720" behindDoc="0" locked="0" layoutInCell="1" allowOverlap="1" wp14:anchorId="2FBAEFB6" wp14:editId="318AE89E">
                <wp:simplePos x="0" y="0"/>
                <wp:positionH relativeFrom="column">
                  <wp:posOffset>-271910</wp:posOffset>
                </wp:positionH>
                <wp:positionV relativeFrom="paragraph">
                  <wp:posOffset>-488438</wp:posOffset>
                </wp:positionV>
                <wp:extent cx="9981251" cy="6125378"/>
                <wp:effectExtent l="38100" t="0" r="39370" b="980440"/>
                <wp:wrapNone/>
                <wp:docPr id="15" name="Cloud Callout 15"/>
                <wp:cNvGraphicFramePr/>
                <a:graphic xmlns:a="http://schemas.openxmlformats.org/drawingml/2006/main">
                  <a:graphicData uri="http://schemas.microsoft.com/office/word/2010/wordprocessingShape">
                    <wps:wsp>
                      <wps:cNvSpPr/>
                      <wps:spPr>
                        <a:xfrm>
                          <a:off x="0" y="0"/>
                          <a:ext cx="9981251" cy="6125378"/>
                        </a:xfrm>
                        <a:prstGeom prst="cloudCallou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5F1357" w14:textId="3B227E55" w:rsidR="00EE0B14" w:rsidRDefault="00035A6B" w:rsidP="00D319E2">
                            <w:pPr>
                              <w:jc w:val="center"/>
                              <w:rPr>
                                <w:rFonts w:ascii="Arial" w:hAnsi="Arial" w:cs="Arial"/>
                                <w:b/>
                                <w:color w:val="000000" w:themeColor="text1"/>
                                <w:sz w:val="28"/>
                              </w:rPr>
                            </w:pPr>
                            <w:r>
                              <w:rPr>
                                <w:rFonts w:ascii="Arial" w:hAnsi="Arial" w:cs="Arial"/>
                                <w:b/>
                                <w:color w:val="000000" w:themeColor="text1"/>
                                <w:sz w:val="28"/>
                              </w:rPr>
                              <w:t>Hoạt động mở rộng tại nhà</w:t>
                            </w:r>
                            <w:r w:rsidR="00EE0B14" w:rsidRPr="004D1B11">
                              <w:rPr>
                                <w:rFonts w:ascii="Arial" w:hAnsi="Arial" w:cs="Arial"/>
                                <w:b/>
                                <w:color w:val="000000" w:themeColor="text1"/>
                                <w:sz w:val="28"/>
                              </w:rPr>
                              <w:t xml:space="preserve"> 2:</w:t>
                            </w:r>
                            <w:r w:rsidR="00EE0B14">
                              <w:rPr>
                                <w:rFonts w:ascii="Arial" w:hAnsi="Arial" w:cs="Arial"/>
                                <w:b/>
                                <w:color w:val="000000" w:themeColor="text1"/>
                                <w:sz w:val="28"/>
                              </w:rPr>
                              <w:t xml:space="preserve"> </w:t>
                            </w:r>
                            <w:r w:rsidR="00EE0B14" w:rsidRPr="00E36B7A">
                              <w:rPr>
                                <w:rFonts w:ascii="Arial" w:hAnsi="Arial" w:cs="Arial"/>
                                <w:b/>
                                <w:sz w:val="28"/>
                                <w:szCs w:val="22"/>
                                <w:lang w:val="en-GB"/>
                              </w:rPr>
                              <w:t>Interviewing a traditional birth attendant</w:t>
                            </w:r>
                          </w:p>
                          <w:p w14:paraId="2175F5AE" w14:textId="77777777" w:rsidR="00EE0B14" w:rsidRPr="004D1B11" w:rsidRDefault="00EE0B14" w:rsidP="00D319E2">
                            <w:pPr>
                              <w:jc w:val="center"/>
                              <w:rPr>
                                <w:rFonts w:ascii="Arial" w:hAnsi="Arial" w:cs="Arial"/>
                                <w:b/>
                                <w:color w:val="000000" w:themeColor="text1"/>
                                <w:sz w:val="28"/>
                              </w:rPr>
                            </w:pPr>
                          </w:p>
                          <w:p w14:paraId="455EDE77" w14:textId="7C2BDF8E" w:rsidR="00EE0B14" w:rsidRPr="004D1B11" w:rsidRDefault="00EE0B14" w:rsidP="000F6D24">
                            <w:pPr>
                              <w:jc w:val="center"/>
                              <w:rPr>
                                <w:rFonts w:ascii="Arial" w:hAnsi="Arial" w:cs="Arial"/>
                                <w:color w:val="000000" w:themeColor="text1"/>
                                <w:sz w:val="28"/>
                              </w:rPr>
                            </w:pPr>
                            <w:r w:rsidRPr="004D1B11">
                              <w:rPr>
                                <w:rFonts w:ascii="Arial" w:hAnsi="Arial" w:cs="Arial"/>
                                <w:color w:val="000000" w:themeColor="text1"/>
                                <w:sz w:val="28"/>
                              </w:rPr>
                              <w:t>T</w:t>
                            </w:r>
                            <w:r w:rsidR="00035A6B">
                              <w:rPr>
                                <w:rFonts w:ascii="Arial" w:hAnsi="Arial" w:cs="Arial"/>
                                <w:color w:val="000000" w:themeColor="text1"/>
                                <w:sz w:val="28"/>
                              </w:rPr>
                              <w:t xml:space="preserve">ri thức truyền thống được nêu bật trong tài liệu trên được </w:t>
                            </w:r>
                            <w:r w:rsidR="006A5B34">
                              <w:rPr>
                                <w:rFonts w:ascii="Arial" w:hAnsi="Arial" w:cs="Arial"/>
                                <w:color w:val="000000" w:themeColor="text1"/>
                                <w:sz w:val="28"/>
                              </w:rPr>
                              <w:t xml:space="preserve">chuyển giao </w:t>
                            </w:r>
                            <w:r w:rsidR="00035A6B">
                              <w:rPr>
                                <w:rFonts w:ascii="Arial" w:hAnsi="Arial" w:cs="Arial"/>
                                <w:color w:val="000000" w:themeColor="text1"/>
                                <w:sz w:val="28"/>
                              </w:rPr>
                              <w:t xml:space="preserve">từ người già hay người đỡ đẻ, từ mẹ sang con gái, thường là thông qua những hướng dẫn </w:t>
                            </w:r>
                            <w:r w:rsidR="00AB7E1A">
                              <w:rPr>
                                <w:rFonts w:ascii="Arial" w:hAnsi="Arial" w:cs="Arial"/>
                                <w:color w:val="000000" w:themeColor="text1"/>
                                <w:sz w:val="28"/>
                              </w:rPr>
                              <w:t xml:space="preserve">truyền </w:t>
                            </w:r>
                            <w:r w:rsidR="00035A6B">
                              <w:rPr>
                                <w:rFonts w:ascii="Arial" w:hAnsi="Arial" w:cs="Arial"/>
                                <w:color w:val="000000" w:themeColor="text1"/>
                                <w:sz w:val="28"/>
                              </w:rPr>
                              <w:t>miệng. Trước khi có sự lan truyền và chấp nhận y sinh học phương Tây, chúng là những nguồ</w:t>
                            </w:r>
                            <w:r w:rsidR="00F61D5C">
                              <w:rPr>
                                <w:rFonts w:ascii="Arial" w:hAnsi="Arial" w:cs="Arial"/>
                                <w:color w:val="000000" w:themeColor="text1"/>
                                <w:sz w:val="28"/>
                              </w:rPr>
                              <w:t>n chăm só</w:t>
                            </w:r>
                            <w:r w:rsidR="00035A6B">
                              <w:rPr>
                                <w:rFonts w:ascii="Arial" w:hAnsi="Arial" w:cs="Arial"/>
                                <w:color w:val="000000" w:themeColor="text1"/>
                                <w:sz w:val="28"/>
                              </w:rPr>
                              <w:t>c sức khỏe chính c</w:t>
                            </w:r>
                            <w:r w:rsidR="00F61D5C">
                              <w:rPr>
                                <w:rFonts w:ascii="Arial" w:hAnsi="Arial" w:cs="Arial"/>
                                <w:color w:val="000000" w:themeColor="text1"/>
                                <w:sz w:val="28"/>
                              </w:rPr>
                              <w:t>ho</w:t>
                            </w:r>
                            <w:r w:rsidR="00035A6B">
                              <w:rPr>
                                <w:rFonts w:ascii="Arial" w:hAnsi="Arial" w:cs="Arial"/>
                                <w:color w:val="000000" w:themeColor="text1"/>
                                <w:sz w:val="28"/>
                              </w:rPr>
                              <w:t xml:space="preserve"> người phụ nữ trong làng và phản ánh tri thức và kinh nghiệm của tổ tiên chúng ta </w:t>
                            </w:r>
                            <w:r w:rsidRPr="004D1B11">
                              <w:rPr>
                                <w:rFonts w:ascii="Arial" w:hAnsi="Arial" w:cs="Arial"/>
                                <w:color w:val="000000" w:themeColor="text1"/>
                                <w:sz w:val="28"/>
                              </w:rPr>
                              <w:t>.</w:t>
                            </w:r>
                          </w:p>
                          <w:p w14:paraId="6389554B" w14:textId="77777777" w:rsidR="00EE0B14" w:rsidRPr="004D1B11" w:rsidRDefault="00EE0B14" w:rsidP="000F6D24">
                            <w:pPr>
                              <w:jc w:val="center"/>
                              <w:rPr>
                                <w:rFonts w:ascii="Arial" w:hAnsi="Arial" w:cs="Arial"/>
                                <w:color w:val="000000" w:themeColor="text1"/>
                                <w:sz w:val="28"/>
                              </w:rPr>
                            </w:pPr>
                          </w:p>
                          <w:p w14:paraId="269A04D3" w14:textId="5B85DC0B" w:rsidR="00EE0B14" w:rsidRDefault="00F61D5C" w:rsidP="000F6D24">
                            <w:pPr>
                              <w:jc w:val="center"/>
                              <w:rPr>
                                <w:rFonts w:ascii="Arial" w:hAnsi="Arial" w:cs="Arial"/>
                                <w:color w:val="000000" w:themeColor="text1"/>
                                <w:sz w:val="28"/>
                              </w:rPr>
                            </w:pPr>
                            <w:r>
                              <w:rPr>
                                <w:rFonts w:ascii="Arial" w:hAnsi="Arial" w:cs="Arial"/>
                                <w:color w:val="000000" w:themeColor="text1"/>
                                <w:sz w:val="28"/>
                              </w:rPr>
                              <w:t xml:space="preserve">Em có biết ai đó trong gia đình hay trong cộng đồng là người đỡ đẻ truyền thống không? Hãy phỏng vấn bà ấy để tìm hiểu về công việc của bà. </w:t>
                            </w:r>
                          </w:p>
                          <w:p w14:paraId="7DB7DFAD" w14:textId="77777777" w:rsidR="00EE0B14" w:rsidRDefault="00EE0B14" w:rsidP="000F6D24">
                            <w:pPr>
                              <w:jc w:val="center"/>
                              <w:rPr>
                                <w:rFonts w:ascii="Arial" w:hAnsi="Arial" w:cs="Arial"/>
                                <w:color w:val="000000" w:themeColor="text1"/>
                                <w:sz w:val="28"/>
                              </w:rPr>
                            </w:pPr>
                          </w:p>
                          <w:p w14:paraId="120CE590" w14:textId="1A16CB01" w:rsidR="00EE0B14" w:rsidRPr="004D1B11" w:rsidRDefault="00F61D5C" w:rsidP="000F6D24">
                            <w:pPr>
                              <w:jc w:val="center"/>
                              <w:rPr>
                                <w:rFonts w:ascii="Arial" w:hAnsi="Arial" w:cs="Arial"/>
                                <w:color w:val="000000" w:themeColor="text1"/>
                                <w:sz w:val="28"/>
                              </w:rPr>
                            </w:pPr>
                            <w:r>
                              <w:rPr>
                                <w:rFonts w:ascii="Arial" w:hAnsi="Arial" w:cs="Arial"/>
                                <w:color w:val="000000" w:themeColor="text1"/>
                                <w:sz w:val="28"/>
                              </w:rPr>
                              <w:t>Em có thể sử dụng Tài liệu phát tay 4 để chuẩn bị câu hỏi và ghi chep câu trả lời của bà</w:t>
                            </w:r>
                            <w:r w:rsidR="00EE0B14" w:rsidRPr="004D1B11">
                              <w:rPr>
                                <w:rFonts w:ascii="Arial" w:hAnsi="Arial" w:cs="Arial"/>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FBAEFB6"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5" o:spid="_x0000_s1030" type="#_x0000_t106" style="position:absolute;margin-left:-21.4pt;margin-top:-38.45pt;width:785.95pt;height:482.3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" adj="6300,24300" filled="f" strokecolor="black [3213]" strokeweight="3pt">
                <v:stroke joinstyle="miter"/>
                <v:textbox>
                  <w:txbxContent>
                    <w:p w14:paraId="735F1357" w14:textId="3B227E55" w:rsidR="00EE0B14" w:rsidRDefault="00035A6B" w:rsidP="00D319E2">
                      <w:pPr>
                        <w:jc w:val="center"/>
                        <w:rPr>
                          <w:rFonts w:ascii="Arial" w:hAnsi="Arial" w:cs="Arial"/>
                          <w:b/>
                          <w:color w:val="000000" w:themeColor="text1"/>
                          <w:sz w:val="28"/>
                        </w:rPr>
                      </w:pPr>
                      <w:r>
                        <w:rPr>
                          <w:rFonts w:ascii="Arial" w:hAnsi="Arial" w:cs="Arial"/>
                          <w:b/>
                          <w:color w:val="000000" w:themeColor="text1"/>
                          <w:sz w:val="28"/>
                        </w:rPr>
                        <w:t>Hoạt động mở rộng tại nhà</w:t>
                      </w:r>
                      <w:r w:rsidR="00EE0B14" w:rsidRPr="004D1B11">
                        <w:rPr>
                          <w:rFonts w:ascii="Arial" w:hAnsi="Arial" w:cs="Arial"/>
                          <w:b/>
                          <w:color w:val="000000" w:themeColor="text1"/>
                          <w:sz w:val="28"/>
                        </w:rPr>
                        <w:t xml:space="preserve"> 2:</w:t>
                      </w:r>
                      <w:r w:rsidR="00EE0B14">
                        <w:rPr>
                          <w:rFonts w:ascii="Arial" w:hAnsi="Arial" w:cs="Arial"/>
                          <w:b/>
                          <w:color w:val="000000" w:themeColor="text1"/>
                          <w:sz w:val="28"/>
                        </w:rPr>
                        <w:t xml:space="preserve"> </w:t>
                      </w:r>
                      <w:r w:rsidR="00EE0B14" w:rsidRPr="00E36B7A">
                        <w:rPr>
                          <w:rFonts w:ascii="Arial" w:hAnsi="Arial" w:cs="Arial"/>
                          <w:b/>
                          <w:sz w:val="28"/>
                          <w:szCs w:val="22"/>
                          <w:lang w:val="en-GB"/>
                        </w:rPr>
                        <w:t>Interviewing a traditional birth attendant</w:t>
                      </w:r>
                    </w:p>
                    <w:p w14:paraId="2175F5AE" w14:textId="77777777" w:rsidR="00EE0B14" w:rsidRPr="004D1B11" w:rsidRDefault="00EE0B14" w:rsidP="00D319E2">
                      <w:pPr>
                        <w:jc w:val="center"/>
                        <w:rPr>
                          <w:rFonts w:ascii="Arial" w:hAnsi="Arial" w:cs="Arial"/>
                          <w:b/>
                          <w:color w:val="000000" w:themeColor="text1"/>
                          <w:sz w:val="28"/>
                        </w:rPr>
                      </w:pPr>
                    </w:p>
                    <w:p w14:paraId="455EDE77" w14:textId="7C2BDF8E" w:rsidR="00EE0B14" w:rsidRPr="004D1B11" w:rsidRDefault="00EE0B14" w:rsidP="000F6D24">
                      <w:pPr>
                        <w:jc w:val="center"/>
                        <w:rPr>
                          <w:rFonts w:ascii="Arial" w:hAnsi="Arial" w:cs="Arial"/>
                          <w:color w:val="000000" w:themeColor="text1"/>
                          <w:sz w:val="28"/>
                        </w:rPr>
                      </w:pPr>
                      <w:r w:rsidRPr="004D1B11">
                        <w:rPr>
                          <w:rFonts w:ascii="Arial" w:hAnsi="Arial" w:cs="Arial"/>
                          <w:color w:val="000000" w:themeColor="text1"/>
                          <w:sz w:val="28"/>
                        </w:rPr>
                        <w:t>T</w:t>
                      </w:r>
                      <w:r w:rsidR="00035A6B">
                        <w:rPr>
                          <w:rFonts w:ascii="Arial" w:hAnsi="Arial" w:cs="Arial"/>
                          <w:color w:val="000000" w:themeColor="text1"/>
                          <w:sz w:val="28"/>
                        </w:rPr>
                        <w:t xml:space="preserve">ri thức truyền thống được nêu bật trong tài liệu trên được </w:t>
                      </w:r>
                      <w:r w:rsidR="006A5B34">
                        <w:rPr>
                          <w:rFonts w:ascii="Arial" w:hAnsi="Arial" w:cs="Arial"/>
                          <w:color w:val="000000" w:themeColor="text1"/>
                          <w:sz w:val="28"/>
                        </w:rPr>
                        <w:t xml:space="preserve">chuyển giao </w:t>
                      </w:r>
                      <w:r w:rsidR="00035A6B">
                        <w:rPr>
                          <w:rFonts w:ascii="Arial" w:hAnsi="Arial" w:cs="Arial"/>
                          <w:color w:val="000000" w:themeColor="text1"/>
                          <w:sz w:val="28"/>
                        </w:rPr>
                        <w:t xml:space="preserve">từ người già hay người đỡ đẻ, từ mẹ sang con gái, thường là thông qua những hướng dẫn </w:t>
                      </w:r>
                      <w:r w:rsidR="00AB7E1A">
                        <w:rPr>
                          <w:rFonts w:ascii="Arial" w:hAnsi="Arial" w:cs="Arial"/>
                          <w:color w:val="000000" w:themeColor="text1"/>
                          <w:sz w:val="28"/>
                        </w:rPr>
                        <w:t xml:space="preserve">truyền </w:t>
                      </w:r>
                      <w:r w:rsidR="00035A6B">
                        <w:rPr>
                          <w:rFonts w:ascii="Arial" w:hAnsi="Arial" w:cs="Arial"/>
                          <w:color w:val="000000" w:themeColor="text1"/>
                          <w:sz w:val="28"/>
                        </w:rPr>
                        <w:t>miệng. Trước khi có sự lan truyền và chấp nhận y sinh học phương Tây, chúng là những nguồ</w:t>
                      </w:r>
                      <w:r w:rsidR="00F61D5C">
                        <w:rPr>
                          <w:rFonts w:ascii="Arial" w:hAnsi="Arial" w:cs="Arial"/>
                          <w:color w:val="000000" w:themeColor="text1"/>
                          <w:sz w:val="28"/>
                        </w:rPr>
                        <w:t>n chăm só</w:t>
                      </w:r>
                      <w:r w:rsidR="00035A6B">
                        <w:rPr>
                          <w:rFonts w:ascii="Arial" w:hAnsi="Arial" w:cs="Arial"/>
                          <w:color w:val="000000" w:themeColor="text1"/>
                          <w:sz w:val="28"/>
                        </w:rPr>
                        <w:t>c sức khỏe chính c</w:t>
                      </w:r>
                      <w:r w:rsidR="00F61D5C">
                        <w:rPr>
                          <w:rFonts w:ascii="Arial" w:hAnsi="Arial" w:cs="Arial"/>
                          <w:color w:val="000000" w:themeColor="text1"/>
                          <w:sz w:val="28"/>
                        </w:rPr>
                        <w:t>ho</w:t>
                      </w:r>
                      <w:r w:rsidR="00035A6B">
                        <w:rPr>
                          <w:rFonts w:ascii="Arial" w:hAnsi="Arial" w:cs="Arial"/>
                          <w:color w:val="000000" w:themeColor="text1"/>
                          <w:sz w:val="28"/>
                        </w:rPr>
                        <w:t xml:space="preserve"> người phụ nữ trong làng và phản ánh tri thức và kinh nghiệm của tổ tiên chúng ta </w:t>
                      </w:r>
                      <w:r w:rsidRPr="004D1B11">
                        <w:rPr>
                          <w:rFonts w:ascii="Arial" w:hAnsi="Arial" w:cs="Arial"/>
                          <w:color w:val="000000" w:themeColor="text1"/>
                          <w:sz w:val="28"/>
                        </w:rPr>
                        <w:t>.</w:t>
                      </w:r>
                    </w:p>
                    <w:p w14:paraId="6389554B" w14:textId="77777777" w:rsidR="00EE0B14" w:rsidRPr="004D1B11" w:rsidRDefault="00EE0B14" w:rsidP="000F6D24">
                      <w:pPr>
                        <w:jc w:val="center"/>
                        <w:rPr>
                          <w:rFonts w:ascii="Arial" w:hAnsi="Arial" w:cs="Arial"/>
                          <w:color w:val="000000" w:themeColor="text1"/>
                          <w:sz w:val="28"/>
                        </w:rPr>
                      </w:pPr>
                    </w:p>
                    <w:p w14:paraId="269A04D3" w14:textId="5B85DC0B" w:rsidR="00EE0B14" w:rsidRDefault="00F61D5C" w:rsidP="000F6D24">
                      <w:pPr>
                        <w:jc w:val="center"/>
                        <w:rPr>
                          <w:rFonts w:ascii="Arial" w:hAnsi="Arial" w:cs="Arial"/>
                          <w:color w:val="000000" w:themeColor="text1"/>
                          <w:sz w:val="28"/>
                        </w:rPr>
                      </w:pPr>
                      <w:r>
                        <w:rPr>
                          <w:rFonts w:ascii="Arial" w:hAnsi="Arial" w:cs="Arial"/>
                          <w:color w:val="000000" w:themeColor="text1"/>
                          <w:sz w:val="28"/>
                        </w:rPr>
                        <w:t xml:space="preserve">Em có biết ai đó trong gia đình hay trong cộng đồng là người đỡ đẻ truyền thống không? Hãy phỏng vấn bà ấy để tìm hiểu về công việc của bà. </w:t>
                      </w:r>
                    </w:p>
                    <w:p w14:paraId="7DB7DFAD" w14:textId="77777777" w:rsidR="00EE0B14" w:rsidRDefault="00EE0B14" w:rsidP="000F6D24">
                      <w:pPr>
                        <w:jc w:val="center"/>
                        <w:rPr>
                          <w:rFonts w:ascii="Arial" w:hAnsi="Arial" w:cs="Arial"/>
                          <w:color w:val="000000" w:themeColor="text1"/>
                          <w:sz w:val="28"/>
                        </w:rPr>
                      </w:pPr>
                    </w:p>
                    <w:p w14:paraId="120CE590" w14:textId="1A16CB01" w:rsidR="00EE0B14" w:rsidRPr="004D1B11" w:rsidRDefault="00F61D5C" w:rsidP="000F6D24">
                      <w:pPr>
                        <w:jc w:val="center"/>
                        <w:rPr>
                          <w:rFonts w:ascii="Arial" w:hAnsi="Arial" w:cs="Arial"/>
                          <w:color w:val="000000" w:themeColor="text1"/>
                          <w:sz w:val="28"/>
                        </w:rPr>
                      </w:pPr>
                      <w:r>
                        <w:rPr>
                          <w:rFonts w:ascii="Arial" w:hAnsi="Arial" w:cs="Arial"/>
                          <w:color w:val="000000" w:themeColor="text1"/>
                          <w:sz w:val="28"/>
                        </w:rPr>
                        <w:t>Em có thể sử dụng Tài liệu phát tay 4 để chuẩn bị câu hỏi và ghi chep câu trả lời của bà</w:t>
                      </w:r>
                      <w:r w:rsidR="00EE0B14" w:rsidRPr="004D1B11">
                        <w:rPr>
                          <w:rFonts w:ascii="Arial" w:hAnsi="Arial" w:cs="Arial"/>
                          <w:color w:val="000000" w:themeColor="text1"/>
                          <w:sz w:val="28"/>
                        </w:rPr>
                        <w:t>.</w:t>
                      </w:r>
                    </w:p>
                  </w:txbxContent>
                </v:textbox>
              </v:shape>
            </w:pict>
          </mc:Fallback>
        </mc:AlternateContent>
      </w:r>
    </w:p>
    <w:p w14:paraId="085D1ABA" w14:textId="77777777" w:rsidR="000C2132" w:rsidRPr="007A1109" w:rsidRDefault="000C2132" w:rsidP="000C2132">
      <w:pPr>
        <w:spacing w:line="360" w:lineRule="auto"/>
        <w:rPr>
          <w:rFonts w:ascii="Arial" w:hAnsi="Arial" w:cs="Arial"/>
          <w:sz w:val="22"/>
          <w:szCs w:val="22"/>
        </w:rPr>
      </w:pPr>
    </w:p>
    <w:p w14:paraId="76D702A5" w14:textId="77777777" w:rsidR="000C2132" w:rsidRPr="007A1109" w:rsidRDefault="000C2132" w:rsidP="000C2132">
      <w:pPr>
        <w:spacing w:line="360" w:lineRule="auto"/>
        <w:rPr>
          <w:rFonts w:ascii="Arial" w:hAnsi="Arial" w:cs="Arial"/>
          <w:sz w:val="22"/>
          <w:szCs w:val="22"/>
        </w:rPr>
      </w:pPr>
    </w:p>
    <w:p w14:paraId="318D732C" w14:textId="77777777" w:rsidR="000C2132" w:rsidRPr="007A1109" w:rsidRDefault="000C2132" w:rsidP="000C2132">
      <w:pPr>
        <w:spacing w:line="360" w:lineRule="auto"/>
        <w:rPr>
          <w:rFonts w:ascii="Arial" w:hAnsi="Arial" w:cs="Arial"/>
          <w:sz w:val="22"/>
          <w:szCs w:val="22"/>
        </w:rPr>
      </w:pPr>
    </w:p>
    <w:p w14:paraId="1A8822F2" w14:textId="77777777" w:rsidR="000C2132" w:rsidRPr="007A1109" w:rsidRDefault="000C2132" w:rsidP="000C2132">
      <w:pPr>
        <w:spacing w:line="360" w:lineRule="auto"/>
        <w:rPr>
          <w:rFonts w:ascii="Arial" w:hAnsi="Arial" w:cs="Arial"/>
          <w:sz w:val="22"/>
          <w:szCs w:val="22"/>
        </w:rPr>
      </w:pPr>
    </w:p>
    <w:p w14:paraId="73B16E16" w14:textId="77777777" w:rsidR="00FA54A0" w:rsidRPr="007A1109" w:rsidRDefault="00FA54A0" w:rsidP="000C2132">
      <w:pPr>
        <w:spacing w:line="360" w:lineRule="auto"/>
        <w:rPr>
          <w:rFonts w:ascii="Arial" w:hAnsi="Arial" w:cs="Arial"/>
          <w:sz w:val="22"/>
          <w:szCs w:val="22"/>
        </w:rPr>
      </w:pPr>
    </w:p>
    <w:sectPr w:rsidR="00FA54A0" w:rsidRPr="007A1109" w:rsidSect="00DC7F29">
      <w:pgSz w:w="16840" w:h="11900" w:orient="landscape"/>
      <w:pgMar w:top="1134" w:right="1134" w:bottom="1418" w:left="1418" w:header="709" w:footer="709" w:gutter="0"/>
      <w:cols w:space="708"/>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E4C563" w14:textId="77777777" w:rsidR="0077610D" w:rsidRDefault="0077610D" w:rsidP="00436856">
      <w:r>
        <w:separator/>
      </w:r>
    </w:p>
  </w:endnote>
  <w:endnote w:type="continuationSeparator" w:id="0">
    <w:p w14:paraId="07AECE42" w14:textId="77777777" w:rsidR="0077610D" w:rsidRDefault="0077610D" w:rsidP="00436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SimSun"/>
    <w:panose1 w:val="02010600030101010101"/>
    <w:charset w:val="86"/>
    <w:family w:val="auto"/>
    <w:pitch w:val="variable"/>
    <w:sig w:usb0="00000000"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6E7FB" w14:textId="77777777" w:rsidR="0063012B" w:rsidRDefault="006301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FBA83" w14:textId="77777777" w:rsidR="00EE0B14" w:rsidRPr="003C661E" w:rsidRDefault="00EE0B14" w:rsidP="00B74D29">
    <w:pPr>
      <w:rPr>
        <w:rFonts w:ascii="Arial" w:hAnsi="Arial" w:cs="Arial"/>
        <w:sz w:val="18"/>
        <w:szCs w:val="18"/>
      </w:rPr>
    </w:pPr>
    <w:r w:rsidRPr="003C661E">
      <w:rPr>
        <w:rFonts w:ascii="Arial" w:hAnsi="Arial" w:cs="Arial"/>
        <w:b/>
        <w:sz w:val="18"/>
        <w:szCs w:val="18"/>
      </w:rPr>
      <w:t xml:space="preserve">Unit 3 Rice and Spice </w:t>
    </w:r>
  </w:p>
  <w:p w14:paraId="4C3305C9" w14:textId="77777777" w:rsidR="00EE0B14" w:rsidRPr="003C661E" w:rsidRDefault="00EE0B14" w:rsidP="00B74D29">
    <w:pPr>
      <w:rPr>
        <w:rFonts w:ascii="Arial" w:hAnsi="Arial" w:cs="Arial"/>
        <w:sz w:val="18"/>
        <w:szCs w:val="18"/>
      </w:rPr>
    </w:pPr>
    <w:r w:rsidRPr="003C661E">
      <w:rPr>
        <w:rFonts w:ascii="Arial" w:hAnsi="Arial" w:cs="Arial"/>
        <w:sz w:val="18"/>
        <w:szCs w:val="18"/>
      </w:rPr>
      <w:t xml:space="preserve">Lesson 4 The Spice Trade, European Domination and Regional Response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83C8F" w14:textId="77777777" w:rsidR="0063012B" w:rsidRDefault="0063012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3DE64" w14:textId="77777777" w:rsidR="00EE0B14" w:rsidRPr="00B65033" w:rsidRDefault="00EE0B14" w:rsidP="00B65033">
    <w:pPr>
      <w:rPr>
        <w:rFonts w:ascii="Arial" w:hAnsi="Arial" w:cs="Arial"/>
        <w:b/>
        <w:sz w:val="18"/>
        <w:szCs w:val="18"/>
      </w:rPr>
    </w:pPr>
    <w:r w:rsidRPr="00B65033">
      <w:rPr>
        <w:rFonts w:ascii="Arial" w:hAnsi="Arial" w:cs="Arial"/>
        <w:b/>
        <w:sz w:val="18"/>
        <w:szCs w:val="18"/>
      </w:rPr>
      <w:t>Chủ đề 3: Lúa gạo và Gia vị</w:t>
    </w:r>
  </w:p>
  <w:p w14:paraId="1EEC7A12" w14:textId="15F756DB" w:rsidR="00EE0B14" w:rsidRPr="0063012B" w:rsidRDefault="00EE0B14" w:rsidP="00B65033">
    <w:pPr>
      <w:pStyle w:val="Footer"/>
      <w:rPr>
        <w:i/>
      </w:rPr>
    </w:pPr>
    <w:r w:rsidRPr="0063012B">
      <w:rPr>
        <w:rFonts w:ascii="Arial" w:hAnsi="Arial" w:cs="Arial"/>
        <w:b/>
        <w:i/>
        <w:sz w:val="18"/>
        <w:szCs w:val="18"/>
      </w:rPr>
      <w:t>Bài 3: Thức ăn, Sức khoẻ và Chữa bệnh</w:t>
    </w:r>
    <w:r w:rsidRPr="0063012B">
      <w:rPr>
        <w:rFonts w:ascii="Arial" w:hAnsi="Arial" w:cs="Arial"/>
        <w:i/>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AD9D0E" w14:textId="77777777" w:rsidR="0077610D" w:rsidRDefault="0077610D" w:rsidP="00436856">
      <w:r>
        <w:separator/>
      </w:r>
    </w:p>
  </w:footnote>
  <w:footnote w:type="continuationSeparator" w:id="0">
    <w:p w14:paraId="41E70847" w14:textId="77777777" w:rsidR="0077610D" w:rsidRDefault="0077610D" w:rsidP="004368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9203B" w14:textId="77777777" w:rsidR="0063012B" w:rsidRDefault="006301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D6D98" w14:textId="77777777" w:rsidR="0063012B" w:rsidRDefault="006301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BCC1B" w14:textId="77777777" w:rsidR="0063012B" w:rsidRDefault="006301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64604"/>
    <w:multiLevelType w:val="hybridMultilevel"/>
    <w:tmpl w:val="501C991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78113D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DA80AC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6056622"/>
    <w:multiLevelType w:val="hybridMultilevel"/>
    <w:tmpl w:val="5074F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9437FB"/>
    <w:multiLevelType w:val="hybridMultilevel"/>
    <w:tmpl w:val="8F82D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1B610F"/>
    <w:multiLevelType w:val="hybridMultilevel"/>
    <w:tmpl w:val="A9A46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297F20"/>
    <w:multiLevelType w:val="multilevel"/>
    <w:tmpl w:val="9EE64392"/>
    <w:lvl w:ilvl="0">
      <w:start w:val="1"/>
      <w:numFmt w:val="decimal"/>
      <w:lvlText w:val="%1."/>
      <w:lvlJc w:val="left"/>
      <w:pPr>
        <w:ind w:left="785" w:hanging="360"/>
      </w:pPr>
      <w:rPr>
        <w:rFonts w:hint="default"/>
      </w:rPr>
    </w:lvl>
    <w:lvl w:ilvl="1">
      <w:start w:val="1"/>
      <w:numFmt w:val="decimal"/>
      <w:isLgl/>
      <w:lvlText w:val="%1.%2"/>
      <w:lvlJc w:val="left"/>
      <w:pPr>
        <w:ind w:left="797" w:hanging="372"/>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7" w15:restartNumberingAfterBreak="0">
    <w:nsid w:val="1934065D"/>
    <w:multiLevelType w:val="hybridMultilevel"/>
    <w:tmpl w:val="31A85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F857F0"/>
    <w:multiLevelType w:val="multilevel"/>
    <w:tmpl w:val="AC34E9D2"/>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9" w15:restartNumberingAfterBreak="0">
    <w:nsid w:val="1E4A2EE8"/>
    <w:multiLevelType w:val="hybridMultilevel"/>
    <w:tmpl w:val="4F3AF256"/>
    <w:lvl w:ilvl="0" w:tplc="010C68A6">
      <w:start w:val="2"/>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B10E74"/>
    <w:multiLevelType w:val="hybridMultilevel"/>
    <w:tmpl w:val="B1EC2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0001AC"/>
    <w:multiLevelType w:val="multilevel"/>
    <w:tmpl w:val="C9EACCD6"/>
    <w:lvl w:ilvl="0">
      <w:start w:val="1"/>
      <w:numFmt w:val="bullet"/>
      <w:lvlText w:val=""/>
      <w:lvlJc w:val="left"/>
      <w:pPr>
        <w:ind w:left="360" w:hanging="36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34B5D86"/>
    <w:multiLevelType w:val="hybridMultilevel"/>
    <w:tmpl w:val="6D720C6C"/>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3" w15:restartNumberingAfterBreak="0">
    <w:nsid w:val="4A4D205E"/>
    <w:multiLevelType w:val="hybridMultilevel"/>
    <w:tmpl w:val="F9221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BD4C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E7A6E96"/>
    <w:multiLevelType w:val="hybridMultilevel"/>
    <w:tmpl w:val="9054582A"/>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6" w15:restartNumberingAfterBreak="0">
    <w:nsid w:val="4F832343"/>
    <w:multiLevelType w:val="multilevel"/>
    <w:tmpl w:val="57747E1C"/>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7" w15:restartNumberingAfterBreak="0">
    <w:nsid w:val="63FB621D"/>
    <w:multiLevelType w:val="hybridMultilevel"/>
    <w:tmpl w:val="1D7ED7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420616D"/>
    <w:multiLevelType w:val="multilevel"/>
    <w:tmpl w:val="D0D0328A"/>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8AA0729"/>
    <w:multiLevelType w:val="multilevel"/>
    <w:tmpl w:val="0409001F"/>
    <w:lvl w:ilvl="0">
      <w:start w:val="1"/>
      <w:numFmt w:val="decimal"/>
      <w:lvlText w:val="%1."/>
      <w:lvlJc w:val="left"/>
      <w:pPr>
        <w:ind w:left="360" w:hanging="360"/>
      </w:pPr>
    </w:lvl>
    <w:lvl w:ilvl="1">
      <w:start w:val="1"/>
      <w:numFmt w:val="decimal"/>
      <w:lvlText w:val="%1.%2."/>
      <w:lvlJc w:val="left"/>
      <w:pPr>
        <w:ind w:left="106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BF96EDD"/>
    <w:multiLevelType w:val="hybridMultilevel"/>
    <w:tmpl w:val="D6D65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89523D"/>
    <w:multiLevelType w:val="multilevel"/>
    <w:tmpl w:val="4992F986"/>
    <w:lvl w:ilvl="0">
      <w:start w:val="1"/>
      <w:numFmt w:val="bullet"/>
      <w:lvlText w:val=""/>
      <w:lvlJc w:val="left"/>
      <w:pPr>
        <w:ind w:left="360" w:hanging="36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4122467"/>
    <w:multiLevelType w:val="multilevel"/>
    <w:tmpl w:val="97B0C27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75977E54"/>
    <w:multiLevelType w:val="multilevel"/>
    <w:tmpl w:val="637ABA8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AA26480"/>
    <w:multiLevelType w:val="multilevel"/>
    <w:tmpl w:val="8D64CD96"/>
    <w:lvl w:ilvl="0">
      <w:start w:val="1"/>
      <w:numFmt w:val="bullet"/>
      <w:lvlText w:val=""/>
      <w:lvlJc w:val="left"/>
      <w:pPr>
        <w:ind w:left="360" w:hanging="36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C7606A5"/>
    <w:multiLevelType w:val="hybridMultilevel"/>
    <w:tmpl w:val="2202E9A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2"/>
  </w:num>
  <w:num w:numId="2">
    <w:abstractNumId w:val="17"/>
  </w:num>
  <w:num w:numId="3">
    <w:abstractNumId w:val="16"/>
  </w:num>
  <w:num w:numId="4">
    <w:abstractNumId w:val="3"/>
  </w:num>
  <w:num w:numId="5">
    <w:abstractNumId w:val="5"/>
  </w:num>
  <w:num w:numId="6">
    <w:abstractNumId w:val="0"/>
  </w:num>
  <w:num w:numId="7">
    <w:abstractNumId w:val="20"/>
  </w:num>
  <w:num w:numId="8">
    <w:abstractNumId w:val="19"/>
  </w:num>
  <w:num w:numId="9">
    <w:abstractNumId w:val="4"/>
  </w:num>
  <w:num w:numId="10">
    <w:abstractNumId w:val="1"/>
  </w:num>
  <w:num w:numId="11">
    <w:abstractNumId w:val="10"/>
  </w:num>
  <w:num w:numId="12">
    <w:abstractNumId w:val="2"/>
  </w:num>
  <w:num w:numId="13">
    <w:abstractNumId w:val="14"/>
  </w:num>
  <w:num w:numId="14">
    <w:abstractNumId w:val="25"/>
  </w:num>
  <w:num w:numId="15">
    <w:abstractNumId w:val="6"/>
  </w:num>
  <w:num w:numId="16">
    <w:abstractNumId w:val="15"/>
  </w:num>
  <w:num w:numId="17">
    <w:abstractNumId w:val="9"/>
  </w:num>
  <w:num w:numId="18">
    <w:abstractNumId w:val="8"/>
  </w:num>
  <w:num w:numId="19">
    <w:abstractNumId w:val="12"/>
  </w:num>
  <w:num w:numId="20">
    <w:abstractNumId w:val="7"/>
  </w:num>
  <w:num w:numId="21">
    <w:abstractNumId w:val="23"/>
  </w:num>
  <w:num w:numId="22">
    <w:abstractNumId w:val="24"/>
  </w:num>
  <w:num w:numId="23">
    <w:abstractNumId w:val="13"/>
  </w:num>
  <w:num w:numId="24">
    <w:abstractNumId w:val="11"/>
  </w:num>
  <w:num w:numId="25">
    <w:abstractNumId w:val="21"/>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defaultTabStop w:val="720"/>
  <w:drawingGridHorizontalSpacing w:val="120"/>
  <w:drawingGridVerticalSpacing w:val="2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4FB"/>
    <w:rsid w:val="00001554"/>
    <w:rsid w:val="00001A07"/>
    <w:rsid w:val="00005BE0"/>
    <w:rsid w:val="00014205"/>
    <w:rsid w:val="00014F97"/>
    <w:rsid w:val="00035A6B"/>
    <w:rsid w:val="0004648C"/>
    <w:rsid w:val="00052379"/>
    <w:rsid w:val="00081A64"/>
    <w:rsid w:val="0008379C"/>
    <w:rsid w:val="00085C41"/>
    <w:rsid w:val="00085C46"/>
    <w:rsid w:val="000944E0"/>
    <w:rsid w:val="00097F5E"/>
    <w:rsid w:val="000A193A"/>
    <w:rsid w:val="000B3068"/>
    <w:rsid w:val="000B4DC5"/>
    <w:rsid w:val="000B70D2"/>
    <w:rsid w:val="000C2132"/>
    <w:rsid w:val="000C586A"/>
    <w:rsid w:val="000F6D24"/>
    <w:rsid w:val="00114358"/>
    <w:rsid w:val="00131BFD"/>
    <w:rsid w:val="0014245B"/>
    <w:rsid w:val="00142BDE"/>
    <w:rsid w:val="00145CD5"/>
    <w:rsid w:val="001611D6"/>
    <w:rsid w:val="00163D70"/>
    <w:rsid w:val="00182C7A"/>
    <w:rsid w:val="001932BC"/>
    <w:rsid w:val="001A705C"/>
    <w:rsid w:val="001A7681"/>
    <w:rsid w:val="001D38D4"/>
    <w:rsid w:val="001E0C07"/>
    <w:rsid w:val="001F5291"/>
    <w:rsid w:val="0022295E"/>
    <w:rsid w:val="002456BD"/>
    <w:rsid w:val="0025177B"/>
    <w:rsid w:val="00255B97"/>
    <w:rsid w:val="0026318D"/>
    <w:rsid w:val="00263F7C"/>
    <w:rsid w:val="00265E28"/>
    <w:rsid w:val="002673B3"/>
    <w:rsid w:val="00275935"/>
    <w:rsid w:val="002915F2"/>
    <w:rsid w:val="0029715D"/>
    <w:rsid w:val="002A5377"/>
    <w:rsid w:val="002B226C"/>
    <w:rsid w:val="002D5995"/>
    <w:rsid w:val="002D7BB7"/>
    <w:rsid w:val="002E0A2C"/>
    <w:rsid w:val="002E58D8"/>
    <w:rsid w:val="002F4E7E"/>
    <w:rsid w:val="002F5D88"/>
    <w:rsid w:val="002F6315"/>
    <w:rsid w:val="00307FD6"/>
    <w:rsid w:val="0032196B"/>
    <w:rsid w:val="00321C59"/>
    <w:rsid w:val="003643C5"/>
    <w:rsid w:val="00372179"/>
    <w:rsid w:val="0037424A"/>
    <w:rsid w:val="00382492"/>
    <w:rsid w:val="003A2D0B"/>
    <w:rsid w:val="003B2FDE"/>
    <w:rsid w:val="003B3D87"/>
    <w:rsid w:val="003F6B86"/>
    <w:rsid w:val="003F72A7"/>
    <w:rsid w:val="00401B9E"/>
    <w:rsid w:val="0040328F"/>
    <w:rsid w:val="00411523"/>
    <w:rsid w:val="004121BC"/>
    <w:rsid w:val="00412386"/>
    <w:rsid w:val="0041452C"/>
    <w:rsid w:val="00415D96"/>
    <w:rsid w:val="00426507"/>
    <w:rsid w:val="00435B6E"/>
    <w:rsid w:val="00436856"/>
    <w:rsid w:val="004471A3"/>
    <w:rsid w:val="00455401"/>
    <w:rsid w:val="00456B9D"/>
    <w:rsid w:val="0046607C"/>
    <w:rsid w:val="00470CF1"/>
    <w:rsid w:val="004710D8"/>
    <w:rsid w:val="00481EE1"/>
    <w:rsid w:val="00490416"/>
    <w:rsid w:val="004945C5"/>
    <w:rsid w:val="00496387"/>
    <w:rsid w:val="00497925"/>
    <w:rsid w:val="004B4B22"/>
    <w:rsid w:val="004B7EA5"/>
    <w:rsid w:val="004C299F"/>
    <w:rsid w:val="004D1B11"/>
    <w:rsid w:val="004E045F"/>
    <w:rsid w:val="004E6850"/>
    <w:rsid w:val="004F5614"/>
    <w:rsid w:val="004F561D"/>
    <w:rsid w:val="004F6CE7"/>
    <w:rsid w:val="00502998"/>
    <w:rsid w:val="00504CC4"/>
    <w:rsid w:val="00505E17"/>
    <w:rsid w:val="00533C76"/>
    <w:rsid w:val="005408E3"/>
    <w:rsid w:val="00542635"/>
    <w:rsid w:val="00544437"/>
    <w:rsid w:val="00570919"/>
    <w:rsid w:val="00577D93"/>
    <w:rsid w:val="0058440A"/>
    <w:rsid w:val="0058686F"/>
    <w:rsid w:val="005A1A88"/>
    <w:rsid w:val="005A1BCB"/>
    <w:rsid w:val="005A6821"/>
    <w:rsid w:val="005C6887"/>
    <w:rsid w:val="00601AB8"/>
    <w:rsid w:val="00602E0E"/>
    <w:rsid w:val="00623CBF"/>
    <w:rsid w:val="0063012B"/>
    <w:rsid w:val="00634FB6"/>
    <w:rsid w:val="006350EF"/>
    <w:rsid w:val="00635D21"/>
    <w:rsid w:val="00650368"/>
    <w:rsid w:val="00655DC2"/>
    <w:rsid w:val="0065624B"/>
    <w:rsid w:val="00657E0D"/>
    <w:rsid w:val="00660149"/>
    <w:rsid w:val="00660B77"/>
    <w:rsid w:val="00662CFE"/>
    <w:rsid w:val="00697FD2"/>
    <w:rsid w:val="006A5B34"/>
    <w:rsid w:val="006A71D9"/>
    <w:rsid w:val="006E22B0"/>
    <w:rsid w:val="006E6321"/>
    <w:rsid w:val="006F04F0"/>
    <w:rsid w:val="006F3D14"/>
    <w:rsid w:val="006F5A10"/>
    <w:rsid w:val="007164FD"/>
    <w:rsid w:val="007507F3"/>
    <w:rsid w:val="0075342B"/>
    <w:rsid w:val="00773A71"/>
    <w:rsid w:val="00774C80"/>
    <w:rsid w:val="0077610D"/>
    <w:rsid w:val="007820AB"/>
    <w:rsid w:val="00795D50"/>
    <w:rsid w:val="007975BC"/>
    <w:rsid w:val="007A1109"/>
    <w:rsid w:val="007B260F"/>
    <w:rsid w:val="007B4456"/>
    <w:rsid w:val="007C0263"/>
    <w:rsid w:val="007D714B"/>
    <w:rsid w:val="007D7AD7"/>
    <w:rsid w:val="007F27E0"/>
    <w:rsid w:val="00805C3F"/>
    <w:rsid w:val="008102C0"/>
    <w:rsid w:val="008139BD"/>
    <w:rsid w:val="00817943"/>
    <w:rsid w:val="00831A4C"/>
    <w:rsid w:val="00840EEB"/>
    <w:rsid w:val="00844791"/>
    <w:rsid w:val="0085321B"/>
    <w:rsid w:val="00857150"/>
    <w:rsid w:val="00880004"/>
    <w:rsid w:val="00883EA4"/>
    <w:rsid w:val="008862E5"/>
    <w:rsid w:val="00887C18"/>
    <w:rsid w:val="0089551C"/>
    <w:rsid w:val="008A0CF7"/>
    <w:rsid w:val="008A1E82"/>
    <w:rsid w:val="008A7F02"/>
    <w:rsid w:val="008B1FA2"/>
    <w:rsid w:val="008B2BCE"/>
    <w:rsid w:val="008D369B"/>
    <w:rsid w:val="008D4C76"/>
    <w:rsid w:val="008E3504"/>
    <w:rsid w:val="008F0634"/>
    <w:rsid w:val="00900A31"/>
    <w:rsid w:val="00907F52"/>
    <w:rsid w:val="00914200"/>
    <w:rsid w:val="00914922"/>
    <w:rsid w:val="00922815"/>
    <w:rsid w:val="00926964"/>
    <w:rsid w:val="009337EB"/>
    <w:rsid w:val="009414B0"/>
    <w:rsid w:val="00944B2E"/>
    <w:rsid w:val="009754D8"/>
    <w:rsid w:val="009A6184"/>
    <w:rsid w:val="009B2BB9"/>
    <w:rsid w:val="009B643B"/>
    <w:rsid w:val="009C7B54"/>
    <w:rsid w:val="009E022C"/>
    <w:rsid w:val="009F49D4"/>
    <w:rsid w:val="00A01858"/>
    <w:rsid w:val="00A10658"/>
    <w:rsid w:val="00A20492"/>
    <w:rsid w:val="00A45CA1"/>
    <w:rsid w:val="00A57CC0"/>
    <w:rsid w:val="00A71C15"/>
    <w:rsid w:val="00A85051"/>
    <w:rsid w:val="00A91DDA"/>
    <w:rsid w:val="00A9491D"/>
    <w:rsid w:val="00AB7E1A"/>
    <w:rsid w:val="00AC7A8D"/>
    <w:rsid w:val="00AD4503"/>
    <w:rsid w:val="00AE0AC9"/>
    <w:rsid w:val="00AE48EF"/>
    <w:rsid w:val="00AF2392"/>
    <w:rsid w:val="00B0694A"/>
    <w:rsid w:val="00B2739E"/>
    <w:rsid w:val="00B30DAC"/>
    <w:rsid w:val="00B321D2"/>
    <w:rsid w:val="00B364FB"/>
    <w:rsid w:val="00B41DEC"/>
    <w:rsid w:val="00B4347D"/>
    <w:rsid w:val="00B51B77"/>
    <w:rsid w:val="00B56B76"/>
    <w:rsid w:val="00B60DAE"/>
    <w:rsid w:val="00B62FBD"/>
    <w:rsid w:val="00B65033"/>
    <w:rsid w:val="00B74D29"/>
    <w:rsid w:val="00B779A7"/>
    <w:rsid w:val="00B83B8E"/>
    <w:rsid w:val="00B945D7"/>
    <w:rsid w:val="00BA3A88"/>
    <w:rsid w:val="00BB7D2B"/>
    <w:rsid w:val="00BD7E46"/>
    <w:rsid w:val="00BF7D83"/>
    <w:rsid w:val="00C058DC"/>
    <w:rsid w:val="00C11BE4"/>
    <w:rsid w:val="00C15F79"/>
    <w:rsid w:val="00C265DD"/>
    <w:rsid w:val="00C60DAC"/>
    <w:rsid w:val="00C64AF0"/>
    <w:rsid w:val="00C93D76"/>
    <w:rsid w:val="00C97608"/>
    <w:rsid w:val="00CB208C"/>
    <w:rsid w:val="00CB66F9"/>
    <w:rsid w:val="00CC175F"/>
    <w:rsid w:val="00CE154D"/>
    <w:rsid w:val="00CE5607"/>
    <w:rsid w:val="00CE6A7F"/>
    <w:rsid w:val="00CF0590"/>
    <w:rsid w:val="00CF0E54"/>
    <w:rsid w:val="00CF6999"/>
    <w:rsid w:val="00D2445F"/>
    <w:rsid w:val="00D319E2"/>
    <w:rsid w:val="00D32640"/>
    <w:rsid w:val="00D32861"/>
    <w:rsid w:val="00D46FCD"/>
    <w:rsid w:val="00D53EAE"/>
    <w:rsid w:val="00D62E21"/>
    <w:rsid w:val="00D63313"/>
    <w:rsid w:val="00D87A32"/>
    <w:rsid w:val="00D9227F"/>
    <w:rsid w:val="00DA0A86"/>
    <w:rsid w:val="00DA12D9"/>
    <w:rsid w:val="00DA194C"/>
    <w:rsid w:val="00DB0BA0"/>
    <w:rsid w:val="00DB6F48"/>
    <w:rsid w:val="00DC7F29"/>
    <w:rsid w:val="00DD0333"/>
    <w:rsid w:val="00DF52B9"/>
    <w:rsid w:val="00DF5361"/>
    <w:rsid w:val="00E01242"/>
    <w:rsid w:val="00E01A9D"/>
    <w:rsid w:val="00E130B4"/>
    <w:rsid w:val="00E15D32"/>
    <w:rsid w:val="00E1756B"/>
    <w:rsid w:val="00E22367"/>
    <w:rsid w:val="00E32B67"/>
    <w:rsid w:val="00E334FF"/>
    <w:rsid w:val="00E36B7A"/>
    <w:rsid w:val="00E40972"/>
    <w:rsid w:val="00E41D89"/>
    <w:rsid w:val="00E50709"/>
    <w:rsid w:val="00E53CBA"/>
    <w:rsid w:val="00E64E4A"/>
    <w:rsid w:val="00E65619"/>
    <w:rsid w:val="00E67EED"/>
    <w:rsid w:val="00E73990"/>
    <w:rsid w:val="00E739F3"/>
    <w:rsid w:val="00E74BEE"/>
    <w:rsid w:val="00E84FA0"/>
    <w:rsid w:val="00EA4BA5"/>
    <w:rsid w:val="00EA5886"/>
    <w:rsid w:val="00ED371F"/>
    <w:rsid w:val="00ED3855"/>
    <w:rsid w:val="00EE080D"/>
    <w:rsid w:val="00EE0B14"/>
    <w:rsid w:val="00EE22AF"/>
    <w:rsid w:val="00EE46C9"/>
    <w:rsid w:val="00EF0F08"/>
    <w:rsid w:val="00EF301B"/>
    <w:rsid w:val="00EF739A"/>
    <w:rsid w:val="00F0431F"/>
    <w:rsid w:val="00F122E1"/>
    <w:rsid w:val="00F323B9"/>
    <w:rsid w:val="00F32A49"/>
    <w:rsid w:val="00F53774"/>
    <w:rsid w:val="00F554DF"/>
    <w:rsid w:val="00F61D5C"/>
    <w:rsid w:val="00F672C8"/>
    <w:rsid w:val="00F81E89"/>
    <w:rsid w:val="00F84F5B"/>
    <w:rsid w:val="00F9326B"/>
    <w:rsid w:val="00FA177C"/>
    <w:rsid w:val="00FA54A0"/>
    <w:rsid w:val="00FD0C68"/>
    <w:rsid w:val="00FD272D"/>
    <w:rsid w:val="00FF0DB3"/>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4F00CDB"/>
  <w15:docId w15:val="{5D9CE037-9338-4810-A930-434BE9EDF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5C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0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0C07"/>
    <w:pPr>
      <w:ind w:left="720"/>
      <w:contextualSpacing/>
    </w:pPr>
  </w:style>
  <w:style w:type="paragraph" w:styleId="Header">
    <w:name w:val="header"/>
    <w:basedOn w:val="Normal"/>
    <w:link w:val="HeaderChar"/>
    <w:uiPriority w:val="99"/>
    <w:unhideWhenUsed/>
    <w:rsid w:val="00436856"/>
    <w:pPr>
      <w:tabs>
        <w:tab w:val="center" w:pos="4513"/>
        <w:tab w:val="right" w:pos="9026"/>
      </w:tabs>
    </w:pPr>
  </w:style>
  <w:style w:type="character" w:customStyle="1" w:styleId="HeaderChar">
    <w:name w:val="Header Char"/>
    <w:basedOn w:val="DefaultParagraphFont"/>
    <w:link w:val="Header"/>
    <w:uiPriority w:val="99"/>
    <w:rsid w:val="00436856"/>
  </w:style>
  <w:style w:type="paragraph" w:styleId="Footer">
    <w:name w:val="footer"/>
    <w:basedOn w:val="Normal"/>
    <w:link w:val="FooterChar"/>
    <w:uiPriority w:val="99"/>
    <w:unhideWhenUsed/>
    <w:rsid w:val="00436856"/>
    <w:pPr>
      <w:tabs>
        <w:tab w:val="center" w:pos="4513"/>
        <w:tab w:val="right" w:pos="9026"/>
      </w:tabs>
    </w:pPr>
  </w:style>
  <w:style w:type="character" w:customStyle="1" w:styleId="FooterChar">
    <w:name w:val="Footer Char"/>
    <w:basedOn w:val="DefaultParagraphFont"/>
    <w:link w:val="Footer"/>
    <w:uiPriority w:val="99"/>
    <w:rsid w:val="00436856"/>
  </w:style>
  <w:style w:type="character" w:styleId="Hyperlink">
    <w:name w:val="Hyperlink"/>
    <w:basedOn w:val="DefaultParagraphFont"/>
    <w:uiPriority w:val="99"/>
    <w:unhideWhenUsed/>
    <w:rsid w:val="009337EB"/>
    <w:rPr>
      <w:color w:val="0563C1" w:themeColor="hyperlink"/>
      <w:u w:val="single"/>
    </w:rPr>
  </w:style>
  <w:style w:type="paragraph" w:styleId="BalloonText">
    <w:name w:val="Balloon Text"/>
    <w:basedOn w:val="Normal"/>
    <w:link w:val="BalloonTextChar"/>
    <w:uiPriority w:val="99"/>
    <w:semiHidden/>
    <w:unhideWhenUsed/>
    <w:rsid w:val="00307F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FD6"/>
    <w:rPr>
      <w:rFonts w:ascii="Segoe UI" w:hAnsi="Segoe UI" w:cs="Segoe UI"/>
      <w:sz w:val="18"/>
      <w:szCs w:val="18"/>
    </w:rPr>
  </w:style>
  <w:style w:type="character" w:customStyle="1" w:styleId="one-click">
    <w:name w:val="one-click"/>
    <w:basedOn w:val="DefaultParagraphFont"/>
    <w:rsid w:val="00EE46C9"/>
  </w:style>
  <w:style w:type="character" w:customStyle="1" w:styleId="css-98tqe9">
    <w:name w:val="css-98tqe9"/>
    <w:basedOn w:val="DefaultParagraphFont"/>
    <w:rsid w:val="006350EF"/>
  </w:style>
  <w:style w:type="character" w:styleId="CommentReference">
    <w:name w:val="annotation reference"/>
    <w:basedOn w:val="DefaultParagraphFont"/>
    <w:uiPriority w:val="99"/>
    <w:semiHidden/>
    <w:unhideWhenUsed/>
    <w:rsid w:val="000C586A"/>
    <w:rPr>
      <w:sz w:val="18"/>
      <w:szCs w:val="18"/>
    </w:rPr>
  </w:style>
  <w:style w:type="paragraph" w:styleId="CommentText">
    <w:name w:val="annotation text"/>
    <w:basedOn w:val="Normal"/>
    <w:link w:val="CommentTextChar"/>
    <w:uiPriority w:val="99"/>
    <w:semiHidden/>
    <w:unhideWhenUsed/>
    <w:rsid w:val="000C586A"/>
  </w:style>
  <w:style w:type="character" w:customStyle="1" w:styleId="CommentTextChar">
    <w:name w:val="Comment Text Char"/>
    <w:basedOn w:val="DefaultParagraphFont"/>
    <w:link w:val="CommentText"/>
    <w:uiPriority w:val="99"/>
    <w:semiHidden/>
    <w:rsid w:val="000C586A"/>
  </w:style>
  <w:style w:type="paragraph" w:styleId="CommentSubject">
    <w:name w:val="annotation subject"/>
    <w:basedOn w:val="CommentText"/>
    <w:next w:val="CommentText"/>
    <w:link w:val="CommentSubjectChar"/>
    <w:uiPriority w:val="99"/>
    <w:semiHidden/>
    <w:unhideWhenUsed/>
    <w:rsid w:val="000C586A"/>
    <w:rPr>
      <w:b/>
      <w:bCs/>
      <w:sz w:val="20"/>
      <w:szCs w:val="20"/>
    </w:rPr>
  </w:style>
  <w:style w:type="character" w:customStyle="1" w:styleId="CommentSubjectChar">
    <w:name w:val="Comment Subject Char"/>
    <w:basedOn w:val="CommentTextChar"/>
    <w:link w:val="CommentSubject"/>
    <w:uiPriority w:val="99"/>
    <w:semiHidden/>
    <w:rsid w:val="000C586A"/>
    <w:rPr>
      <w:b/>
      <w:bCs/>
      <w:sz w:val="20"/>
      <w:szCs w:val="20"/>
    </w:rPr>
  </w:style>
  <w:style w:type="character" w:customStyle="1" w:styleId="UnresolvedMention">
    <w:name w:val="Unresolved Mention"/>
    <w:basedOn w:val="DefaultParagraphFont"/>
    <w:uiPriority w:val="99"/>
    <w:semiHidden/>
    <w:unhideWhenUsed/>
    <w:rsid w:val="003F72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51038">
      <w:bodyDiv w:val="1"/>
      <w:marLeft w:val="0"/>
      <w:marRight w:val="0"/>
      <w:marTop w:val="0"/>
      <w:marBottom w:val="0"/>
      <w:divBdr>
        <w:top w:val="none" w:sz="0" w:space="0" w:color="auto"/>
        <w:left w:val="none" w:sz="0" w:space="0" w:color="auto"/>
        <w:bottom w:val="none" w:sz="0" w:space="0" w:color="auto"/>
        <w:right w:val="none" w:sz="0" w:space="0" w:color="auto"/>
      </w:divBdr>
      <w:divsChild>
        <w:div w:id="1483815522">
          <w:marLeft w:val="0"/>
          <w:marRight w:val="0"/>
          <w:marTop w:val="120"/>
          <w:marBottom w:val="60"/>
          <w:divBdr>
            <w:top w:val="none" w:sz="0" w:space="0" w:color="auto"/>
            <w:left w:val="none" w:sz="0" w:space="0" w:color="auto"/>
            <w:bottom w:val="none" w:sz="0" w:space="0" w:color="auto"/>
            <w:right w:val="none" w:sz="0" w:space="0" w:color="auto"/>
          </w:divBdr>
        </w:div>
        <w:div w:id="1548493760">
          <w:marLeft w:val="0"/>
          <w:marRight w:val="0"/>
          <w:marTop w:val="120"/>
          <w:marBottom w:val="60"/>
          <w:divBdr>
            <w:top w:val="none" w:sz="0" w:space="0" w:color="auto"/>
            <w:left w:val="none" w:sz="0" w:space="0" w:color="auto"/>
            <w:bottom w:val="none" w:sz="0" w:space="0" w:color="auto"/>
            <w:right w:val="none" w:sz="0" w:space="0" w:color="auto"/>
          </w:divBdr>
        </w:div>
        <w:div w:id="228731443">
          <w:marLeft w:val="0"/>
          <w:marRight w:val="0"/>
          <w:marTop w:val="120"/>
          <w:marBottom w:val="60"/>
          <w:divBdr>
            <w:top w:val="none" w:sz="0" w:space="0" w:color="auto"/>
            <w:left w:val="none" w:sz="0" w:space="0" w:color="auto"/>
            <w:bottom w:val="none" w:sz="0" w:space="0" w:color="auto"/>
            <w:right w:val="none" w:sz="0" w:space="0" w:color="auto"/>
          </w:divBdr>
        </w:div>
      </w:divsChild>
    </w:div>
    <w:div w:id="1059212013">
      <w:bodyDiv w:val="1"/>
      <w:marLeft w:val="0"/>
      <w:marRight w:val="0"/>
      <w:marTop w:val="0"/>
      <w:marBottom w:val="0"/>
      <w:divBdr>
        <w:top w:val="none" w:sz="0" w:space="0" w:color="auto"/>
        <w:left w:val="none" w:sz="0" w:space="0" w:color="auto"/>
        <w:bottom w:val="none" w:sz="0" w:space="0" w:color="auto"/>
        <w:right w:val="none" w:sz="0" w:space="0" w:color="auto"/>
      </w:divBdr>
      <w:divsChild>
        <w:div w:id="878660831">
          <w:marLeft w:val="0"/>
          <w:marRight w:val="0"/>
          <w:marTop w:val="120"/>
          <w:marBottom w:val="60"/>
          <w:divBdr>
            <w:top w:val="none" w:sz="0" w:space="0" w:color="auto"/>
            <w:left w:val="none" w:sz="0" w:space="0" w:color="auto"/>
            <w:bottom w:val="none" w:sz="0" w:space="0" w:color="auto"/>
            <w:right w:val="none" w:sz="0" w:space="0" w:color="auto"/>
          </w:divBdr>
        </w:div>
        <w:div w:id="620307656">
          <w:marLeft w:val="0"/>
          <w:marRight w:val="0"/>
          <w:marTop w:val="120"/>
          <w:marBottom w:val="60"/>
          <w:divBdr>
            <w:top w:val="none" w:sz="0" w:space="0" w:color="auto"/>
            <w:left w:val="none" w:sz="0" w:space="0" w:color="auto"/>
            <w:bottom w:val="none" w:sz="0" w:space="0" w:color="auto"/>
            <w:right w:val="none" w:sz="0" w:space="0" w:color="auto"/>
          </w:divBdr>
        </w:div>
        <w:div w:id="389041956">
          <w:marLeft w:val="0"/>
          <w:marRight w:val="0"/>
          <w:marTop w:val="120"/>
          <w:marBottom w:val="6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http://www.thekitchn.com/7-ways-to-eat-drink-turmeric-198696" TargetMode="External"/><Relationship Id="rId26" Type="http://schemas.openxmlformats.org/officeDocument/2006/relationships/image" Target="media/image6.png"/><Relationship Id="rId39" Type="http://schemas.openxmlformats.org/officeDocument/2006/relationships/image" Target="media/image12.jpeg"/><Relationship Id="rId21" Type="http://schemas.openxmlformats.org/officeDocument/2006/relationships/image" Target="media/image4.png"/><Relationship Id="rId34" Type="http://schemas.openxmlformats.org/officeDocument/2006/relationships/hyperlink" Target="http://www.angelamay.net/green-curry-paste/img_7332/" TargetMode="External"/><Relationship Id="rId42" Type="http://schemas.openxmlformats.org/officeDocument/2006/relationships/image" Target="http://www.angelamay.net/wp-content/uploads/2012/11/IMG_7332.jpg" TargetMode="External"/><Relationship Id="rId47" Type="http://schemas.openxmlformats.org/officeDocument/2006/relationships/image" Target="media/image16.jpeg"/><Relationship Id="rId50" Type="http://schemas.openxmlformats.org/officeDocument/2006/relationships/image" Target="http://www.periodictable.com/Samples/NativeSulfur/s13.JPG" TargetMode="External"/><Relationship Id="rId55" Type="http://schemas.openxmlformats.org/officeDocument/2006/relationships/hyperlink" Target="https://en.wikipedia.org/wiki/Jamu"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mindbodygreen.com/0-1117/Ayurveda-Dosha-Types-for-Beginners.html" TargetMode="External"/><Relationship Id="rId29" Type="http://schemas.openxmlformats.org/officeDocument/2006/relationships/image" Target="media/image9.png"/><Relationship Id="rId11" Type="http://schemas.openxmlformats.org/officeDocument/2006/relationships/header" Target="header3.xml"/><Relationship Id="rId24" Type="http://schemas.openxmlformats.org/officeDocument/2006/relationships/hyperlink" Target="http://www.perennialsolutions.org/hardy-gingers-for-the-food-forest-understory" TargetMode="External"/><Relationship Id="rId32" Type="http://schemas.openxmlformats.org/officeDocument/2006/relationships/hyperlink" Target="http://travel.cnn.com/explorations/drink/power-jamu-gods-350690/" TargetMode="External"/><Relationship Id="rId37" Type="http://schemas.openxmlformats.org/officeDocument/2006/relationships/hyperlink" Target="http://www.huffingtonpost.com/2014/10/20/tamarind_n_5999376.html" TargetMode="External"/><Relationship Id="rId40" Type="http://schemas.openxmlformats.org/officeDocument/2006/relationships/image" Target="http://www.homeremediesweb.com/images/product_turmeric.jpg" TargetMode="External"/><Relationship Id="rId45" Type="http://schemas.openxmlformats.org/officeDocument/2006/relationships/image" Target="media/image15.jpeg"/><Relationship Id="rId53" Type="http://schemas.openxmlformats.org/officeDocument/2006/relationships/image" Target="media/image19.png"/><Relationship Id="rId58" Type="http://schemas.openxmlformats.org/officeDocument/2006/relationships/hyperlink" Target="http://www.medanthrotheory.org/read/5291/animating-anthropology" TargetMode="Externa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www.whfoods.com/genpage.php?tname=foodspice&amp;dbid=78"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www.natureandnutrition.com" TargetMode="External"/><Relationship Id="rId43" Type="http://schemas.openxmlformats.org/officeDocument/2006/relationships/image" Target="media/image14.jpeg"/><Relationship Id="rId48" Type="http://schemas.openxmlformats.org/officeDocument/2006/relationships/image" Target="http://i.huffpost.com/gen/2185136/images/o-TAMARIND-facebook.jpg" TargetMode="External"/><Relationship Id="rId56" Type="http://schemas.openxmlformats.org/officeDocument/2006/relationships/hyperlink" Target="http://kendhilkencana.blogspot.kr/2012/02/jamu-gendong-3.html" TargetMode="External"/><Relationship Id="rId8" Type="http://schemas.openxmlformats.org/officeDocument/2006/relationships/header" Target="header2.xml"/><Relationship Id="rId51" Type="http://schemas.openxmlformats.org/officeDocument/2006/relationships/hyperlink" Target="http://fukienchaw.blogspot.kr/2015/03/indonesian-confinement-turmeric-drink.html" TargetMode="Externa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hyperlink" Target="http://growerjim.blogspot.kr/2014/01/golden-turmeric-curcuma-longa.html" TargetMode="External"/><Relationship Id="rId33" Type="http://schemas.openxmlformats.org/officeDocument/2006/relationships/hyperlink" Target="http://www.homeremediesweb.com/turmeric-health-benefits.php" TargetMode="External"/><Relationship Id="rId38" Type="http://schemas.openxmlformats.org/officeDocument/2006/relationships/hyperlink" Target="http://periodictable.com/Elements/016/" TargetMode="External"/><Relationship Id="rId46" Type="http://schemas.openxmlformats.org/officeDocument/2006/relationships/image" Target="http://www.gourmetsleuth.com/images/default-source/dictionary/lemon-grass-300.jpg?sfvrsn=4" TargetMode="External"/><Relationship Id="rId59" Type="http://schemas.openxmlformats.org/officeDocument/2006/relationships/image" Target="media/image21.png"/><Relationship Id="rId20" Type="http://schemas.openxmlformats.org/officeDocument/2006/relationships/image" Target="media/image3.png"/><Relationship Id="rId41" Type="http://schemas.openxmlformats.org/officeDocument/2006/relationships/image" Target="media/image13.jpeg"/><Relationship Id="rId54"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ayurvedadosha.org/what-is-ayurveda" TargetMode="External"/><Relationship Id="rId23" Type="http://schemas.openxmlformats.org/officeDocument/2006/relationships/hyperlink" Target="https://jerry-coleby-williams.net/2012/01/01/in-production-today-january-2012/best-shot-turmeric-curcuma-longa-6/" TargetMode="External"/><Relationship Id="rId28" Type="http://schemas.openxmlformats.org/officeDocument/2006/relationships/image" Target="media/image8.png"/><Relationship Id="rId36" Type="http://schemas.openxmlformats.org/officeDocument/2006/relationships/hyperlink" Target="http://www.gourmetsleuth.com/articles/detail/lemon-grass" TargetMode="External"/><Relationship Id="rId49" Type="http://schemas.openxmlformats.org/officeDocument/2006/relationships/image" Target="media/image17.jpeg"/><Relationship Id="rId57" Type="http://schemas.openxmlformats.org/officeDocument/2006/relationships/hyperlink" Target="https://en.wikipedia.org/wiki/Jamu" TargetMode="External"/><Relationship Id="rId10" Type="http://schemas.openxmlformats.org/officeDocument/2006/relationships/footer" Target="footer2.xml"/><Relationship Id="rId31" Type="http://schemas.openxmlformats.org/officeDocument/2006/relationships/image" Target="media/image11.png"/><Relationship Id="rId44" Type="http://schemas.openxmlformats.org/officeDocument/2006/relationships/image" Target="https://transforming-science.com/wp-content/uploads/2016/05/Ginger-and-Health-Benefits-of-Ginger.jpg" TargetMode="External"/><Relationship Id="rId52" Type="http://schemas.openxmlformats.org/officeDocument/2006/relationships/image" Target="media/image18.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307</TotalTime>
  <Pages>32</Pages>
  <Words>7131</Words>
  <Characters>40651</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Ivy Maria Lim</dc:creator>
  <cp:lastModifiedBy>Onnom, Waraporn</cp:lastModifiedBy>
  <cp:revision>136</cp:revision>
  <dcterms:created xsi:type="dcterms:W3CDTF">2019-09-13T09:43:00Z</dcterms:created>
  <dcterms:modified xsi:type="dcterms:W3CDTF">2020-04-08T09:28:00Z</dcterms:modified>
</cp:coreProperties>
</file>